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F7A6" w14:textId="77777777" w:rsidR="006145D0" w:rsidRPr="001C2228" w:rsidRDefault="006145D0" w:rsidP="006145D0">
      <w:pPr>
        <w:wordWrap/>
        <w:spacing w:after="0" w:line="480" w:lineRule="auto"/>
        <w:rPr>
          <w:rFonts w:cs="Times New Roman"/>
          <w:b/>
          <w:bCs/>
          <w:szCs w:val="20"/>
        </w:rPr>
      </w:pPr>
      <w:r w:rsidRPr="001C2228">
        <w:rPr>
          <w:rFonts w:cs="Times New Roman"/>
          <w:b/>
          <w:bCs/>
          <w:szCs w:val="20"/>
        </w:rPr>
        <w:t xml:space="preserve">Supplementary Table 2 </w:t>
      </w:r>
      <w:r w:rsidRPr="003B5EC4">
        <w:rPr>
          <w:rFonts w:cs="Times New Roman"/>
          <w:szCs w:val="20"/>
        </w:rPr>
        <w:t>Regional amyloid and tau burden according to age</w:t>
      </w:r>
      <w:r w:rsidRPr="001C2228">
        <w:rPr>
          <w:rFonts w:cs="Times New Roman"/>
          <w:b/>
          <w:bCs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420" w:firstRow="1" w:lastRow="0" w:firstColumn="0" w:lastColumn="0" w:noHBand="0" w:noVBand="1"/>
      </w:tblPr>
      <w:tblGrid>
        <w:gridCol w:w="2403"/>
        <w:gridCol w:w="1523"/>
        <w:gridCol w:w="1523"/>
        <w:gridCol w:w="857"/>
        <w:gridCol w:w="1444"/>
        <w:gridCol w:w="1531"/>
        <w:gridCol w:w="992"/>
        <w:gridCol w:w="1082"/>
        <w:gridCol w:w="1441"/>
        <w:gridCol w:w="901"/>
      </w:tblGrid>
      <w:tr w:rsidR="006145D0" w:rsidRPr="00124CE8" w14:paraId="6A26AA36" w14:textId="77777777" w:rsidTr="00625B2A">
        <w:trPr>
          <w:cantSplit/>
          <w:trHeight w:val="323"/>
          <w:tblHeader/>
          <w:jc w:val="center"/>
        </w:trPr>
        <w:tc>
          <w:tcPr>
            <w:tcW w:w="877" w:type="pct"/>
            <w:tcBorders>
              <w:top w:val="single" w:sz="16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F96E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Group</w:t>
            </w:r>
          </w:p>
        </w:tc>
        <w:tc>
          <w:tcPr>
            <w:tcW w:w="1425" w:type="pct"/>
            <w:gridSpan w:val="3"/>
            <w:tcBorders>
              <w:top w:val="single" w:sz="16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E43C9" w14:textId="088FBBBE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Group 0 (A</w:t>
            </w:r>
            <w:r w:rsidR="00492477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β</w:t>
            </w: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-)</w:t>
            </w:r>
          </w:p>
        </w:tc>
        <w:tc>
          <w:tcPr>
            <w:tcW w:w="1448" w:type="pct"/>
            <w:gridSpan w:val="3"/>
            <w:tcBorders>
              <w:top w:val="single" w:sz="16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B64B1" w14:textId="0A4E47D4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Group 1 (A</w:t>
            </w:r>
            <w:r w:rsidR="00492477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β</w:t>
            </w: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+APOE4+)</w:t>
            </w:r>
          </w:p>
        </w:tc>
        <w:tc>
          <w:tcPr>
            <w:tcW w:w="1250" w:type="pct"/>
            <w:gridSpan w:val="3"/>
            <w:tcBorders>
              <w:top w:val="single" w:sz="16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98A4" w14:textId="78264AC2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Group 2 (A</w:t>
            </w:r>
            <w:r w:rsidR="00492477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β</w:t>
            </w: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+APOE4-)</w:t>
            </w:r>
          </w:p>
        </w:tc>
      </w:tr>
      <w:tr w:rsidR="006145D0" w:rsidRPr="00124CE8" w14:paraId="167B8337" w14:textId="77777777" w:rsidTr="00625B2A">
        <w:trPr>
          <w:cantSplit/>
          <w:trHeight w:val="323"/>
          <w:tblHeader/>
          <w:jc w:val="center"/>
        </w:trPr>
        <w:tc>
          <w:tcPr>
            <w:tcW w:w="877" w:type="pct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CCEB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Age≥70 as ‘Old’</w:t>
            </w:r>
          </w:p>
        </w:tc>
        <w:tc>
          <w:tcPr>
            <w:tcW w:w="556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B21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Young</w:t>
            </w:r>
          </w:p>
        </w:tc>
        <w:tc>
          <w:tcPr>
            <w:tcW w:w="556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64F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Old</w:t>
            </w:r>
          </w:p>
        </w:tc>
        <w:tc>
          <w:tcPr>
            <w:tcW w:w="313" w:type="pct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2EB1" w14:textId="77777777" w:rsidR="006145D0" w:rsidRPr="00435006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i/>
                <w:iCs/>
                <w:kern w:val="0"/>
                <w:szCs w:val="20"/>
                <w:lang w:eastAsia="en-US"/>
              </w:rPr>
            </w:pPr>
            <w:r w:rsidRPr="00435006">
              <w:rPr>
                <w:rFonts w:eastAsia="DejaVu Sans" w:cs="Times New Roman"/>
                <w:i/>
                <w:iCs/>
                <w:color w:val="000000"/>
                <w:kern w:val="0"/>
                <w:szCs w:val="20"/>
                <w:lang w:eastAsia="en-US"/>
              </w:rPr>
              <w:t>p</w:t>
            </w:r>
          </w:p>
        </w:tc>
        <w:tc>
          <w:tcPr>
            <w:tcW w:w="527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91E8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Young</w:t>
            </w:r>
          </w:p>
        </w:tc>
        <w:tc>
          <w:tcPr>
            <w:tcW w:w="559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5264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Old</w:t>
            </w:r>
          </w:p>
        </w:tc>
        <w:tc>
          <w:tcPr>
            <w:tcW w:w="362" w:type="pct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9D6E5" w14:textId="77777777" w:rsidR="006145D0" w:rsidRPr="00435006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i/>
                <w:iCs/>
                <w:kern w:val="0"/>
                <w:szCs w:val="20"/>
                <w:lang w:eastAsia="en-US"/>
              </w:rPr>
            </w:pPr>
            <w:r w:rsidRPr="00435006">
              <w:rPr>
                <w:rFonts w:eastAsia="DejaVu Sans" w:cs="Times New Roman"/>
                <w:i/>
                <w:iCs/>
                <w:color w:val="000000"/>
                <w:kern w:val="0"/>
                <w:szCs w:val="20"/>
                <w:lang w:eastAsia="en-US"/>
              </w:rPr>
              <w:t>p</w:t>
            </w:r>
          </w:p>
        </w:tc>
        <w:tc>
          <w:tcPr>
            <w:tcW w:w="395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E10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Young</w:t>
            </w:r>
          </w:p>
        </w:tc>
        <w:tc>
          <w:tcPr>
            <w:tcW w:w="526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6176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Old</w:t>
            </w:r>
          </w:p>
        </w:tc>
        <w:tc>
          <w:tcPr>
            <w:tcW w:w="329" w:type="pct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D29DC" w14:textId="77777777" w:rsidR="006145D0" w:rsidRPr="00435006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i/>
                <w:iCs/>
                <w:kern w:val="0"/>
                <w:szCs w:val="20"/>
                <w:lang w:eastAsia="en-US"/>
              </w:rPr>
            </w:pPr>
            <w:r w:rsidRPr="00435006">
              <w:rPr>
                <w:rFonts w:eastAsia="DejaVu Sans" w:cs="Times New Roman"/>
                <w:i/>
                <w:iCs/>
                <w:color w:val="000000"/>
                <w:kern w:val="0"/>
                <w:szCs w:val="20"/>
                <w:lang w:eastAsia="en-US"/>
              </w:rPr>
              <w:t>p</w:t>
            </w:r>
          </w:p>
        </w:tc>
      </w:tr>
      <w:tr w:rsidR="006145D0" w:rsidRPr="00124CE8" w14:paraId="7C0AE236" w14:textId="77777777" w:rsidTr="00625B2A">
        <w:trPr>
          <w:cantSplit/>
          <w:trHeight w:val="323"/>
          <w:tblHeader/>
          <w:jc w:val="center"/>
        </w:trPr>
        <w:tc>
          <w:tcPr>
            <w:tcW w:w="877" w:type="pct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817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556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6E3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(N=45)</w:t>
            </w:r>
          </w:p>
        </w:tc>
        <w:tc>
          <w:tcPr>
            <w:tcW w:w="556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99E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(N=83)</w:t>
            </w:r>
          </w:p>
        </w:tc>
        <w:tc>
          <w:tcPr>
            <w:tcW w:w="313" w:type="pct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2B0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527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18BE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(N=5)</w:t>
            </w:r>
          </w:p>
        </w:tc>
        <w:tc>
          <w:tcPr>
            <w:tcW w:w="55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E72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(N=22)</w:t>
            </w:r>
          </w:p>
        </w:tc>
        <w:tc>
          <w:tcPr>
            <w:tcW w:w="362" w:type="pct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5D0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395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7C1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(N=1)</w:t>
            </w:r>
          </w:p>
        </w:tc>
        <w:tc>
          <w:tcPr>
            <w:tcW w:w="526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32F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(N=28)</w:t>
            </w:r>
          </w:p>
        </w:tc>
        <w:tc>
          <w:tcPr>
            <w:tcW w:w="329" w:type="pct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3A84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</w:p>
        </w:tc>
      </w:tr>
      <w:tr w:rsidR="006145D0" w:rsidRPr="00124CE8" w14:paraId="4CF57F4A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23B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Age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8AF5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65.489 ± 3.138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D12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77.482 ± 5.352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C87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&lt; 0.001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9FF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64.600 ± 5.128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5016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77.409 ± 5.216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2ABA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&lt; 0.001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D43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68.000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346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82.643 ± 5.321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14A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41F0AAA5" w14:textId="77777777" w:rsidTr="00625B2A">
        <w:trPr>
          <w:cantSplit/>
          <w:trHeight w:val="309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11E1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Tau_med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. temporal     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B200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1.308 ± 0.221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8B30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1.429 ± 0.192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6DC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0.002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7C9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1.558 ± 0.262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7416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1.507 ± 0.211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56A0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0.639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2802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1.389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A65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1.552 ± 0.244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5F8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36CFFB70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F508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Tau_inf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. temporal     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746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1.258 ± 0.147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9A8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1.388 ± 0.153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83A4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&lt; 0.001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1EB2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1.373 ± 0.156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6F3B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1.433 ± 0.154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05DF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0.444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1A63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1.305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A15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1.527 ± 0.286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80E0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7117B3ED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D50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</w:t>
            </w:r>
            <w:proofErr w:type="gram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lateral.temporal</w:t>
            </w:r>
            <w:proofErr w:type="spellEnd"/>
            <w:proofErr w:type="gram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313A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1.191 ± 0.158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52BB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1.316 ± 0.193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84C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&lt; 0.001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1394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1.290 ± 0.105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5B9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1.362 ± 0.146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75B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0.312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BC5D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1.259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B9D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1.430 ± 0.255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FCE3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1008A90B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8D1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Tau_lateral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frontal  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D79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1.051 ± 0.202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929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1.139 ± 0.186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0AD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0.015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849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1.125 ± 0.117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C946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1.178 ± 0.149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796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0.465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540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1.120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8FE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1.223 ± 0.130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227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2D80F755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9D54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Tau_inf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. frontal 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D25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1.149 ± 0.183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F2DA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1.266 ± 0.195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B99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0.001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B3EA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1.273 ± 0.115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F9A9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1.314 ± 0.136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210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0.533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7CF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1.151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3891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1.355 ± 0.132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FE4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799D706A" w14:textId="77777777" w:rsidTr="00625B2A">
        <w:trPr>
          <w:cantSplit/>
          <w:trHeight w:val="309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D564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Tau_lateral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parietal 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29A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1.142 ± 0.211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C9A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1.241 ± 0.199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B0B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0.010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1F2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1.173 ± 0.079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816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1.323 ± 0.160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ED0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0.054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D8C8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1.140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5B0B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1.331 ± 0.200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894B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335A2CE7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E871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Tau_precuneus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      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195D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1.212 ± 0.234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FEB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1.323 ± 0.226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B9B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0.010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E91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1.288 ± 0.078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ED0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1.404 ± 0.175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E42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0.161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8D2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1.115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E01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1.423 ± 0.174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18A0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3DF62DBF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707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Tau_post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. cingulate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30D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1.082 ± 0.185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A770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1.181 ± 0.181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457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0.004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D9D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1.257 ± 0.072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17B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1.208 ± 0.215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EF8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0.387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917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0.985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F961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1.282 ± 0.146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85F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69E6562A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CA2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Tau_occipital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5AB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1.186 ± 0.166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CC23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1.327 ± 0.162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D0D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&lt; 0.001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6A3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1.241 ± 0.151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9F2C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1.374 ± 0.172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9F3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0.124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D5E8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1.168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D89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1.433 ± 0.146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2918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68504996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7B3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Tau_striatum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81E1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1.449 ± 0.244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8014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1.567 ± 0.226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6946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0.007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729E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1.578 ± 0.239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456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1.573 ± 0.170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E6B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0.958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EF1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1.533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514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1.572 ± 0.164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C763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1F792AFD" w14:textId="77777777" w:rsidTr="00625B2A">
        <w:trPr>
          <w:cantSplit/>
          <w:trHeight w:val="309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FA5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Amyloid_post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cingulate   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0A8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0.714 ± 0.264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55B7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0.800 ± 0.246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2EB8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0.068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5BB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1.512 ± 0.248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226A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1.415 ± 0.611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12D0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0.735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9626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1.497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C80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1.581 ± 0.498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958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5B024EE7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FD7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Amyloid_lateral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frontal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56C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0.556 ± 0.248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AE6C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0.585 ± 0.220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91D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0.492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DE7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1.346 ± 0.355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452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1.215 ± 0.485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B46D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0.577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EBB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1.070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3BE9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1.282 ± 0.500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7AA7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12AEE8EF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E5E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Amyloid_inf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. frontal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F38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0.702 ± 0.205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E84F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0.739 ± 0.194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C8A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0.315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FB54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1.477 ± 0.387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9EDC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1.344 ± 0.508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0A1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0.588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040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1.259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EF9F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1.441 ± 0.423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DFD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34424007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DF6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Amyloid_lateral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parietal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976A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0.622 ± 0.237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487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0.621 ± 0.261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A44C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0.973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9BA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1.445 ± 0.308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6496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1.429 ± 0.530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BF32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0.947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BF21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1.276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1F5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1.363 ± 0.542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45B5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241980E9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116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Amyloid_precuneus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B737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0.720 ± 0.219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389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0.740 ± 0.235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9927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0.649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5572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1.621 ± 0.408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DE85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1.554 ± 0.602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6EB4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0.817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F4C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1.502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4C0F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1.555 ± 0.573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F74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54BD640E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2DA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Amyloid_inf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. temporal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622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0.775 ± 0.148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4B59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0.814 ± 0.151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EFA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0.165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509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1.356 ± 0.396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4FE9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1.307 ± 0.407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7845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0.807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C17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0.999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AAC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1.315 ± 0.366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9FD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4927F43D" w14:textId="77777777" w:rsidTr="00625B2A">
        <w:trPr>
          <w:cantSplit/>
          <w:trHeight w:val="309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4629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Amyloid_lateral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temporal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740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0.713 ± 0.152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D79C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0.750 ± 0.166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26C8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0.218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B3C9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1.258 ± 0.344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0E8E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1.274 ± 0.453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345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0.943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FDE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1.193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F41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1.318 ± 0.393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05E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64F6A884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19E1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Amyloid_occipital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B326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0.620 ± 0.202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3C8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0.684 ± 0.206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51B0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0.095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BD18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1.307 ± 0.528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157D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1.304 ± 0.557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D236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0.994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576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0.925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F8F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1.289 ± 0.492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E5F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37109956" w14:textId="77777777" w:rsidTr="00625B2A">
        <w:trPr>
          <w:cantSplit/>
          <w:trHeight w:val="323"/>
          <w:jc w:val="center"/>
        </w:trPr>
        <w:tc>
          <w:tcPr>
            <w:tcW w:w="8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BB8D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Amyloid_med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. temporal 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686D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0.796 ± 0.151</w:t>
            </w:r>
          </w:p>
        </w:tc>
        <w:tc>
          <w:tcPr>
            <w:tcW w:w="5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5E04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0.830 ± 0.148</w:t>
            </w:r>
          </w:p>
        </w:tc>
        <w:tc>
          <w:tcPr>
            <w:tcW w:w="3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1D5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0.211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B39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1.122 ± 0.265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DC222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1.075 ± 0.242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6C1E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0.702</w:t>
            </w:r>
          </w:p>
        </w:tc>
        <w:tc>
          <w:tcPr>
            <w:tcW w:w="39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9859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1.011   </w:t>
            </w:r>
          </w:p>
        </w:tc>
        <w:tc>
          <w:tcPr>
            <w:tcW w:w="5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427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1.066 ± 0.212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D505B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  <w:tr w:rsidR="006145D0" w:rsidRPr="00124CE8" w14:paraId="68648726" w14:textId="77777777" w:rsidTr="00625B2A">
        <w:trPr>
          <w:cantSplit/>
          <w:trHeight w:val="323"/>
          <w:jc w:val="center"/>
        </w:trPr>
        <w:tc>
          <w:tcPr>
            <w:tcW w:w="877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74FC3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left"/>
              <w:rPr>
                <w:rFonts w:eastAsia="MS Mincho" w:cs="Times New Roman"/>
                <w:kern w:val="0"/>
                <w:szCs w:val="20"/>
                <w:lang w:eastAsia="en-US"/>
              </w:rPr>
            </w:pPr>
            <w:proofErr w:type="spellStart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Amyloid_striatum</w:t>
            </w:r>
            <w:proofErr w:type="spellEnd"/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 </w:t>
            </w:r>
          </w:p>
        </w:tc>
        <w:tc>
          <w:tcPr>
            <w:tcW w:w="556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A54F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0.823 ± 0.165</w:t>
            </w:r>
          </w:p>
        </w:tc>
        <w:tc>
          <w:tcPr>
            <w:tcW w:w="556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ADC0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0.811 ± 0.152</w:t>
            </w:r>
          </w:p>
        </w:tc>
        <w:tc>
          <w:tcPr>
            <w:tcW w:w="313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387B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0.698</w:t>
            </w:r>
          </w:p>
        </w:tc>
        <w:tc>
          <w:tcPr>
            <w:tcW w:w="527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AB068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1.270 ± 0.211</w:t>
            </w:r>
          </w:p>
        </w:tc>
        <w:tc>
          <w:tcPr>
            <w:tcW w:w="55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4459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1.076 ± 0.297</w:t>
            </w:r>
          </w:p>
        </w:tc>
        <w:tc>
          <w:tcPr>
            <w:tcW w:w="362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D78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0.182</w:t>
            </w:r>
          </w:p>
        </w:tc>
        <w:tc>
          <w:tcPr>
            <w:tcW w:w="395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7384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 xml:space="preserve">1.036   </w:t>
            </w:r>
          </w:p>
        </w:tc>
        <w:tc>
          <w:tcPr>
            <w:tcW w:w="526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447FA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1.074 ± 0.276</w:t>
            </w:r>
          </w:p>
        </w:tc>
        <w:tc>
          <w:tcPr>
            <w:tcW w:w="32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FE11" w14:textId="77777777" w:rsidR="006145D0" w:rsidRPr="00124CE8" w:rsidRDefault="006145D0" w:rsidP="00625B2A">
            <w:pPr>
              <w:widowControl/>
              <w:wordWrap/>
              <w:autoSpaceDE/>
              <w:autoSpaceDN/>
              <w:spacing w:before="40" w:after="40" w:line="240" w:lineRule="auto"/>
              <w:ind w:left="100" w:right="100"/>
              <w:jc w:val="center"/>
              <w:rPr>
                <w:rFonts w:eastAsia="MS Mincho" w:cs="Times New Roman"/>
                <w:kern w:val="0"/>
                <w:szCs w:val="20"/>
                <w:lang w:eastAsia="en-US"/>
              </w:rPr>
            </w:pPr>
            <w:r w:rsidRPr="00124CE8">
              <w:rPr>
                <w:rFonts w:eastAsia="DejaVu Sans" w:cs="Times New Roman"/>
                <w:color w:val="000000"/>
                <w:kern w:val="0"/>
                <w:szCs w:val="20"/>
                <w:lang w:eastAsia="en-US"/>
              </w:rPr>
              <w:t>NA</w:t>
            </w:r>
          </w:p>
        </w:tc>
      </w:tr>
    </w:tbl>
    <w:p w14:paraId="73A1A6C0" w14:textId="77777777" w:rsidR="006145D0" w:rsidRPr="001C2228" w:rsidRDefault="006145D0" w:rsidP="006145D0">
      <w:pPr>
        <w:wordWrap/>
        <w:spacing w:after="0" w:line="480" w:lineRule="auto"/>
        <w:rPr>
          <w:rFonts w:cs="Times New Roman"/>
          <w:b/>
          <w:bCs/>
          <w:szCs w:val="20"/>
        </w:rPr>
        <w:sectPr w:rsidR="006145D0" w:rsidRPr="001C2228" w:rsidSect="006145D0"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75CF4C86" w14:textId="77777777" w:rsidR="00307DA6" w:rsidRDefault="00307DA6"/>
    <w:sectPr w:rsidR="00307DA6" w:rsidSect="006145D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2A4A" w14:textId="77777777" w:rsidR="00492477" w:rsidRDefault="00492477" w:rsidP="00492477">
      <w:pPr>
        <w:spacing w:after="0" w:line="240" w:lineRule="auto"/>
      </w:pPr>
      <w:r>
        <w:separator/>
      </w:r>
    </w:p>
  </w:endnote>
  <w:endnote w:type="continuationSeparator" w:id="0">
    <w:p w14:paraId="308BC86A" w14:textId="77777777" w:rsidR="00492477" w:rsidRDefault="00492477" w:rsidP="00492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3F1E" w14:textId="77777777" w:rsidR="00492477" w:rsidRDefault="00492477" w:rsidP="00492477">
      <w:pPr>
        <w:spacing w:after="0" w:line="240" w:lineRule="auto"/>
      </w:pPr>
      <w:r>
        <w:separator/>
      </w:r>
    </w:p>
  </w:footnote>
  <w:footnote w:type="continuationSeparator" w:id="0">
    <w:p w14:paraId="662E82BD" w14:textId="77777777" w:rsidR="00492477" w:rsidRDefault="00492477" w:rsidP="00492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D0"/>
    <w:rsid w:val="00307DA6"/>
    <w:rsid w:val="00492477"/>
    <w:rsid w:val="0061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A585E"/>
  <w15:chartTrackingRefBased/>
  <w15:docId w15:val="{F2B1B78F-959E-42FD-AC42-99C4649B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5D0"/>
    <w:pPr>
      <w:widowControl w:val="0"/>
      <w:wordWrap w:val="0"/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145D0"/>
  </w:style>
  <w:style w:type="paragraph" w:styleId="a4">
    <w:name w:val="header"/>
    <w:basedOn w:val="a"/>
    <w:link w:val="Char"/>
    <w:uiPriority w:val="99"/>
    <w:unhideWhenUsed/>
    <w:rsid w:val="0049247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92477"/>
    <w:rPr>
      <w:rFonts w:ascii="Times New Roman" w:hAnsi="Times New Roman"/>
    </w:rPr>
  </w:style>
  <w:style w:type="paragraph" w:styleId="a5">
    <w:name w:val="footer"/>
    <w:basedOn w:val="a"/>
    <w:link w:val="Char0"/>
    <w:uiPriority w:val="99"/>
    <w:unhideWhenUsed/>
    <w:rsid w:val="004924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9247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Yun Jeong</dc:creator>
  <cp:keywords/>
  <dc:description/>
  <cp:lastModifiedBy>Hong Yun Jeong</cp:lastModifiedBy>
  <cp:revision>2</cp:revision>
  <dcterms:created xsi:type="dcterms:W3CDTF">2022-04-14T14:55:00Z</dcterms:created>
  <dcterms:modified xsi:type="dcterms:W3CDTF">2022-04-19T15:23:00Z</dcterms:modified>
</cp:coreProperties>
</file>