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DCAF" w14:textId="77777777" w:rsidR="00230E32" w:rsidRPr="00BE0FF3" w:rsidRDefault="00230E32" w:rsidP="00230E32">
      <w:pPr>
        <w:rPr>
          <w:rFonts w:cs="Calibri"/>
          <w:b/>
          <w:bCs/>
        </w:rPr>
      </w:pPr>
      <w:r w:rsidRPr="00BE0FF3">
        <w:rPr>
          <w:rFonts w:cs="Calibri"/>
          <w:b/>
          <w:bCs/>
        </w:rPr>
        <w:t xml:space="preserve">Supplementary Table 1: Distribution of characteristics in study cohort (n=2127 females, 1145 males) </w:t>
      </w:r>
      <w:r>
        <w:rPr>
          <w:rFonts w:cs="Calibri"/>
          <w:b/>
          <w:bCs/>
        </w:rPr>
        <w:t xml:space="preserve">v </w:t>
      </w:r>
      <w:r w:rsidRPr="00BE0FF3">
        <w:rPr>
          <w:rFonts w:cs="Calibri"/>
          <w:b/>
          <w:bCs/>
        </w:rPr>
        <w:t>full ALSPAC cohort</w:t>
      </w:r>
      <w:r>
        <w:rPr>
          <w:rFonts w:cs="Calibri"/>
          <w:b/>
          <w:bCs/>
        </w:rPr>
        <w:t>*</w:t>
      </w:r>
      <w:r w:rsidRPr="00BE0FF3">
        <w:rPr>
          <w:rFonts w:cs="Calibri"/>
          <w:b/>
          <w:bCs/>
        </w:rPr>
        <w:t xml:space="preserve"> (n= </w:t>
      </w:r>
      <w:r>
        <w:rPr>
          <w:rFonts w:cs="Calibri"/>
          <w:b/>
          <w:bCs/>
        </w:rPr>
        <w:t>7,333</w:t>
      </w:r>
      <w:r w:rsidRPr="00BE0FF3">
        <w:rPr>
          <w:rFonts w:cs="Calibri"/>
          <w:b/>
          <w:bCs/>
        </w:rPr>
        <w:t xml:space="preserve"> females, </w:t>
      </w:r>
      <w:r>
        <w:rPr>
          <w:rFonts w:cs="Calibri"/>
          <w:b/>
          <w:bCs/>
        </w:rPr>
        <w:t>7,697</w:t>
      </w:r>
      <w:r w:rsidRPr="00BE0FF3">
        <w:rPr>
          <w:rFonts w:cs="Calibri"/>
          <w:b/>
          <w:bCs/>
        </w:rPr>
        <w:t xml:space="preserve"> males) </w:t>
      </w:r>
    </w:p>
    <w:tbl>
      <w:tblPr>
        <w:tblW w:w="12234" w:type="dxa"/>
        <w:tblLayout w:type="fixed"/>
        <w:tblLook w:val="04A0" w:firstRow="1" w:lastRow="0" w:firstColumn="1" w:lastColumn="0" w:noHBand="0" w:noVBand="1"/>
      </w:tblPr>
      <w:tblGrid>
        <w:gridCol w:w="3630"/>
        <w:gridCol w:w="1494"/>
        <w:gridCol w:w="1071"/>
        <w:gridCol w:w="977"/>
        <w:gridCol w:w="1071"/>
        <w:gridCol w:w="872"/>
        <w:gridCol w:w="1071"/>
        <w:gridCol w:w="977"/>
        <w:gridCol w:w="1071"/>
      </w:tblGrid>
      <w:tr w:rsidR="00230E32" w:rsidRPr="00BE0FF3" w14:paraId="052B5D35" w14:textId="77777777" w:rsidTr="001C70CB">
        <w:trPr>
          <w:trHeight w:val="283"/>
          <w:tblHeader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470C4D" w14:textId="77777777" w:rsidR="00230E32" w:rsidRPr="00BE0FF3" w:rsidRDefault="00230E32" w:rsidP="001C70C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AFC0E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BE0FF3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Females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97E4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BEEB8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F2DB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9360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  <w:r w:rsidRPr="00BE0FF3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Males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B342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D05E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73B5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30E32" w:rsidRPr="00BE0FF3" w14:paraId="2C7E5FA6" w14:textId="77777777" w:rsidTr="001C70CB">
        <w:trPr>
          <w:trHeight w:val="283"/>
          <w:tblHeader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37884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  <w:lang w:eastAsia="en-GB"/>
              </w:rPr>
            </w:pPr>
            <w:r w:rsidRPr="00BE0FF3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>Variable (age that variable covers)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535DF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E0FF3"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  <w:t>Study cohort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9541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2C554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E0FF3"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  <w:t>ALSPAC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FFA2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C8BF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E0FF3"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  <w:t>Study cohort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C4C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664B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E0FF3"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  <w:t>ALSPAC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2FF0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230E32" w:rsidRPr="00BE0FF3" w14:paraId="1509D8FC" w14:textId="77777777" w:rsidTr="001C70CB">
        <w:trPr>
          <w:trHeight w:val="283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82E50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Maternal age at delivery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855FB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5F99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26 to 32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44D2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189D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24 to 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91FCD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E522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26 to 33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2478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004E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24 to 31</w:t>
            </w:r>
          </w:p>
        </w:tc>
      </w:tr>
      <w:tr w:rsidR="00230E32" w:rsidRPr="00BE0FF3" w14:paraId="6B4BE4D9" w14:textId="77777777" w:rsidTr="001C70CB">
        <w:trPr>
          <w:trHeight w:val="283"/>
        </w:trPr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5E9B4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Maternal parity at delivery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3740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7485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DF585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C216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A173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8F4D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6AD5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56B8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</w:tr>
      <w:tr w:rsidR="00230E32" w:rsidRPr="00BE0FF3" w14:paraId="092AD7D4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599756DC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0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1DEC23D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930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727DAD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(43.7)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F03BEA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2844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DB6D8B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(38.8)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1AA618C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567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111CB8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(49.3)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52BA0B8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2980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65A16D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(38.7)</w:t>
            </w:r>
          </w:p>
        </w:tc>
      </w:tr>
      <w:tr w:rsidR="00230E32" w:rsidRPr="00BE0FF3" w14:paraId="5B4947B6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4BA68973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1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4EF3EBC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705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EA8F37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(33.1)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329091E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2202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F39AF4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(30.0)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1305C2E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346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5F140EC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(30.1)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F88053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2363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03C104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(30.7)</w:t>
            </w:r>
          </w:p>
        </w:tc>
      </w:tr>
      <w:tr w:rsidR="00230E32" w:rsidRPr="00BE0FF3" w14:paraId="2FBC70CC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2550FBBE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2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2ED66DB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33B8FB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(11.6)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4F0667C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882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3C9265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(12.0)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16D1F0D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F122CC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(11.6)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474C5D4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984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57A3533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(12.8)</w:t>
            </w:r>
          </w:p>
        </w:tc>
      </w:tr>
      <w:tr w:rsidR="00230E32" w:rsidRPr="00BE0FF3" w14:paraId="1C3C95D4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6B4019B3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3+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1526CED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CD97CF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(3.9)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0E9B394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372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3F0A80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(5.1)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726A71C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89BAE5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(3.0)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077C31B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404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28C524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(5.2)</w:t>
            </w:r>
          </w:p>
        </w:tc>
      </w:tr>
      <w:tr w:rsidR="00230E32" w:rsidRPr="00BE0FF3" w14:paraId="13FC66B6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4CB66A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Missing</w:t>
            </w: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FED68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163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378C09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(7.7)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81995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1033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E40D0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(14.1)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D3788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C4212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(6.0)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39631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966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9A1AA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(12.6)</w:t>
            </w:r>
          </w:p>
        </w:tc>
      </w:tr>
      <w:tr w:rsidR="00230E32" w:rsidRPr="00BE0FF3" w14:paraId="126D023D" w14:textId="77777777" w:rsidTr="001C70CB">
        <w:trPr>
          <w:trHeight w:val="283"/>
        </w:trPr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D0DE3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Maternal education (highest qualification)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A990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D7A0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5F729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C54C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D90D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B533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4322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505D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</w:tr>
      <w:tr w:rsidR="00230E32" w:rsidRPr="00BE0FF3" w14:paraId="5368BE85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7AFB936E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&lt;O-level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2053E8C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E162A6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(16.2)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4364B06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1767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8CFCE6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(24.1)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272E631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153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399B639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(13.3)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94928B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1935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6ACEF6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(25.1)</w:t>
            </w:r>
          </w:p>
        </w:tc>
      </w:tr>
      <w:tr w:rsidR="00230E32" w:rsidRPr="00BE0FF3" w14:paraId="5A96C670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7461E36F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O-level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6A5F017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675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59C86B6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(31.7)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78CC3BB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2062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E1B75E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(28.1)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0E8809F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3F264A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(29.9)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550B348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2205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9EBEAA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(28.6)</w:t>
            </w:r>
          </w:p>
        </w:tc>
      </w:tr>
      <w:tr w:rsidR="00230E32" w:rsidRPr="00BE0FF3" w14:paraId="05763CD8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65479D7D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A-level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0771A65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528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E0740F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(24.8)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6753B95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1348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1F928C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(18.4)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1E9D1CC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321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C66B02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(27.9)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5A808D2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1421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0B4DC5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(18.5)</w:t>
            </w:r>
          </w:p>
        </w:tc>
      </w:tr>
      <w:tr w:rsidR="00230E32" w:rsidRPr="00BE0FF3" w14:paraId="7CC31BEB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2408DD46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Degree or above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031D7FC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396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DBAC0D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(18.6)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2085CF8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785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87663F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(10.7)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00E5443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258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6758FE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(22.4)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71F2A3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798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1A2C74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(10.4)</w:t>
            </w:r>
          </w:p>
        </w:tc>
      </w:tr>
      <w:tr w:rsidR="00230E32" w:rsidRPr="00BE0FF3" w14:paraId="3A011CD5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130A9E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Missing</w:t>
            </w: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98B402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29734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(8.7)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37895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1371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9B8FE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(18.7)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ECD34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7251B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(6.4)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6B69EA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1338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F1EC3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(17.4)</w:t>
            </w:r>
          </w:p>
        </w:tc>
      </w:tr>
      <w:tr w:rsidR="00230E32" w:rsidRPr="00BE0FF3" w14:paraId="08C4C4E4" w14:textId="77777777" w:rsidTr="001C70CB">
        <w:trPr>
          <w:trHeight w:val="283"/>
        </w:trPr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BD93D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Household social class, highest of mother or partner (insert time-point)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9EC6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EECD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070C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48F5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BC3C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2E54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3179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D795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</w:tr>
      <w:tr w:rsidR="00230E32" w:rsidRPr="00BE0FF3" w14:paraId="592A88FD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7FC220D6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1 – Lowest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5572B2E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338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C46C0E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(15.9)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31634E7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723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9C5D7F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(9.9)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45FAE31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244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4E5CFD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(21.2)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3F62CAE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799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C0E3C4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(10.4)</w:t>
            </w:r>
          </w:p>
        </w:tc>
      </w:tr>
      <w:tr w:rsidR="00230E32" w:rsidRPr="00BE0FF3" w14:paraId="56E20184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4FD64A05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6AE2822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868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EA8C27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(40.8)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7B38A85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2332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479F076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(31.8)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3AEB75D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483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614DC9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(42)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95FC07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2432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967317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(31.6)</w:t>
            </w:r>
          </w:p>
        </w:tc>
      </w:tr>
      <w:tr w:rsidR="00230E32" w:rsidRPr="00BE0FF3" w14:paraId="3DAD8674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376109E2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3 (non-managerial)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20C4F04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442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3E42B11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(20.8)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F902B9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1418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8E4820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(19.3)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715D991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227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EC6F11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(19.7)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211B717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1496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34DDD7D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(19.4)</w:t>
            </w:r>
          </w:p>
        </w:tc>
      </w:tr>
      <w:tr w:rsidR="00230E32" w:rsidRPr="00BE0FF3" w14:paraId="537B1ED9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450BF0F3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3 (managerial)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762767D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166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0C709C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(7.8)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4ECF088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740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7864EA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(10.1)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7685087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8A2409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(5.2)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3395348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798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E0CFE0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(10.4)</w:t>
            </w:r>
          </w:p>
        </w:tc>
      </w:tr>
      <w:tr w:rsidR="00230E32" w:rsidRPr="00BE0FF3" w14:paraId="22FD6962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355B5ADA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4 </w:t>
            </w:r>
            <w:r>
              <w:rPr>
                <w:rFonts w:cs="Calibri"/>
                <w:sz w:val="24"/>
                <w:szCs w:val="24"/>
              </w:rPr>
              <w:t xml:space="preserve">or 5 </w:t>
            </w:r>
            <w:r w:rsidRPr="00BE0FF3">
              <w:rPr>
                <w:rFonts w:cs="Calibri"/>
                <w:sz w:val="24"/>
                <w:szCs w:val="24"/>
              </w:rPr>
              <w:t>– Highest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0CB925E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35EEE38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(2.9)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289CAEF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339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DF1985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(4.6)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586E348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6E2AAC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(1.7)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0BDD4C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337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5D97C8C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(4.4)</w:t>
            </w:r>
          </w:p>
        </w:tc>
      </w:tr>
      <w:tr w:rsidR="00230E32" w:rsidRPr="00BE0FF3" w14:paraId="1EAC8AB2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C0A333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Missing</w:t>
            </w: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F41CA1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253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9F3E4F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(11.9)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CA4ED7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1781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E36DE7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(24.3)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01A58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389A5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(10.1)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84E09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1835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A86EB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(23.8)</w:t>
            </w:r>
          </w:p>
        </w:tc>
      </w:tr>
      <w:tr w:rsidR="00230E32" w:rsidRPr="00BE0FF3" w14:paraId="20DD8856" w14:textId="77777777" w:rsidTr="001C70CB">
        <w:trPr>
          <w:trHeight w:val="283"/>
        </w:trPr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1A042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Single parent household (insert time-point)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DFCC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6972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F2D7D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E3C9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6B08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F6F8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58BE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4967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</w:tr>
      <w:tr w:rsidR="00230E32" w:rsidRPr="00BE0FF3" w14:paraId="3642F354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6DC3FFB1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lastRenderedPageBreak/>
              <w:t xml:space="preserve">   </w:t>
            </w:r>
            <w:r>
              <w:rPr>
                <w:rFonts w:cs="Calibri"/>
                <w:sz w:val="24"/>
                <w:szCs w:val="24"/>
              </w:rPr>
              <w:t>No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133508D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1905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4A0C3F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(89.5)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568BE7B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5879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5044A4C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(80.2)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74715B1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1054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3BBFD56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(91.7)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496985E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6309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042304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(82)</w:t>
            </w:r>
          </w:p>
        </w:tc>
      </w:tr>
      <w:tr w:rsidR="00230E32" w:rsidRPr="00BE0FF3" w14:paraId="5990215F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417DA7C5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>Yes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0C9A0AA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C96A91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(3.3)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0AE0BE3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374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AEDA03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(5.1)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39292BB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B7EC02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(2.3)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489E8C9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364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584FAA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(4.7)</w:t>
            </w:r>
          </w:p>
        </w:tc>
      </w:tr>
      <w:tr w:rsidR="00230E32" w:rsidRPr="00BE0FF3" w14:paraId="421F3301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095D1168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Missing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527178BB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6316F61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(7.2)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118AC717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4047195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(14.7)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09862BC3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7B498804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(6.1)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4EF3F9CA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1024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0C28970" w14:textId="77777777" w:rsidR="00230E32" w:rsidRDefault="00230E32" w:rsidP="001C70C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(13.3)</w:t>
            </w:r>
          </w:p>
        </w:tc>
      </w:tr>
      <w:tr w:rsidR="00230E32" w:rsidRPr="00BE0FF3" w14:paraId="2893EA4C" w14:textId="77777777" w:rsidTr="001C70CB">
        <w:trPr>
          <w:trHeight w:val="283"/>
        </w:trPr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F47260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Ethnicity (birth</w:t>
            </w:r>
            <w:r>
              <w:rPr>
                <w:rFonts w:cs="Calibri"/>
                <w:sz w:val="24"/>
                <w:szCs w:val="24"/>
              </w:rPr>
              <w:t>*</w:t>
            </w:r>
            <w:r w:rsidRPr="00BE0FF3">
              <w:rPr>
                <w:rFonts w:cs="Calibri"/>
                <w:sz w:val="24"/>
                <w:szCs w:val="24"/>
              </w:rPr>
              <w:t>*)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496F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0E74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6B08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EAA9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35F9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7CE1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976C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DD1B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</w:tr>
      <w:tr w:rsidR="00230E32" w:rsidRPr="00BE0FF3" w14:paraId="6BB5DA4F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4D9026B9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White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2E2A5B2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1866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9F6C54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(94.6)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7AF9EDE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5582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129C0D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(92.1)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19D6E76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1040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6478D76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(95.7)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0AEB601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5927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02D2CAA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(91.6)</w:t>
            </w:r>
          </w:p>
        </w:tc>
      </w:tr>
      <w:tr w:rsidR="00230E32" w:rsidRPr="00BE0FF3" w14:paraId="0F6FD856" w14:textId="77777777" w:rsidTr="001C70CB">
        <w:trPr>
          <w:trHeight w:val="87"/>
        </w:trPr>
        <w:tc>
          <w:tcPr>
            <w:tcW w:w="3630" w:type="dxa"/>
            <w:tcBorders>
              <w:left w:val="nil"/>
              <w:bottom w:val="nil"/>
              <w:right w:val="nil"/>
            </w:tcBorders>
            <w:vAlign w:val="center"/>
          </w:tcPr>
          <w:p w14:paraId="3A8500E3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>Person of Colour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bottom"/>
          </w:tcPr>
          <w:p w14:paraId="1B7FDC8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133B2B1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(3.9)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5FF1C0B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295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587BFE4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(4.9)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27D5FD8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576BC57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(3.2)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vAlign w:val="bottom"/>
          </w:tcPr>
          <w:p w14:paraId="5C831A2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316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bottom"/>
          </w:tcPr>
          <w:p w14:paraId="2C8F45A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(4.9)</w:t>
            </w:r>
          </w:p>
        </w:tc>
      </w:tr>
      <w:tr w:rsidR="00230E32" w:rsidRPr="00BE0FF3" w14:paraId="56E33D4C" w14:textId="77777777" w:rsidTr="001C70CB">
        <w:trPr>
          <w:trHeight w:val="283"/>
        </w:trPr>
        <w:tc>
          <w:tcPr>
            <w:tcW w:w="3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CB055A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 xml:space="preserve">   Missing</w:t>
            </w: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992AA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073F0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(1.5)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091BD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187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F7E31C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(3.1)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490A0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1324FC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(1.1)</w:t>
            </w: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7E9AF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231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0C7B4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(3.6)</w:t>
            </w:r>
          </w:p>
        </w:tc>
      </w:tr>
      <w:tr w:rsidR="00230E32" w:rsidRPr="00BE0FF3" w14:paraId="451A4390" w14:textId="77777777" w:rsidTr="001C70CB">
        <w:trPr>
          <w:trHeight w:val="283"/>
        </w:trPr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B35DE8" w14:textId="77777777" w:rsidR="00230E32" w:rsidRPr="00BE0FF3" w:rsidRDefault="00230E32" w:rsidP="001C70CB">
            <w:pPr>
              <w:spacing w:after="0" w:line="240" w:lineRule="auto"/>
              <w:rPr>
                <w:rFonts w:cs="Calibri"/>
                <w:sz w:val="24"/>
                <w:szCs w:val="24"/>
                <w:lang w:eastAsia="en-GB"/>
              </w:rPr>
            </w:pPr>
            <w:r w:rsidRPr="00BE0FF3">
              <w:rPr>
                <w:rFonts w:cs="Calibri"/>
                <w:sz w:val="24"/>
                <w:szCs w:val="24"/>
              </w:rPr>
              <w:t>Sexual orientation (15.5y)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675A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C88D9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AA60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F3E8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F390E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CB0E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BF14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01D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</w:p>
        </w:tc>
      </w:tr>
      <w:tr w:rsidR="00230E32" w:rsidRPr="00BE0FF3" w14:paraId="02116FCE" w14:textId="77777777" w:rsidTr="001C70CB">
        <w:trPr>
          <w:trHeight w:val="283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EB678" w14:textId="77777777" w:rsidR="00230E32" w:rsidRPr="00BE0FF3" w:rsidRDefault="00230E32" w:rsidP="001C70CB">
            <w:pPr>
              <w:spacing w:after="0" w:line="240" w:lineRule="auto"/>
              <w:ind w:left="227"/>
              <w:rPr>
                <w:rFonts w:cs="Calibri"/>
                <w:sz w:val="24"/>
                <w:szCs w:val="24"/>
                <w:lang w:eastAsia="en-GB"/>
              </w:rPr>
            </w:pPr>
            <w:r w:rsidRPr="00BE0FF3">
              <w:rPr>
                <w:rFonts w:cs="Calibri"/>
                <w:sz w:val="24"/>
                <w:szCs w:val="24"/>
              </w:rPr>
              <w:t>100% heterosexual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AD43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1286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B10E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(60.6)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5259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2313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1103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(32.6)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E47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780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3DAC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(67.8)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CFDAD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2161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CC51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(28.6)</w:t>
            </w:r>
          </w:p>
        </w:tc>
      </w:tr>
      <w:tr w:rsidR="00230E32" w:rsidRPr="00BE0FF3" w14:paraId="31924846" w14:textId="77777777" w:rsidTr="001C70CB">
        <w:trPr>
          <w:trHeight w:val="283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AD5A6" w14:textId="77777777" w:rsidR="00230E32" w:rsidRPr="00BE0FF3" w:rsidRDefault="00230E32" w:rsidP="001C70CB">
            <w:pPr>
              <w:spacing w:after="0" w:line="240" w:lineRule="auto"/>
              <w:ind w:left="227"/>
              <w:rPr>
                <w:rFonts w:cs="Calibri"/>
                <w:sz w:val="24"/>
                <w:szCs w:val="24"/>
                <w:lang w:eastAsia="en-GB"/>
              </w:rPr>
            </w:pPr>
            <w:r w:rsidRPr="00BE0FF3">
              <w:rPr>
                <w:rFonts w:cs="Calibri"/>
                <w:sz w:val="24"/>
                <w:szCs w:val="24"/>
              </w:rPr>
              <w:t>Not 100% heterosexual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33AC4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24C8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(9.2)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F3415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368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DDD5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(5.2)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08EDF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5D310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(7.7)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EBC52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B4F6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(2.7)</w:t>
            </w:r>
          </w:p>
        </w:tc>
      </w:tr>
      <w:tr w:rsidR="00230E32" w:rsidRPr="00BE0FF3" w14:paraId="641086E0" w14:textId="77777777" w:rsidTr="001C70CB">
        <w:trPr>
          <w:trHeight w:val="283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B6E7C" w14:textId="77777777" w:rsidR="00230E32" w:rsidRPr="00BE0FF3" w:rsidRDefault="00230E32" w:rsidP="001C70CB">
            <w:pPr>
              <w:spacing w:after="0" w:line="240" w:lineRule="auto"/>
              <w:ind w:left="227"/>
              <w:rPr>
                <w:rFonts w:cs="Calibri"/>
                <w:sz w:val="24"/>
                <w:szCs w:val="24"/>
              </w:rPr>
            </w:pPr>
            <w:r w:rsidRPr="00BE0FF3">
              <w:rPr>
                <w:rFonts w:cs="Calibri"/>
                <w:sz w:val="24"/>
                <w:szCs w:val="24"/>
              </w:rPr>
              <w:t>Missing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FA68B6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639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FC38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(30.1)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D7287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4421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F8661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(62.3)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2E8D8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281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B6363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(24.4)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09A4A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5177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BF41B" w14:textId="77777777" w:rsidR="00230E32" w:rsidRPr="00BE0FF3" w:rsidRDefault="00230E32" w:rsidP="001C70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(68.6)</w:t>
            </w:r>
          </w:p>
        </w:tc>
      </w:tr>
    </w:tbl>
    <w:p w14:paraId="69131BC2" w14:textId="77777777" w:rsidR="00230E32" w:rsidRPr="00BE0FF3" w:rsidRDefault="00230E32" w:rsidP="00230E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BE0FF3">
        <w:rPr>
          <w:rFonts w:ascii="Times New Roman" w:hAnsi="Times New Roman" w:cs="Times New Roman"/>
          <w:sz w:val="16"/>
          <w:szCs w:val="16"/>
          <w:lang w:eastAsia="en-US"/>
        </w:rPr>
        <w:t>Data presented as counts (column %s), or median (IQR)</w:t>
      </w:r>
    </w:p>
    <w:p w14:paraId="1D1CE042" w14:textId="77777777" w:rsidR="00230E32" w:rsidRDefault="00230E32" w:rsidP="00230E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BE0FF3">
        <w:rPr>
          <w:rFonts w:ascii="Times New Roman" w:hAnsi="Times New Roman" w:cs="Times New Roman"/>
          <w:sz w:val="16"/>
          <w:szCs w:val="16"/>
          <w:lang w:eastAsia="en-US"/>
        </w:rPr>
        <w:t>*</w:t>
      </w:r>
      <w:r>
        <w:rPr>
          <w:rFonts w:ascii="Times New Roman" w:hAnsi="Times New Roman" w:cs="Times New Roman"/>
          <w:sz w:val="16"/>
          <w:szCs w:val="16"/>
          <w:lang w:eastAsia="en-US"/>
        </w:rPr>
        <w:t>After removing multiple births and those with missing sex.</w:t>
      </w:r>
    </w:p>
    <w:p w14:paraId="77D40456" w14:textId="77777777" w:rsidR="00230E32" w:rsidRPr="00BE0FF3" w:rsidRDefault="00230E32" w:rsidP="00230E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t>**</w:t>
      </w:r>
      <w:r w:rsidRPr="00BE0FF3">
        <w:rPr>
          <w:rFonts w:ascii="Times New Roman" w:hAnsi="Times New Roman" w:cs="Times New Roman"/>
          <w:sz w:val="16"/>
          <w:szCs w:val="16"/>
          <w:lang w:eastAsia="en-US"/>
        </w:rPr>
        <w:t>Augmented by school census responses at 9-13 years old.</w:t>
      </w:r>
    </w:p>
    <w:p w14:paraId="1BB75892" w14:textId="77777777" w:rsidR="00230E32" w:rsidRDefault="00230E32" w:rsidP="00230E32">
      <w:pPr>
        <w:rPr>
          <w:b/>
          <w:bCs/>
          <w:lang w:val="en-US"/>
        </w:rPr>
      </w:pPr>
    </w:p>
    <w:p w14:paraId="54EEF0FF" w14:textId="77777777" w:rsidR="00C34C3F" w:rsidRPr="00230E32" w:rsidRDefault="00230E32">
      <w:pPr>
        <w:rPr>
          <w:lang w:val="en-US"/>
        </w:rPr>
      </w:pPr>
    </w:p>
    <w:sectPr w:rsidR="00C34C3F" w:rsidRPr="00230E32" w:rsidSect="00230E32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2437" w14:textId="77777777" w:rsidR="00230E32" w:rsidRDefault="00230E32" w:rsidP="00230E32">
      <w:pPr>
        <w:spacing w:after="0" w:line="240" w:lineRule="auto"/>
      </w:pPr>
      <w:r>
        <w:separator/>
      </w:r>
    </w:p>
  </w:endnote>
  <w:endnote w:type="continuationSeparator" w:id="0">
    <w:p w14:paraId="3B3F6919" w14:textId="77777777" w:rsidR="00230E32" w:rsidRDefault="00230E32" w:rsidP="0023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1468" w14:textId="77777777" w:rsidR="00230E32" w:rsidRDefault="00230E32" w:rsidP="00230E32">
      <w:pPr>
        <w:spacing w:after="0" w:line="240" w:lineRule="auto"/>
      </w:pPr>
      <w:r>
        <w:separator/>
      </w:r>
    </w:p>
  </w:footnote>
  <w:footnote w:type="continuationSeparator" w:id="0">
    <w:p w14:paraId="02C41B9F" w14:textId="77777777" w:rsidR="00230E32" w:rsidRDefault="00230E32" w:rsidP="00230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32"/>
    <w:rsid w:val="00230E32"/>
    <w:rsid w:val="003D23A2"/>
    <w:rsid w:val="0087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B959"/>
  <w15:chartTrackingRefBased/>
  <w15:docId w15:val="{7604239B-97E5-4F17-892F-75586749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3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Barnes</dc:creator>
  <cp:keywords/>
  <dc:description/>
  <cp:lastModifiedBy>Maria Barnes</cp:lastModifiedBy>
  <cp:revision>1</cp:revision>
  <dcterms:created xsi:type="dcterms:W3CDTF">2022-04-20T08:13:00Z</dcterms:created>
  <dcterms:modified xsi:type="dcterms:W3CDTF">2022-04-20T08:14:00Z</dcterms:modified>
</cp:coreProperties>
</file>