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3B09" w14:textId="5984C105" w:rsidR="00FB17E3" w:rsidRPr="00AD6EAE" w:rsidRDefault="00AC2070" w:rsidP="00D02E5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D20A1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3</w:t>
      </w:r>
      <w:r w:rsidRPr="005D20A1">
        <w:rPr>
          <w:rFonts w:ascii="Times New Roman" w:hAnsi="Times New Roman" w:cs="Times New Roman"/>
          <w:b/>
          <w:bCs/>
        </w:rPr>
        <w:t xml:space="preserve">: List of differentially </w:t>
      </w:r>
      <w:r w:rsidR="00BB1920">
        <w:rPr>
          <w:rFonts w:ascii="Times New Roman" w:hAnsi="Times New Roman" w:cs="Times New Roman"/>
          <w:b/>
          <w:bCs/>
        </w:rPr>
        <w:t>expressed</w:t>
      </w:r>
      <w:r w:rsidRPr="005D20A1">
        <w:rPr>
          <w:rFonts w:ascii="Times New Roman" w:hAnsi="Times New Roman" w:cs="Times New Roman"/>
          <w:b/>
          <w:bCs/>
        </w:rPr>
        <w:t xml:space="preserve"> </w:t>
      </w:r>
      <w:r w:rsidR="00F17F5F">
        <w:rPr>
          <w:rFonts w:ascii="Times New Roman" w:hAnsi="Times New Roman" w:cs="Times New Roman"/>
          <w:b/>
          <w:bCs/>
        </w:rPr>
        <w:t xml:space="preserve">target </w:t>
      </w:r>
      <w:r w:rsidRPr="005D20A1">
        <w:rPr>
          <w:rFonts w:ascii="Times New Roman" w:hAnsi="Times New Roman" w:cs="Times New Roman"/>
          <w:b/>
          <w:bCs/>
        </w:rPr>
        <w:t>genes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59"/>
        <w:gridCol w:w="7692"/>
      </w:tblGrid>
      <w:tr w:rsidR="00D02E55" w14:paraId="2B7FE208" w14:textId="77777777" w:rsidTr="00DE44C2">
        <w:trPr>
          <w:trHeight w:val="580"/>
        </w:trPr>
        <w:tc>
          <w:tcPr>
            <w:tcW w:w="1659" w:type="dxa"/>
            <w:vAlign w:val="center"/>
          </w:tcPr>
          <w:p w14:paraId="2CB77A38" w14:textId="4E10FAF3" w:rsidR="00D02E55" w:rsidRPr="00424D23" w:rsidRDefault="00424D23" w:rsidP="00424D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4D23">
              <w:rPr>
                <w:rFonts w:ascii="Times New Roman" w:hAnsi="Times New Roman" w:cs="Times New Roman"/>
                <w:b/>
                <w:bCs/>
              </w:rPr>
              <w:t>Differential Expression</w:t>
            </w:r>
          </w:p>
        </w:tc>
        <w:tc>
          <w:tcPr>
            <w:tcW w:w="7692" w:type="dxa"/>
            <w:vAlign w:val="center"/>
          </w:tcPr>
          <w:p w14:paraId="15D87151" w14:textId="1DCA09B2" w:rsidR="00D02E55" w:rsidRPr="00424D23" w:rsidRDefault="00424D23" w:rsidP="00424D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4D23">
              <w:rPr>
                <w:rFonts w:ascii="Times New Roman" w:hAnsi="Times New Roman" w:cs="Times New Roman"/>
                <w:b/>
                <w:bCs/>
              </w:rPr>
              <w:t>Genes</w:t>
            </w:r>
          </w:p>
        </w:tc>
      </w:tr>
      <w:tr w:rsidR="001525CE" w14:paraId="50BE0CD7" w14:textId="77777777" w:rsidTr="001530E6">
        <w:trPr>
          <w:trHeight w:val="2362"/>
        </w:trPr>
        <w:tc>
          <w:tcPr>
            <w:tcW w:w="1659" w:type="dxa"/>
            <w:vAlign w:val="center"/>
          </w:tcPr>
          <w:p w14:paraId="517831A5" w14:textId="6B36CA19" w:rsidR="001525CE" w:rsidRPr="00424D23" w:rsidRDefault="001525CE" w:rsidP="00424D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Differentially expressed target genes</w:t>
            </w:r>
            <w:r w:rsidR="00DE44C2">
              <w:rPr>
                <w:rFonts w:ascii="Times New Roman" w:hAnsi="Times New Roman" w:cs="Times New Roman"/>
                <w:b/>
                <w:bCs/>
              </w:rPr>
              <w:t xml:space="preserve"> (DETGs)</w:t>
            </w:r>
          </w:p>
        </w:tc>
        <w:tc>
          <w:tcPr>
            <w:tcW w:w="7692" w:type="dxa"/>
            <w:vAlign w:val="center"/>
          </w:tcPr>
          <w:p w14:paraId="0B1571DE" w14:textId="474D1CE2" w:rsidR="001525CE" w:rsidRPr="001530E6" w:rsidRDefault="00380098" w:rsidP="001530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0" w:name="_Hlk75960816"/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CDC25A, CCNE1, CHEK1, OSBPL3,</w:t>
            </w:r>
            <w:r w:rsidR="001530E6"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RACGAP1, HSPA4L, KIF23, CDCA4, PSAT1, CEP55, CDK1, E2F7, CCNE2, GRAMD2B, RCAN3, TFAP2A, CLSPN, RASEF, TPM2, RECK, CLU, HOXA10, AKT3, ZBTB16, PTPRD, RAB23, PHYHIP, FAM229B, SALL1, PRICKLE2, AXIN2, BCL2, TXNIP, FGF2, CCDC80, RUNX1T1, HEYL, PLPP3, NEGR1, TMEM100</w:t>
            </w:r>
            <w:bookmarkEnd w:id="0"/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46E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RELT, TUFT1, C6orf106, SLC29A2, ENTPD7, TET3, MYB, ATD5, PGD, RAB11f1P2, KDR, ITPR1, CGNL1, NR6A1, ANLN, HIST1H3H, ZNF367, TGFBK3, TPM1, RAB23</w:t>
            </w:r>
          </w:p>
        </w:tc>
      </w:tr>
      <w:tr w:rsidR="00446ED2" w14:paraId="72AA520A" w14:textId="77777777" w:rsidTr="00DE44C2">
        <w:trPr>
          <w:trHeight w:val="1122"/>
        </w:trPr>
        <w:tc>
          <w:tcPr>
            <w:tcW w:w="1659" w:type="dxa"/>
            <w:vMerge w:val="restart"/>
            <w:vAlign w:val="center"/>
          </w:tcPr>
          <w:p w14:paraId="640F09D2" w14:textId="566E7402" w:rsidR="00446ED2" w:rsidRPr="00DE44C2" w:rsidRDefault="00446ED2" w:rsidP="00DE44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miRNA 195-5p</w:t>
            </w:r>
          </w:p>
        </w:tc>
        <w:tc>
          <w:tcPr>
            <w:tcW w:w="7692" w:type="dxa"/>
            <w:vAlign w:val="center"/>
          </w:tcPr>
          <w:p w14:paraId="2FF8B0FB" w14:textId="66655907" w:rsidR="00446ED2" w:rsidRPr="001530E6" w:rsidRDefault="00446ED2" w:rsidP="001530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TFAP2A, NR6A1, RCAN3, ANLN, CDCA4, CCNE1, HSPA4L, KIF23, OSBPL3, HIST1H3H, CDC25A, RACGAP1, CHEK1, PSAT1, GRAMD2B, CLSPN, CEP55, E2F7, CCNE2, CDK1, ZNF367, RASEF</w:t>
            </w:r>
          </w:p>
        </w:tc>
      </w:tr>
      <w:tr w:rsidR="00446ED2" w14:paraId="4A7DF5AF" w14:textId="77777777" w:rsidTr="001530E6">
        <w:trPr>
          <w:trHeight w:val="1277"/>
        </w:trPr>
        <w:tc>
          <w:tcPr>
            <w:tcW w:w="1659" w:type="dxa"/>
            <w:vMerge/>
            <w:vAlign w:val="center"/>
          </w:tcPr>
          <w:p w14:paraId="0B1A4711" w14:textId="033DD1AA" w:rsidR="00446ED2" w:rsidRPr="00DE44C2" w:rsidRDefault="00446ED2" w:rsidP="00DE44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2" w:type="dxa"/>
            <w:vAlign w:val="center"/>
          </w:tcPr>
          <w:p w14:paraId="0A250D5A" w14:textId="59154C64" w:rsidR="00446ED2" w:rsidRPr="001530E6" w:rsidRDefault="00446ED2" w:rsidP="001530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Downregulated-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PRICKLE2, BCL2, FAM229B, AXIN2, SALL1, NEGR1, PLPP3, TMEM100, TGFBK3, AKT3, RECK, TPM1, HOXA10, TPM2, RAB23, ZBTB16, CLU, PTPRD, CCDC80, PHYHIP, FGF2, HEYL, RAB23, SALL1, AXIN2, TXNIP, RUNX1T1</w:t>
            </w:r>
          </w:p>
        </w:tc>
      </w:tr>
      <w:tr w:rsidR="00446ED2" w14:paraId="2291B43E" w14:textId="77777777" w:rsidTr="001530E6">
        <w:trPr>
          <w:trHeight w:val="1277"/>
        </w:trPr>
        <w:tc>
          <w:tcPr>
            <w:tcW w:w="1659" w:type="dxa"/>
            <w:vMerge w:val="restart"/>
            <w:vAlign w:val="center"/>
          </w:tcPr>
          <w:p w14:paraId="5F4D767A" w14:textId="74E56BFF" w:rsidR="00446ED2" w:rsidRDefault="00446ED2" w:rsidP="00446E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miR 497 – 5p</w:t>
            </w:r>
          </w:p>
        </w:tc>
        <w:tc>
          <w:tcPr>
            <w:tcW w:w="7692" w:type="dxa"/>
            <w:vAlign w:val="center"/>
          </w:tcPr>
          <w:p w14:paraId="39C70182" w14:textId="136D308C" w:rsidR="00446ED2" w:rsidRPr="001530E6" w:rsidRDefault="00446ED2" w:rsidP="00446ED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RELT, TUFT1, CDC25A, CCNE1, C6orf106, CHEK1, SLC29A2, ENTPD7, OSBPL3, RACGAP1, HSPA4L, KIF23, RASEF, CDCA4, TET3, MYB, PSAT1, ATD5, PGD, CEP55, CDK1, E2F7, CCNE2, GRAMD2B, RCAN3, TFAP2, CLSPN</w:t>
            </w:r>
          </w:p>
        </w:tc>
      </w:tr>
      <w:tr w:rsidR="00446ED2" w14:paraId="4672FAAC" w14:textId="77777777" w:rsidTr="001530E6">
        <w:trPr>
          <w:trHeight w:val="1277"/>
        </w:trPr>
        <w:tc>
          <w:tcPr>
            <w:tcW w:w="1659" w:type="dxa"/>
            <w:vMerge/>
            <w:vAlign w:val="center"/>
          </w:tcPr>
          <w:p w14:paraId="4CA7089A" w14:textId="77777777" w:rsidR="00446ED2" w:rsidRDefault="00446ED2" w:rsidP="00446E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2" w:type="dxa"/>
            <w:vAlign w:val="center"/>
          </w:tcPr>
          <w:p w14:paraId="3F01E31F" w14:textId="22BC41C5" w:rsidR="00446ED2" w:rsidRPr="001530E6" w:rsidRDefault="00446ED2" w:rsidP="00446ED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Downregulated-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TPM2, RECK, CLU, RAB11F1P2, HOXA10, AKT3, ZBTB16, KDR, PTPRD, RAB23, PHYHIP, FAM229B, SALL1, ITPR1, PRICKLE2, AXIN2, BCL2, TXNIP, FGF2, CCDC80, CGNL1, RUNX1T1, HEYL, PLPP3, NEGR1, TMEM100</w:t>
            </w:r>
          </w:p>
        </w:tc>
      </w:tr>
      <w:tr w:rsidR="00446ED2" w14:paraId="474E915B" w14:textId="77777777" w:rsidTr="001530E6">
        <w:trPr>
          <w:trHeight w:val="1409"/>
        </w:trPr>
        <w:tc>
          <w:tcPr>
            <w:tcW w:w="1659" w:type="dxa"/>
            <w:vMerge w:val="restart"/>
            <w:vAlign w:val="center"/>
          </w:tcPr>
          <w:p w14:paraId="24D9738E" w14:textId="6F2F5020" w:rsidR="00446ED2" w:rsidRDefault="00446ED2" w:rsidP="00446E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Common gene targets</w:t>
            </w:r>
            <w:r w:rsidR="00BD030E">
              <w:rPr>
                <w:rFonts w:ascii="Times New Roman" w:hAnsi="Times New Roman" w:cs="Times New Roman"/>
                <w:b/>
                <w:bCs/>
              </w:rPr>
              <w:t xml:space="preserve"> for </w:t>
            </w:r>
            <w:r w:rsidR="00BD030E" w:rsidRPr="00BD030E">
              <w:rPr>
                <w:rFonts w:ascii="Times New Roman" w:hAnsi="Times New Roman" w:cs="Times New Roman"/>
                <w:b/>
                <w:bCs/>
              </w:rPr>
              <w:t>miR-497/195 cluster</w:t>
            </w:r>
          </w:p>
        </w:tc>
        <w:tc>
          <w:tcPr>
            <w:tcW w:w="7692" w:type="dxa"/>
            <w:vAlign w:val="center"/>
          </w:tcPr>
          <w:p w14:paraId="4532C223" w14:textId="1B835896" w:rsidR="00446ED2" w:rsidRPr="001530E6" w:rsidRDefault="00446ED2" w:rsidP="00446E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  <w:r w:rsidRPr="001530E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CDC25A, CCNE1, CHEK1, OSBPL3, RACGAP1, HSPA4L, KIF23, CDCA4, PSAT1, CEP55, CDK1, E2F7, CCNE2, GRAMD2B, RCAN3, TFAP2A, CLSPN, RASEF</w:t>
            </w:r>
          </w:p>
        </w:tc>
      </w:tr>
      <w:tr w:rsidR="00446ED2" w14:paraId="3905E662" w14:textId="77777777" w:rsidTr="001530E6">
        <w:trPr>
          <w:trHeight w:val="1542"/>
        </w:trPr>
        <w:tc>
          <w:tcPr>
            <w:tcW w:w="1659" w:type="dxa"/>
            <w:vMerge/>
            <w:vAlign w:val="center"/>
          </w:tcPr>
          <w:p w14:paraId="1FC38980" w14:textId="77777777" w:rsidR="00446ED2" w:rsidRDefault="00446ED2" w:rsidP="00446E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92" w:type="dxa"/>
            <w:vAlign w:val="center"/>
          </w:tcPr>
          <w:p w14:paraId="2B7EC2DA" w14:textId="6ADEDFD5" w:rsidR="00446ED2" w:rsidRPr="001530E6" w:rsidRDefault="00446ED2" w:rsidP="00446ED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Downregulated- </w:t>
            </w:r>
            <w:r w:rsidRPr="00153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TPM2, RECK, CLU, HOXA10, AKT3, ZBTB16, PTPRD, RAB23, PHYHIP, FAM229B, SALL1, PRICKLE2, AXIN2, BCL2, TXNIP, FGF2, CCDC80, RUNX1T1, HEYL, PLPP3, NEGR1, TMEM100</w:t>
            </w:r>
          </w:p>
        </w:tc>
      </w:tr>
    </w:tbl>
    <w:p w14:paraId="67D92999" w14:textId="77777777" w:rsidR="00D02E55" w:rsidRPr="00D02E55" w:rsidRDefault="00D02E55" w:rsidP="00D02E5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D02E55" w:rsidRPr="00D02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55"/>
    <w:rsid w:val="001525CE"/>
    <w:rsid w:val="001530E6"/>
    <w:rsid w:val="00380098"/>
    <w:rsid w:val="00424D23"/>
    <w:rsid w:val="00446ED2"/>
    <w:rsid w:val="00497978"/>
    <w:rsid w:val="008B60C8"/>
    <w:rsid w:val="00914BF3"/>
    <w:rsid w:val="00AC2070"/>
    <w:rsid w:val="00AD6EAE"/>
    <w:rsid w:val="00BB1920"/>
    <w:rsid w:val="00BD030E"/>
    <w:rsid w:val="00C86154"/>
    <w:rsid w:val="00D02E55"/>
    <w:rsid w:val="00DA17DF"/>
    <w:rsid w:val="00DE1B53"/>
    <w:rsid w:val="00DE44C2"/>
    <w:rsid w:val="00ED0352"/>
    <w:rsid w:val="00F17F5F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F392"/>
  <w15:chartTrackingRefBased/>
  <w15:docId w15:val="{94B45F22-8456-49C0-8992-3FF58197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Sangavi E</dc:creator>
  <cp:keywords/>
  <dc:description/>
  <cp:lastModifiedBy>Sangavi E</cp:lastModifiedBy>
  <cp:revision>4</cp:revision>
  <dcterms:created xsi:type="dcterms:W3CDTF">2021-11-22T05:29:00Z</dcterms:created>
  <dcterms:modified xsi:type="dcterms:W3CDTF">2021-12-02T07:24:00Z</dcterms:modified>
</cp:coreProperties>
</file>