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4B6B8" w14:textId="50D43FC0" w:rsidR="00E045FB" w:rsidRPr="001D0F5D" w:rsidRDefault="00A15466" w:rsidP="0029503B">
      <w:pPr>
        <w:ind w:left="-284"/>
        <w:rPr>
          <w:rFonts w:ascii="Times New Roman" w:hAnsi="Times New Roman" w:cs="Times New Roman"/>
          <w:b/>
          <w:sz w:val="20"/>
          <w:szCs w:val="24"/>
        </w:rPr>
      </w:pPr>
      <w:r w:rsidRPr="001D0F5D">
        <w:rPr>
          <w:rFonts w:ascii="Times New Roman" w:hAnsi="Times New Roman" w:cs="Times New Roman"/>
          <w:b/>
          <w:sz w:val="20"/>
          <w:szCs w:val="24"/>
        </w:rPr>
        <w:t>Supplementary</w:t>
      </w:r>
      <w:r w:rsidR="006C5857" w:rsidRPr="001D0F5D">
        <w:rPr>
          <w:rFonts w:ascii="Times New Roman" w:hAnsi="Times New Roman" w:cs="Times New Roman"/>
          <w:b/>
          <w:sz w:val="20"/>
          <w:szCs w:val="24"/>
        </w:rPr>
        <w:t xml:space="preserve"> Table </w:t>
      </w:r>
      <w:r w:rsidR="001A0FAE">
        <w:rPr>
          <w:rFonts w:ascii="Times New Roman" w:hAnsi="Times New Roman" w:cs="Times New Roman"/>
          <w:b/>
          <w:sz w:val="20"/>
          <w:szCs w:val="24"/>
        </w:rPr>
        <w:t>10</w:t>
      </w:r>
      <w:r w:rsidR="00E045FB" w:rsidRPr="001D0F5D">
        <w:rPr>
          <w:rFonts w:ascii="Times New Roman" w:hAnsi="Times New Roman" w:cs="Times New Roman"/>
          <w:b/>
          <w:sz w:val="20"/>
          <w:szCs w:val="24"/>
        </w:rPr>
        <w:t xml:space="preserve">. </w:t>
      </w:r>
      <w:r w:rsidR="001D0F5D" w:rsidRPr="001D0F5D">
        <w:rPr>
          <w:rFonts w:ascii="Times New Roman" w:hAnsi="Times New Roman" w:cs="Times New Roman"/>
          <w:sz w:val="20"/>
          <w:szCs w:val="24"/>
        </w:rPr>
        <w:t>Primer sequences for mRNA expression validation</w:t>
      </w:r>
    </w:p>
    <w:tbl>
      <w:tblPr>
        <w:tblStyle w:val="Tabladecuadrcula1clara"/>
        <w:tblW w:w="851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bottom w:w="6" w:type="dxa"/>
        </w:tblCellMar>
        <w:tblLook w:val="04A0" w:firstRow="1" w:lastRow="0" w:firstColumn="1" w:lastColumn="0" w:noHBand="0" w:noVBand="1"/>
      </w:tblPr>
      <w:tblGrid>
        <w:gridCol w:w="1277"/>
        <w:gridCol w:w="1564"/>
        <w:gridCol w:w="2835"/>
        <w:gridCol w:w="2835"/>
      </w:tblGrid>
      <w:tr w:rsidR="00460478" w:rsidRPr="001A0FAE" w14:paraId="0F629E76" w14:textId="77777777" w:rsidTr="003A2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1EA8CE" w14:textId="69767C9A" w:rsidR="005F31F6" w:rsidRPr="00937987" w:rsidRDefault="005F31F6" w:rsidP="00460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7987">
              <w:rPr>
                <w:rFonts w:ascii="Times New Roman" w:hAnsi="Times New Roman" w:cs="Times New Roman"/>
                <w:sz w:val="18"/>
                <w:szCs w:val="18"/>
              </w:rPr>
              <w:t>Gene symbol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5AEDA7" w14:textId="4D19377E" w:rsidR="005F31F6" w:rsidRPr="00937987" w:rsidRDefault="005F31F6" w:rsidP="004604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37987">
              <w:rPr>
                <w:rFonts w:ascii="Times New Roman" w:hAnsi="Times New Roman" w:cs="Times New Roman"/>
                <w:sz w:val="18"/>
                <w:szCs w:val="18"/>
              </w:rPr>
              <w:t>Ensembl</w:t>
            </w:r>
            <w:proofErr w:type="spellEnd"/>
            <w:r w:rsidRPr="00937987">
              <w:rPr>
                <w:rFonts w:ascii="Times New Roman" w:hAnsi="Times New Roman" w:cs="Times New Roman"/>
                <w:sz w:val="18"/>
                <w:szCs w:val="18"/>
              </w:rPr>
              <w:t xml:space="preserve"> ID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B69E30" w14:textId="08AF7EEA" w:rsidR="005F31F6" w:rsidRPr="00937987" w:rsidRDefault="005F31F6" w:rsidP="004604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987">
              <w:rPr>
                <w:rFonts w:ascii="Times New Roman" w:hAnsi="Times New Roman" w:cs="Times New Roman"/>
                <w:sz w:val="18"/>
                <w:szCs w:val="18"/>
              </w:rPr>
              <w:t>Forward primer sequence (5'-&gt;3')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DF7399" w14:textId="078494DF" w:rsidR="005F31F6" w:rsidRPr="00937987" w:rsidRDefault="005F31F6" w:rsidP="004604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937987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Reverse primer </w:t>
            </w:r>
            <w:proofErr w:type="spellStart"/>
            <w:r w:rsidRPr="00937987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sequence</w:t>
            </w:r>
            <w:proofErr w:type="spellEnd"/>
            <w:r w:rsidRPr="00937987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(5'-&gt;3')</w:t>
            </w:r>
          </w:p>
        </w:tc>
      </w:tr>
      <w:tr w:rsidR="00460478" w:rsidRPr="00937987" w14:paraId="050C11D7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single" w:sz="4" w:space="0" w:color="000000"/>
            </w:tcBorders>
            <w:vAlign w:val="center"/>
          </w:tcPr>
          <w:p w14:paraId="283C8F05" w14:textId="0196FD63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NR2C2</w:t>
            </w:r>
          </w:p>
        </w:tc>
        <w:tc>
          <w:tcPr>
            <w:tcW w:w="1564" w:type="dxa"/>
            <w:tcBorders>
              <w:top w:val="single" w:sz="4" w:space="0" w:color="000000"/>
            </w:tcBorders>
            <w:vAlign w:val="center"/>
          </w:tcPr>
          <w:p w14:paraId="7E761D5F" w14:textId="6C02DFA2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ENSG00000177463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vAlign w:val="center"/>
          </w:tcPr>
          <w:p w14:paraId="3ACCA046" w14:textId="5CFBE96C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CCAGCGCCAAGCAACTCATA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vAlign w:val="center"/>
          </w:tcPr>
          <w:p w14:paraId="572D6F1A" w14:textId="521078EC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GCAGAATCCGTGACAATCTGGA</w:t>
            </w:r>
          </w:p>
        </w:tc>
      </w:tr>
      <w:tr w:rsidR="00460478" w:rsidRPr="00937987" w14:paraId="38658F15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6DBBAAF0" w14:textId="18835F7D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EEF1A1</w:t>
            </w:r>
          </w:p>
        </w:tc>
        <w:tc>
          <w:tcPr>
            <w:tcW w:w="1564" w:type="dxa"/>
            <w:vAlign w:val="center"/>
          </w:tcPr>
          <w:p w14:paraId="21E3DABE" w14:textId="2B1C60FA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ENSG00000156508</w:t>
            </w:r>
          </w:p>
        </w:tc>
        <w:tc>
          <w:tcPr>
            <w:tcW w:w="2835" w:type="dxa"/>
            <w:vAlign w:val="center"/>
          </w:tcPr>
          <w:p w14:paraId="319F51D9" w14:textId="07863161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GAAGCTGGTATCTCCAAGAATGG</w:t>
            </w:r>
          </w:p>
        </w:tc>
        <w:tc>
          <w:tcPr>
            <w:tcW w:w="2835" w:type="dxa"/>
            <w:vAlign w:val="center"/>
          </w:tcPr>
          <w:p w14:paraId="4813BDCF" w14:textId="629BA141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CGACAATTAGTTGTTTCACACCC</w:t>
            </w:r>
          </w:p>
        </w:tc>
      </w:tr>
      <w:tr w:rsidR="00460478" w:rsidRPr="00937987" w14:paraId="6A43798C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4BBD5F40" w14:textId="02F2EB73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CANX</w:t>
            </w:r>
          </w:p>
        </w:tc>
        <w:tc>
          <w:tcPr>
            <w:tcW w:w="1564" w:type="dxa"/>
            <w:vAlign w:val="center"/>
          </w:tcPr>
          <w:p w14:paraId="1104B433" w14:textId="3820A59E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ENSG00000127022</w:t>
            </w:r>
          </w:p>
        </w:tc>
        <w:tc>
          <w:tcPr>
            <w:tcW w:w="2835" w:type="dxa"/>
            <w:vAlign w:val="center"/>
          </w:tcPr>
          <w:p w14:paraId="424CA073" w14:textId="2A6D9CB4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TCCATGACAAGACCCCTTATACG</w:t>
            </w:r>
          </w:p>
        </w:tc>
        <w:tc>
          <w:tcPr>
            <w:tcW w:w="2835" w:type="dxa"/>
            <w:vAlign w:val="center"/>
          </w:tcPr>
          <w:p w14:paraId="10B426DC" w14:textId="00070409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ACCACAGATTGGTCAACCAGTA</w:t>
            </w:r>
          </w:p>
        </w:tc>
      </w:tr>
      <w:tr w:rsidR="00460478" w:rsidRPr="00937987" w14:paraId="044423B7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6E15106E" w14:textId="3C3F39C3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SATB1</w:t>
            </w:r>
          </w:p>
        </w:tc>
        <w:tc>
          <w:tcPr>
            <w:tcW w:w="1564" w:type="dxa"/>
            <w:vAlign w:val="center"/>
          </w:tcPr>
          <w:p w14:paraId="1869A04A" w14:textId="5B64C67D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ENSG00000182568</w:t>
            </w:r>
          </w:p>
        </w:tc>
        <w:tc>
          <w:tcPr>
            <w:tcW w:w="2835" w:type="dxa"/>
            <w:vAlign w:val="center"/>
          </w:tcPr>
          <w:p w14:paraId="0315FFBF" w14:textId="010D05E2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GATCATTTGAACGAGGCAACTCA</w:t>
            </w:r>
          </w:p>
        </w:tc>
        <w:tc>
          <w:tcPr>
            <w:tcW w:w="2835" w:type="dxa"/>
            <w:vAlign w:val="center"/>
          </w:tcPr>
          <w:p w14:paraId="7E00EAFF" w14:textId="6BA76067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TGGACCCTTCGGATCACTCA</w:t>
            </w:r>
          </w:p>
        </w:tc>
      </w:tr>
      <w:tr w:rsidR="00460478" w:rsidRPr="00937987" w14:paraId="4EBCCD3F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405F9ADF" w14:textId="6097B8A8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CELF2</w:t>
            </w:r>
          </w:p>
        </w:tc>
        <w:tc>
          <w:tcPr>
            <w:tcW w:w="1564" w:type="dxa"/>
            <w:vAlign w:val="center"/>
          </w:tcPr>
          <w:p w14:paraId="0011A560" w14:textId="5068D8B5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ENSG00000048740</w:t>
            </w:r>
          </w:p>
        </w:tc>
        <w:tc>
          <w:tcPr>
            <w:tcW w:w="2835" w:type="dxa"/>
            <w:vAlign w:val="center"/>
          </w:tcPr>
          <w:p w14:paraId="7627A193" w14:textId="2A9D3603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TTTGAGCCTTACGGAGCCG</w:t>
            </w:r>
          </w:p>
        </w:tc>
        <w:tc>
          <w:tcPr>
            <w:tcW w:w="2835" w:type="dxa"/>
            <w:vAlign w:val="center"/>
          </w:tcPr>
          <w:p w14:paraId="696E7CF6" w14:textId="6C2DCCBB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AACAACCTTTACTCTGCGGAG</w:t>
            </w:r>
          </w:p>
        </w:tc>
      </w:tr>
      <w:tr w:rsidR="00460478" w:rsidRPr="00937987" w14:paraId="4C4ABB6A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5C88D561" w14:textId="3793F0C7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SMYD2</w:t>
            </w:r>
          </w:p>
        </w:tc>
        <w:tc>
          <w:tcPr>
            <w:tcW w:w="1564" w:type="dxa"/>
            <w:vAlign w:val="center"/>
          </w:tcPr>
          <w:p w14:paraId="2817A26C" w14:textId="70A73A13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ENSG00000143499</w:t>
            </w:r>
          </w:p>
        </w:tc>
        <w:tc>
          <w:tcPr>
            <w:tcW w:w="2835" w:type="dxa"/>
            <w:vAlign w:val="center"/>
          </w:tcPr>
          <w:p w14:paraId="6A8E5FD5" w14:textId="34141241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CTCCAAGCATCTCGGATTCCC</w:t>
            </w:r>
          </w:p>
        </w:tc>
        <w:tc>
          <w:tcPr>
            <w:tcW w:w="2835" w:type="dxa"/>
            <w:vAlign w:val="center"/>
          </w:tcPr>
          <w:p w14:paraId="72FF6ECE" w14:textId="627A43DC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TGCAACATCAGGAAATATCGCTG</w:t>
            </w:r>
          </w:p>
        </w:tc>
      </w:tr>
      <w:tr w:rsidR="00460478" w:rsidRPr="00937987" w14:paraId="43CFD9DE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C73644B" w14:textId="4188E3C6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ID2</w:t>
            </w:r>
          </w:p>
        </w:tc>
        <w:tc>
          <w:tcPr>
            <w:tcW w:w="1564" w:type="dxa"/>
            <w:vAlign w:val="center"/>
          </w:tcPr>
          <w:p w14:paraId="0E50EAA1" w14:textId="53FB0694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ENSG00000115738</w:t>
            </w:r>
          </w:p>
        </w:tc>
        <w:tc>
          <w:tcPr>
            <w:tcW w:w="2835" w:type="dxa"/>
            <w:vAlign w:val="center"/>
          </w:tcPr>
          <w:p w14:paraId="4E459CFD" w14:textId="53EDE329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GCTATACAACATGAACGACTGCT</w:t>
            </w:r>
          </w:p>
        </w:tc>
        <w:tc>
          <w:tcPr>
            <w:tcW w:w="2835" w:type="dxa"/>
            <w:vAlign w:val="center"/>
          </w:tcPr>
          <w:p w14:paraId="5FA47957" w14:textId="0F2A3D31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AATAGTGGGATGCGAGTCCAG</w:t>
            </w:r>
          </w:p>
        </w:tc>
      </w:tr>
      <w:tr w:rsidR="00460478" w:rsidRPr="00937987" w14:paraId="1249DDDB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26804102" w14:textId="3B9708D5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MCTP1</w:t>
            </w:r>
          </w:p>
        </w:tc>
        <w:tc>
          <w:tcPr>
            <w:tcW w:w="1564" w:type="dxa"/>
            <w:vAlign w:val="center"/>
          </w:tcPr>
          <w:p w14:paraId="021994C8" w14:textId="4FAA4996" w:rsidR="005F31F6" w:rsidRPr="00937987" w:rsidRDefault="00460478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ENSG00000175471</w:t>
            </w:r>
          </w:p>
        </w:tc>
        <w:tc>
          <w:tcPr>
            <w:tcW w:w="2835" w:type="dxa"/>
            <w:vAlign w:val="center"/>
          </w:tcPr>
          <w:p w14:paraId="6D19844D" w14:textId="68308A69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AGTTTACGCCTATCAGACCTACA</w:t>
            </w:r>
          </w:p>
        </w:tc>
        <w:tc>
          <w:tcPr>
            <w:tcW w:w="2835" w:type="dxa"/>
            <w:vAlign w:val="center"/>
          </w:tcPr>
          <w:p w14:paraId="06F579AF" w14:textId="078A3E92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GATCGCTCAACCCGTTGGAAT</w:t>
            </w:r>
          </w:p>
        </w:tc>
      </w:tr>
      <w:tr w:rsidR="00460478" w:rsidRPr="00937987" w14:paraId="5589F9A5" w14:textId="77777777" w:rsidTr="003A2D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477D7A0D" w14:textId="2C3AAE6B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RGS5</w:t>
            </w:r>
          </w:p>
        </w:tc>
        <w:tc>
          <w:tcPr>
            <w:tcW w:w="1564" w:type="dxa"/>
            <w:vAlign w:val="center"/>
          </w:tcPr>
          <w:p w14:paraId="43C9D625" w14:textId="3FEFD3D0" w:rsidR="005F31F6" w:rsidRPr="00937987" w:rsidRDefault="00460478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ENSG00000143248</w:t>
            </w:r>
          </w:p>
        </w:tc>
        <w:tc>
          <w:tcPr>
            <w:tcW w:w="2835" w:type="dxa"/>
            <w:vAlign w:val="center"/>
          </w:tcPr>
          <w:p w14:paraId="07067835" w14:textId="293ADB47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GACATGGCCCAGAAAAGAATCC</w:t>
            </w:r>
          </w:p>
        </w:tc>
        <w:tc>
          <w:tcPr>
            <w:tcW w:w="2835" w:type="dxa"/>
            <w:vAlign w:val="center"/>
          </w:tcPr>
          <w:p w14:paraId="1E3E4280" w14:textId="5D8F0CE0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CACAAAGCGAGGCAGAGAATC</w:t>
            </w:r>
          </w:p>
        </w:tc>
      </w:tr>
      <w:tr w:rsidR="00460478" w:rsidRPr="00937987" w14:paraId="7AF68496" w14:textId="77777777" w:rsidTr="00877F2A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6ED6CFA9" w14:textId="62420CF2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ACTB</w:t>
            </w:r>
          </w:p>
        </w:tc>
        <w:tc>
          <w:tcPr>
            <w:tcW w:w="1564" w:type="dxa"/>
            <w:vAlign w:val="center"/>
          </w:tcPr>
          <w:p w14:paraId="1454DAA6" w14:textId="3F5C10D9" w:rsidR="005F31F6" w:rsidRPr="00937987" w:rsidRDefault="00460478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ENSG00000075624</w:t>
            </w:r>
          </w:p>
        </w:tc>
        <w:tc>
          <w:tcPr>
            <w:tcW w:w="2835" w:type="dxa"/>
            <w:vAlign w:val="center"/>
          </w:tcPr>
          <w:p w14:paraId="6DFFE0D2" w14:textId="445CC755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CTCACCATGGATGATGATATCGC</w:t>
            </w:r>
          </w:p>
        </w:tc>
        <w:tc>
          <w:tcPr>
            <w:tcW w:w="2835" w:type="dxa"/>
            <w:vAlign w:val="center"/>
          </w:tcPr>
          <w:p w14:paraId="0C60DC77" w14:textId="693B7FA8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AGGAATCCTTCTGACCCATGC</w:t>
            </w:r>
          </w:p>
        </w:tc>
      </w:tr>
      <w:tr w:rsidR="00460478" w:rsidRPr="00937987" w14:paraId="6F5D9779" w14:textId="77777777" w:rsidTr="00B12F97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33C6F0D2" w14:textId="1AF78419" w:rsidR="005F31F6" w:rsidRPr="006D757A" w:rsidRDefault="005F31F6" w:rsidP="0046047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D757A">
              <w:rPr>
                <w:rFonts w:ascii="Times New Roman" w:hAnsi="Times New Roman" w:cs="Times New Roman"/>
                <w:i/>
                <w:sz w:val="18"/>
                <w:szCs w:val="18"/>
              </w:rPr>
              <w:t>RPL13A</w:t>
            </w:r>
          </w:p>
        </w:tc>
        <w:tc>
          <w:tcPr>
            <w:tcW w:w="1564" w:type="dxa"/>
            <w:vAlign w:val="center"/>
          </w:tcPr>
          <w:p w14:paraId="4CA1C1EC" w14:textId="52DEAD7B" w:rsidR="005F31F6" w:rsidRPr="00937987" w:rsidRDefault="00460478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ENSG00000142541</w:t>
            </w:r>
          </w:p>
        </w:tc>
        <w:tc>
          <w:tcPr>
            <w:tcW w:w="2835" w:type="dxa"/>
            <w:vAlign w:val="center"/>
          </w:tcPr>
          <w:p w14:paraId="43DA80F5" w14:textId="1A301020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GCCCTACGACAAGAAAAAGCG</w:t>
            </w:r>
          </w:p>
        </w:tc>
        <w:tc>
          <w:tcPr>
            <w:tcW w:w="2835" w:type="dxa"/>
            <w:vAlign w:val="center"/>
          </w:tcPr>
          <w:p w14:paraId="309215DD" w14:textId="213CC309" w:rsidR="005F31F6" w:rsidRPr="00937987" w:rsidRDefault="005F31F6" w:rsidP="00460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937987">
              <w:rPr>
                <w:rFonts w:ascii="Times New Roman" w:hAnsi="Times New Roman" w:cs="Times New Roman"/>
                <w:sz w:val="16"/>
                <w:szCs w:val="18"/>
              </w:rPr>
              <w:t>TACTTCCAGCCAACCTCGTGA</w:t>
            </w:r>
          </w:p>
        </w:tc>
      </w:tr>
      <w:tr w:rsidR="00B12F97" w:rsidRPr="00937987" w14:paraId="67BB7372" w14:textId="77777777" w:rsidTr="00877F2A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bottom w:val="single" w:sz="4" w:space="0" w:color="auto"/>
            </w:tcBorders>
            <w:vAlign w:val="center"/>
          </w:tcPr>
          <w:p w14:paraId="248DDF4C" w14:textId="3472661F" w:rsidR="00B12F97" w:rsidRPr="006D757A" w:rsidRDefault="00B12F97" w:rsidP="00B12F9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GAPDH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1BC1C2E" w14:textId="23C478CC" w:rsidR="00B12F97" w:rsidRPr="00937987" w:rsidRDefault="00B12F97" w:rsidP="00B12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B12F97">
              <w:rPr>
                <w:rFonts w:ascii="Times New Roman" w:hAnsi="Times New Roman" w:cs="Times New Roman"/>
                <w:sz w:val="16"/>
                <w:szCs w:val="18"/>
              </w:rPr>
              <w:t>ENSG00000111640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8920C0B" w14:textId="132F6FEC" w:rsidR="00B12F97" w:rsidRPr="00937987" w:rsidRDefault="00B12F97" w:rsidP="00B12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B12F97">
              <w:rPr>
                <w:rFonts w:ascii="Times New Roman" w:hAnsi="Times New Roman" w:cs="Times New Roman"/>
                <w:sz w:val="16"/>
                <w:szCs w:val="18"/>
              </w:rPr>
              <w:t>ACAACTTTGGTATCGTGGAAGG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5E4DB3C" w14:textId="1DE56629" w:rsidR="00B12F97" w:rsidRPr="00937987" w:rsidRDefault="00B12F97" w:rsidP="00B12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8"/>
              </w:rPr>
            </w:pPr>
            <w:r w:rsidRPr="00B12F97">
              <w:rPr>
                <w:rFonts w:ascii="Times New Roman" w:hAnsi="Times New Roman" w:cs="Times New Roman"/>
                <w:sz w:val="16"/>
                <w:szCs w:val="18"/>
              </w:rPr>
              <w:t>GCCATCACGCCACAGTTTC</w:t>
            </w:r>
          </w:p>
        </w:tc>
      </w:tr>
    </w:tbl>
    <w:p w14:paraId="0ABA792B" w14:textId="799E91A5" w:rsidR="00E045FB" w:rsidRDefault="00E045FB" w:rsidP="00E045F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D6DF8F6" w14:textId="44133CF9" w:rsidR="001A0FAE" w:rsidRDefault="001A0FAE" w:rsidP="001A0FAE">
      <w:pPr>
        <w:ind w:left="-284" w:right="28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Primers used for RT-qPCR of the target mRNAs selected from the miRNA–mRNA networks (</w:t>
      </w:r>
      <w:r>
        <w:rPr>
          <w:rFonts w:ascii="Times New Roman" w:hAnsi="Times New Roman" w:cs="Times New Roman"/>
          <w:i/>
          <w:sz w:val="16"/>
          <w:szCs w:val="16"/>
        </w:rPr>
        <w:t>NR2C2, EEF1A1, CANX, SATB1, and CELF2</w:t>
      </w:r>
      <w:r>
        <w:rPr>
          <w:rFonts w:ascii="Times New Roman" w:hAnsi="Times New Roman" w:cs="Times New Roman"/>
          <w:sz w:val="16"/>
          <w:szCs w:val="16"/>
        </w:rPr>
        <w:t xml:space="preserve"> in males; </w:t>
      </w:r>
      <w:r>
        <w:rPr>
          <w:rFonts w:ascii="Times New Roman" w:hAnsi="Times New Roman" w:cs="Times New Roman"/>
          <w:i/>
          <w:sz w:val="16"/>
          <w:szCs w:val="16"/>
        </w:rPr>
        <w:t>NR2C2, SMYD2, ID2, MCTP1</w:t>
      </w:r>
      <w:r>
        <w:rPr>
          <w:rFonts w:ascii="Times New Roman" w:hAnsi="Times New Roman" w:cs="Times New Roman"/>
          <w:sz w:val="16"/>
          <w:szCs w:val="16"/>
        </w:rPr>
        <w:t xml:space="preserve">, and </w:t>
      </w:r>
      <w:r>
        <w:rPr>
          <w:rFonts w:ascii="Times New Roman" w:hAnsi="Times New Roman" w:cs="Times New Roman"/>
          <w:i/>
          <w:sz w:val="16"/>
          <w:szCs w:val="16"/>
        </w:rPr>
        <w:t>RGS5</w:t>
      </w:r>
      <w:r>
        <w:rPr>
          <w:rFonts w:ascii="Times New Roman" w:hAnsi="Times New Roman" w:cs="Times New Roman"/>
          <w:sz w:val="16"/>
          <w:szCs w:val="16"/>
        </w:rPr>
        <w:t xml:space="preserve"> in females) and of the reference genes </w:t>
      </w:r>
      <w:r>
        <w:rPr>
          <w:rFonts w:ascii="Times New Roman" w:hAnsi="Times New Roman" w:cs="Times New Roman"/>
          <w:i/>
          <w:sz w:val="16"/>
          <w:szCs w:val="16"/>
        </w:rPr>
        <w:t>ACTB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i/>
          <w:sz w:val="16"/>
          <w:szCs w:val="16"/>
        </w:rPr>
        <w:t>RPL13A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and </w:t>
      </w:r>
      <w:bookmarkStart w:id="0" w:name="_GoBack"/>
      <w:r w:rsidRPr="001A0FAE">
        <w:rPr>
          <w:rFonts w:ascii="Times New Roman" w:hAnsi="Times New Roman" w:cs="Times New Roman"/>
          <w:i/>
          <w:sz w:val="16"/>
          <w:szCs w:val="16"/>
        </w:rPr>
        <w:t>GAPDH</w:t>
      </w:r>
      <w:bookmarkEnd w:id="0"/>
      <w:r w:rsidRPr="001A0FA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whose geometric mean was used for normalization. </w:t>
      </w:r>
      <w:proofErr w:type="gramStart"/>
      <w:r>
        <w:rPr>
          <w:rFonts w:ascii="Times New Roman" w:hAnsi="Times New Roman" w:cs="Times New Roman"/>
          <w:sz w:val="16"/>
          <w:szCs w:val="16"/>
        </w:rPr>
        <w:t>cDNA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was synthesized from total RNA with random hexamers. Each target was measured in both sexes. </w:t>
      </w:r>
    </w:p>
    <w:p w14:paraId="53467288" w14:textId="77777777" w:rsidR="001A0FAE" w:rsidRPr="00937987" w:rsidRDefault="001A0FAE" w:rsidP="00E045FB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A0FAE" w:rsidRPr="009379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D6F6E"/>
    <w:multiLevelType w:val="multilevel"/>
    <w:tmpl w:val="3C74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B6CAA"/>
    <w:multiLevelType w:val="multilevel"/>
    <w:tmpl w:val="F70C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E23EE"/>
    <w:multiLevelType w:val="multilevel"/>
    <w:tmpl w:val="55646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D26113"/>
    <w:multiLevelType w:val="hybridMultilevel"/>
    <w:tmpl w:val="00D2F29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8EE"/>
    <w:rsid w:val="00000B38"/>
    <w:rsid w:val="000065F1"/>
    <w:rsid w:val="0002155B"/>
    <w:rsid w:val="00024C99"/>
    <w:rsid w:val="0003775A"/>
    <w:rsid w:val="00042455"/>
    <w:rsid w:val="00045343"/>
    <w:rsid w:val="00046AB0"/>
    <w:rsid w:val="00056020"/>
    <w:rsid w:val="00061117"/>
    <w:rsid w:val="000635D5"/>
    <w:rsid w:val="00064A40"/>
    <w:rsid w:val="0006671B"/>
    <w:rsid w:val="000718E3"/>
    <w:rsid w:val="00072CA5"/>
    <w:rsid w:val="00072F46"/>
    <w:rsid w:val="000766CC"/>
    <w:rsid w:val="00084413"/>
    <w:rsid w:val="000934C6"/>
    <w:rsid w:val="000A1A23"/>
    <w:rsid w:val="000B0F9A"/>
    <w:rsid w:val="000B2815"/>
    <w:rsid w:val="000C07E8"/>
    <w:rsid w:val="000C239A"/>
    <w:rsid w:val="000C6949"/>
    <w:rsid w:val="000D10A6"/>
    <w:rsid w:val="000D6339"/>
    <w:rsid w:val="000D79E2"/>
    <w:rsid w:val="000E4FD8"/>
    <w:rsid w:val="000E62B9"/>
    <w:rsid w:val="000F3910"/>
    <w:rsid w:val="001016CA"/>
    <w:rsid w:val="00103113"/>
    <w:rsid w:val="001055BF"/>
    <w:rsid w:val="00111D43"/>
    <w:rsid w:val="0011301F"/>
    <w:rsid w:val="0011433D"/>
    <w:rsid w:val="001164A1"/>
    <w:rsid w:val="00121DB3"/>
    <w:rsid w:val="001257D2"/>
    <w:rsid w:val="00126C92"/>
    <w:rsid w:val="00127E74"/>
    <w:rsid w:val="00131C51"/>
    <w:rsid w:val="00134644"/>
    <w:rsid w:val="0014479B"/>
    <w:rsid w:val="00151842"/>
    <w:rsid w:val="00154B06"/>
    <w:rsid w:val="00160889"/>
    <w:rsid w:val="00165FA3"/>
    <w:rsid w:val="001815F0"/>
    <w:rsid w:val="00183E95"/>
    <w:rsid w:val="00186C31"/>
    <w:rsid w:val="00195BC4"/>
    <w:rsid w:val="001A0FAE"/>
    <w:rsid w:val="001A17BE"/>
    <w:rsid w:val="001A358B"/>
    <w:rsid w:val="001B252A"/>
    <w:rsid w:val="001B3A3F"/>
    <w:rsid w:val="001D0F5D"/>
    <w:rsid w:val="001D4687"/>
    <w:rsid w:val="001D5372"/>
    <w:rsid w:val="001D6597"/>
    <w:rsid w:val="001E1A1E"/>
    <w:rsid w:val="001F3269"/>
    <w:rsid w:val="00204834"/>
    <w:rsid w:val="002260B4"/>
    <w:rsid w:val="00232C2D"/>
    <w:rsid w:val="002409BA"/>
    <w:rsid w:val="002465F5"/>
    <w:rsid w:val="00247A25"/>
    <w:rsid w:val="00273552"/>
    <w:rsid w:val="00273C2C"/>
    <w:rsid w:val="00281690"/>
    <w:rsid w:val="0028714E"/>
    <w:rsid w:val="00287BFA"/>
    <w:rsid w:val="0029503B"/>
    <w:rsid w:val="002B7AE3"/>
    <w:rsid w:val="002C4859"/>
    <w:rsid w:val="002C5366"/>
    <w:rsid w:val="002D0CBC"/>
    <w:rsid w:val="002D37E0"/>
    <w:rsid w:val="002E320F"/>
    <w:rsid w:val="002E62F0"/>
    <w:rsid w:val="002F428D"/>
    <w:rsid w:val="002F5F86"/>
    <w:rsid w:val="00301B1B"/>
    <w:rsid w:val="003069FB"/>
    <w:rsid w:val="00311995"/>
    <w:rsid w:val="003174FE"/>
    <w:rsid w:val="0032087C"/>
    <w:rsid w:val="00327C1C"/>
    <w:rsid w:val="0033030A"/>
    <w:rsid w:val="00344BBC"/>
    <w:rsid w:val="00353F74"/>
    <w:rsid w:val="00355182"/>
    <w:rsid w:val="003642E3"/>
    <w:rsid w:val="00365042"/>
    <w:rsid w:val="00371848"/>
    <w:rsid w:val="00371BF0"/>
    <w:rsid w:val="00382F29"/>
    <w:rsid w:val="0038470E"/>
    <w:rsid w:val="00391A62"/>
    <w:rsid w:val="00393EF3"/>
    <w:rsid w:val="0039683B"/>
    <w:rsid w:val="003A2D4F"/>
    <w:rsid w:val="003B0B8C"/>
    <w:rsid w:val="003B784B"/>
    <w:rsid w:val="003C21B6"/>
    <w:rsid w:val="003C67B5"/>
    <w:rsid w:val="003E4E53"/>
    <w:rsid w:val="003F024C"/>
    <w:rsid w:val="003F3426"/>
    <w:rsid w:val="003F7598"/>
    <w:rsid w:val="00402006"/>
    <w:rsid w:val="00402B84"/>
    <w:rsid w:val="00404F09"/>
    <w:rsid w:val="0042268E"/>
    <w:rsid w:val="00431DFF"/>
    <w:rsid w:val="00435395"/>
    <w:rsid w:val="004511BA"/>
    <w:rsid w:val="00460478"/>
    <w:rsid w:val="00463524"/>
    <w:rsid w:val="004642D9"/>
    <w:rsid w:val="00464A99"/>
    <w:rsid w:val="00465753"/>
    <w:rsid w:val="004A206C"/>
    <w:rsid w:val="004B0112"/>
    <w:rsid w:val="004B08C9"/>
    <w:rsid w:val="004B4074"/>
    <w:rsid w:val="004D257B"/>
    <w:rsid w:val="004D5663"/>
    <w:rsid w:val="004E3C97"/>
    <w:rsid w:val="00503588"/>
    <w:rsid w:val="0050358D"/>
    <w:rsid w:val="00507520"/>
    <w:rsid w:val="00514080"/>
    <w:rsid w:val="00520899"/>
    <w:rsid w:val="005374BB"/>
    <w:rsid w:val="00544395"/>
    <w:rsid w:val="00552C0D"/>
    <w:rsid w:val="00555053"/>
    <w:rsid w:val="005574EC"/>
    <w:rsid w:val="00573852"/>
    <w:rsid w:val="005832C0"/>
    <w:rsid w:val="00587013"/>
    <w:rsid w:val="005C04E8"/>
    <w:rsid w:val="005C567A"/>
    <w:rsid w:val="005D0B4D"/>
    <w:rsid w:val="005D7FE4"/>
    <w:rsid w:val="005E21CC"/>
    <w:rsid w:val="005E3AD0"/>
    <w:rsid w:val="005F31F6"/>
    <w:rsid w:val="0060178C"/>
    <w:rsid w:val="0060242E"/>
    <w:rsid w:val="0060370D"/>
    <w:rsid w:val="006109B8"/>
    <w:rsid w:val="00621BB8"/>
    <w:rsid w:val="00626940"/>
    <w:rsid w:val="0064744D"/>
    <w:rsid w:val="00653872"/>
    <w:rsid w:val="00653F18"/>
    <w:rsid w:val="00655035"/>
    <w:rsid w:val="0068357F"/>
    <w:rsid w:val="006934CD"/>
    <w:rsid w:val="00697430"/>
    <w:rsid w:val="006A3B25"/>
    <w:rsid w:val="006B4F8D"/>
    <w:rsid w:val="006C246F"/>
    <w:rsid w:val="006C5857"/>
    <w:rsid w:val="006C6B43"/>
    <w:rsid w:val="006D757A"/>
    <w:rsid w:val="006E3A81"/>
    <w:rsid w:val="006E4D7F"/>
    <w:rsid w:val="006E7FEA"/>
    <w:rsid w:val="006F0876"/>
    <w:rsid w:val="0070724A"/>
    <w:rsid w:val="0072077E"/>
    <w:rsid w:val="00722907"/>
    <w:rsid w:val="00722F42"/>
    <w:rsid w:val="00723B7A"/>
    <w:rsid w:val="00724FD4"/>
    <w:rsid w:val="00732359"/>
    <w:rsid w:val="007370AD"/>
    <w:rsid w:val="0075127E"/>
    <w:rsid w:val="0075259D"/>
    <w:rsid w:val="007537E9"/>
    <w:rsid w:val="00757785"/>
    <w:rsid w:val="00763D8A"/>
    <w:rsid w:val="00766B93"/>
    <w:rsid w:val="007670D9"/>
    <w:rsid w:val="0077257A"/>
    <w:rsid w:val="007A0737"/>
    <w:rsid w:val="007A501A"/>
    <w:rsid w:val="007B432D"/>
    <w:rsid w:val="007B5318"/>
    <w:rsid w:val="007C19B5"/>
    <w:rsid w:val="007C1C75"/>
    <w:rsid w:val="007C4998"/>
    <w:rsid w:val="007C4E31"/>
    <w:rsid w:val="007D20D5"/>
    <w:rsid w:val="007D2E43"/>
    <w:rsid w:val="007D30B0"/>
    <w:rsid w:val="007E6C23"/>
    <w:rsid w:val="008010FA"/>
    <w:rsid w:val="008013CE"/>
    <w:rsid w:val="008160FD"/>
    <w:rsid w:val="008309F9"/>
    <w:rsid w:val="00830AD3"/>
    <w:rsid w:val="0083155F"/>
    <w:rsid w:val="0085514E"/>
    <w:rsid w:val="00870492"/>
    <w:rsid w:val="00877F2A"/>
    <w:rsid w:val="0088217A"/>
    <w:rsid w:val="00882376"/>
    <w:rsid w:val="00886716"/>
    <w:rsid w:val="00895BF2"/>
    <w:rsid w:val="008A1F17"/>
    <w:rsid w:val="008A707A"/>
    <w:rsid w:val="008B1C92"/>
    <w:rsid w:val="008B4A16"/>
    <w:rsid w:val="008C60AE"/>
    <w:rsid w:val="008D0A11"/>
    <w:rsid w:val="008D6B3D"/>
    <w:rsid w:val="008E1154"/>
    <w:rsid w:val="008E3B7C"/>
    <w:rsid w:val="008E45AB"/>
    <w:rsid w:val="008F4189"/>
    <w:rsid w:val="00912118"/>
    <w:rsid w:val="00936241"/>
    <w:rsid w:val="00937987"/>
    <w:rsid w:val="00947C1A"/>
    <w:rsid w:val="009500A3"/>
    <w:rsid w:val="009509F2"/>
    <w:rsid w:val="00950CC8"/>
    <w:rsid w:val="00951D76"/>
    <w:rsid w:val="00957D15"/>
    <w:rsid w:val="00957FFA"/>
    <w:rsid w:val="00966650"/>
    <w:rsid w:val="00970463"/>
    <w:rsid w:val="00974917"/>
    <w:rsid w:val="009805E2"/>
    <w:rsid w:val="00991009"/>
    <w:rsid w:val="009929F4"/>
    <w:rsid w:val="009A11E7"/>
    <w:rsid w:val="009B0840"/>
    <w:rsid w:val="009B62C4"/>
    <w:rsid w:val="009C1887"/>
    <w:rsid w:val="009C5288"/>
    <w:rsid w:val="009C5BEF"/>
    <w:rsid w:val="009C6928"/>
    <w:rsid w:val="009C709D"/>
    <w:rsid w:val="009C72CF"/>
    <w:rsid w:val="009D0386"/>
    <w:rsid w:val="009D1C98"/>
    <w:rsid w:val="009D3E18"/>
    <w:rsid w:val="009D4C92"/>
    <w:rsid w:val="009E4C31"/>
    <w:rsid w:val="009F358B"/>
    <w:rsid w:val="009F4A4B"/>
    <w:rsid w:val="00A0211E"/>
    <w:rsid w:val="00A03FEF"/>
    <w:rsid w:val="00A12725"/>
    <w:rsid w:val="00A138B7"/>
    <w:rsid w:val="00A15466"/>
    <w:rsid w:val="00A168AA"/>
    <w:rsid w:val="00A2414B"/>
    <w:rsid w:val="00A26ED6"/>
    <w:rsid w:val="00A27E23"/>
    <w:rsid w:val="00A31EA1"/>
    <w:rsid w:val="00A338EE"/>
    <w:rsid w:val="00A528B3"/>
    <w:rsid w:val="00A53821"/>
    <w:rsid w:val="00A54CDC"/>
    <w:rsid w:val="00A572C1"/>
    <w:rsid w:val="00A66153"/>
    <w:rsid w:val="00A66297"/>
    <w:rsid w:val="00A667A8"/>
    <w:rsid w:val="00A67EDE"/>
    <w:rsid w:val="00A819D2"/>
    <w:rsid w:val="00A87473"/>
    <w:rsid w:val="00A91214"/>
    <w:rsid w:val="00AA2A0B"/>
    <w:rsid w:val="00AA5271"/>
    <w:rsid w:val="00AA6860"/>
    <w:rsid w:val="00AB2D94"/>
    <w:rsid w:val="00AB3109"/>
    <w:rsid w:val="00AB5E2C"/>
    <w:rsid w:val="00AB649B"/>
    <w:rsid w:val="00AC7A7F"/>
    <w:rsid w:val="00AD0BFC"/>
    <w:rsid w:val="00AD10DF"/>
    <w:rsid w:val="00AD1831"/>
    <w:rsid w:val="00AD7103"/>
    <w:rsid w:val="00AE1C58"/>
    <w:rsid w:val="00AF0733"/>
    <w:rsid w:val="00AF1F36"/>
    <w:rsid w:val="00AF5C0C"/>
    <w:rsid w:val="00AF6CC3"/>
    <w:rsid w:val="00AF79D6"/>
    <w:rsid w:val="00B10542"/>
    <w:rsid w:val="00B10E2D"/>
    <w:rsid w:val="00B12C80"/>
    <w:rsid w:val="00B12F97"/>
    <w:rsid w:val="00B1474E"/>
    <w:rsid w:val="00B228F3"/>
    <w:rsid w:val="00B2404D"/>
    <w:rsid w:val="00B30239"/>
    <w:rsid w:val="00B32444"/>
    <w:rsid w:val="00B33773"/>
    <w:rsid w:val="00B36654"/>
    <w:rsid w:val="00B405A3"/>
    <w:rsid w:val="00B41ECC"/>
    <w:rsid w:val="00B52A7E"/>
    <w:rsid w:val="00B538A3"/>
    <w:rsid w:val="00B57242"/>
    <w:rsid w:val="00B641C4"/>
    <w:rsid w:val="00B84B38"/>
    <w:rsid w:val="00B9266F"/>
    <w:rsid w:val="00B931A8"/>
    <w:rsid w:val="00BA7049"/>
    <w:rsid w:val="00BB389F"/>
    <w:rsid w:val="00BB5529"/>
    <w:rsid w:val="00BB677F"/>
    <w:rsid w:val="00BC0AEF"/>
    <w:rsid w:val="00BC0D58"/>
    <w:rsid w:val="00BC20AA"/>
    <w:rsid w:val="00BC6F5D"/>
    <w:rsid w:val="00BD38F4"/>
    <w:rsid w:val="00BD3CD9"/>
    <w:rsid w:val="00BD6255"/>
    <w:rsid w:val="00BF376C"/>
    <w:rsid w:val="00C01264"/>
    <w:rsid w:val="00C01622"/>
    <w:rsid w:val="00C060DA"/>
    <w:rsid w:val="00C10975"/>
    <w:rsid w:val="00C139BB"/>
    <w:rsid w:val="00C14372"/>
    <w:rsid w:val="00C17F48"/>
    <w:rsid w:val="00C27A9D"/>
    <w:rsid w:val="00C3615E"/>
    <w:rsid w:val="00C37086"/>
    <w:rsid w:val="00C45CC8"/>
    <w:rsid w:val="00C51DA9"/>
    <w:rsid w:val="00C66AA2"/>
    <w:rsid w:val="00C724F7"/>
    <w:rsid w:val="00C72AD0"/>
    <w:rsid w:val="00C73B69"/>
    <w:rsid w:val="00C80A0B"/>
    <w:rsid w:val="00C85C1F"/>
    <w:rsid w:val="00CA376F"/>
    <w:rsid w:val="00CA5A03"/>
    <w:rsid w:val="00CA7850"/>
    <w:rsid w:val="00CA792F"/>
    <w:rsid w:val="00CB0A2C"/>
    <w:rsid w:val="00CB5C70"/>
    <w:rsid w:val="00CC0186"/>
    <w:rsid w:val="00CC0534"/>
    <w:rsid w:val="00CC7A73"/>
    <w:rsid w:val="00CD12B5"/>
    <w:rsid w:val="00CD159C"/>
    <w:rsid w:val="00CF2968"/>
    <w:rsid w:val="00CF4C09"/>
    <w:rsid w:val="00CF5201"/>
    <w:rsid w:val="00CF7132"/>
    <w:rsid w:val="00D0206E"/>
    <w:rsid w:val="00D126BA"/>
    <w:rsid w:val="00D1697E"/>
    <w:rsid w:val="00D436A2"/>
    <w:rsid w:val="00D44FED"/>
    <w:rsid w:val="00D5468E"/>
    <w:rsid w:val="00D60F0D"/>
    <w:rsid w:val="00D65F55"/>
    <w:rsid w:val="00D86A10"/>
    <w:rsid w:val="00DA2084"/>
    <w:rsid w:val="00DA2DCA"/>
    <w:rsid w:val="00DA5AD7"/>
    <w:rsid w:val="00DA65EC"/>
    <w:rsid w:val="00DB4D62"/>
    <w:rsid w:val="00DB6F6B"/>
    <w:rsid w:val="00DC4D2D"/>
    <w:rsid w:val="00DC4F83"/>
    <w:rsid w:val="00DC51FB"/>
    <w:rsid w:val="00DC645B"/>
    <w:rsid w:val="00DD1C26"/>
    <w:rsid w:val="00DD64F8"/>
    <w:rsid w:val="00DE35AE"/>
    <w:rsid w:val="00DF1054"/>
    <w:rsid w:val="00DF287F"/>
    <w:rsid w:val="00DF5366"/>
    <w:rsid w:val="00E045FB"/>
    <w:rsid w:val="00E20F52"/>
    <w:rsid w:val="00E211B0"/>
    <w:rsid w:val="00E227CC"/>
    <w:rsid w:val="00E234F8"/>
    <w:rsid w:val="00E27D15"/>
    <w:rsid w:val="00E32894"/>
    <w:rsid w:val="00E37BD5"/>
    <w:rsid w:val="00E45317"/>
    <w:rsid w:val="00E45BA9"/>
    <w:rsid w:val="00E4655F"/>
    <w:rsid w:val="00E51331"/>
    <w:rsid w:val="00E63DA0"/>
    <w:rsid w:val="00E740BF"/>
    <w:rsid w:val="00E7427D"/>
    <w:rsid w:val="00E76101"/>
    <w:rsid w:val="00E87FA5"/>
    <w:rsid w:val="00E87FBD"/>
    <w:rsid w:val="00EB0A1B"/>
    <w:rsid w:val="00EB0C4C"/>
    <w:rsid w:val="00EB2B22"/>
    <w:rsid w:val="00EC15AE"/>
    <w:rsid w:val="00ED7830"/>
    <w:rsid w:val="00EE2BAF"/>
    <w:rsid w:val="00EE324E"/>
    <w:rsid w:val="00EE3842"/>
    <w:rsid w:val="00EE7BF1"/>
    <w:rsid w:val="00EF3747"/>
    <w:rsid w:val="00EF62DC"/>
    <w:rsid w:val="00EF7995"/>
    <w:rsid w:val="00F03E71"/>
    <w:rsid w:val="00F049FC"/>
    <w:rsid w:val="00F12B04"/>
    <w:rsid w:val="00F1307D"/>
    <w:rsid w:val="00F1433E"/>
    <w:rsid w:val="00F17DA9"/>
    <w:rsid w:val="00F34AA2"/>
    <w:rsid w:val="00F40C4E"/>
    <w:rsid w:val="00F530AB"/>
    <w:rsid w:val="00F56D0B"/>
    <w:rsid w:val="00F70FBD"/>
    <w:rsid w:val="00F71D55"/>
    <w:rsid w:val="00F87EDE"/>
    <w:rsid w:val="00F902EB"/>
    <w:rsid w:val="00F91D8C"/>
    <w:rsid w:val="00F92CB6"/>
    <w:rsid w:val="00F94A6C"/>
    <w:rsid w:val="00FA2148"/>
    <w:rsid w:val="00FA49D6"/>
    <w:rsid w:val="00FA5E50"/>
    <w:rsid w:val="00FB2B95"/>
    <w:rsid w:val="00FB617E"/>
    <w:rsid w:val="00FC6A7C"/>
    <w:rsid w:val="00FC77A0"/>
    <w:rsid w:val="00FD5837"/>
    <w:rsid w:val="00FE2A13"/>
    <w:rsid w:val="00FE79E9"/>
    <w:rsid w:val="00FE7EBA"/>
    <w:rsid w:val="00FF10F2"/>
    <w:rsid w:val="00FF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C4DAE"/>
  <w15:chartTrackingRefBased/>
  <w15:docId w15:val="{DDEE0BD1-9132-4BEC-94AB-8B1CE8F7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Ttulo2">
    <w:name w:val="heading 2"/>
    <w:basedOn w:val="Normal"/>
    <w:link w:val="Ttulo2Car"/>
    <w:uiPriority w:val="9"/>
    <w:qFormat/>
    <w:rsid w:val="00C72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4F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F70FBD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Hipervnculo">
    <w:name w:val="Hyperlink"/>
    <w:uiPriority w:val="99"/>
    <w:rsid w:val="00F70FBD"/>
    <w:rPr>
      <w:color w:val="0000FF"/>
      <w:u w:val="single"/>
    </w:rPr>
  </w:style>
  <w:style w:type="paragraph" w:styleId="Bibliografa">
    <w:name w:val="Bibliography"/>
    <w:basedOn w:val="Normal"/>
    <w:next w:val="Normal"/>
    <w:uiPriority w:val="37"/>
    <w:unhideWhenUsed/>
    <w:rsid w:val="00C37086"/>
    <w:pPr>
      <w:tabs>
        <w:tab w:val="left" w:pos="384"/>
      </w:tabs>
      <w:spacing w:after="0" w:line="240" w:lineRule="auto"/>
      <w:ind w:left="384" w:hanging="384"/>
    </w:pPr>
  </w:style>
  <w:style w:type="character" w:styleId="Refdecomentario">
    <w:name w:val="annotation reference"/>
    <w:basedOn w:val="Fuentedeprrafopredeter"/>
    <w:uiPriority w:val="99"/>
    <w:semiHidden/>
    <w:unhideWhenUsed/>
    <w:rsid w:val="00801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1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10FA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1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10FA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1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10FA"/>
    <w:rPr>
      <w:rFonts w:ascii="Segoe UI" w:hAnsi="Segoe UI" w:cs="Segoe UI"/>
      <w:sz w:val="18"/>
      <w:szCs w:val="18"/>
      <w:lang w:val="en-US"/>
    </w:rPr>
  </w:style>
  <w:style w:type="character" w:customStyle="1" w:styleId="anchor-text">
    <w:name w:val="anchor-text"/>
    <w:basedOn w:val="Fuentedeprrafopredeter"/>
    <w:rsid w:val="008010FA"/>
  </w:style>
  <w:style w:type="paragraph" w:styleId="NormalWeb">
    <w:name w:val="Normal (Web)"/>
    <w:basedOn w:val="Normal"/>
    <w:uiPriority w:val="99"/>
    <w:unhideWhenUsed/>
    <w:rsid w:val="00A6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72AD0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Textoennegrita">
    <w:name w:val="Strong"/>
    <w:basedOn w:val="Fuentedeprrafopredeter"/>
    <w:uiPriority w:val="22"/>
    <w:qFormat/>
    <w:rsid w:val="00C72AD0"/>
    <w:rPr>
      <w:b/>
      <w:bCs/>
    </w:rPr>
  </w:style>
  <w:style w:type="character" w:customStyle="1" w:styleId="citation-55">
    <w:name w:val="citation-55"/>
    <w:basedOn w:val="Fuentedeprrafopredeter"/>
    <w:rsid w:val="00CA5A03"/>
  </w:style>
  <w:style w:type="character" w:customStyle="1" w:styleId="math-inline">
    <w:name w:val="math-inline"/>
    <w:basedOn w:val="Fuentedeprrafopredeter"/>
    <w:rsid w:val="002465F5"/>
  </w:style>
  <w:style w:type="character" w:styleId="nfasis">
    <w:name w:val="Emphasis"/>
    <w:basedOn w:val="Fuentedeprrafopredeter"/>
    <w:uiPriority w:val="20"/>
    <w:qFormat/>
    <w:rsid w:val="001257D2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4FD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CdigoHTML">
    <w:name w:val="HTML Code"/>
    <w:basedOn w:val="Fuentedeprrafopredeter"/>
    <w:uiPriority w:val="99"/>
    <w:semiHidden/>
    <w:unhideWhenUsed/>
    <w:rsid w:val="00FF10F2"/>
    <w:rPr>
      <w:rFonts w:ascii="Courier New" w:eastAsia="Times New Roman" w:hAnsi="Courier New" w:cs="Courier New"/>
      <w:sz w:val="20"/>
      <w:szCs w:val="20"/>
    </w:rPr>
  </w:style>
  <w:style w:type="table" w:styleId="Tabladecuadrcula1clara">
    <w:name w:val="Grid Table 1 Light"/>
    <w:basedOn w:val="Tablanormal"/>
    <w:uiPriority w:val="46"/>
    <w:rsid w:val="004B0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374BB"/>
    <w:pPr>
      <w:spacing w:line="256" w:lineRule="auto"/>
      <w:ind w:left="720"/>
      <w:contextualSpacing/>
    </w:pPr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2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EFE0F-F6AF-4A83-B5B8-A27B01BBB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5</cp:revision>
  <dcterms:created xsi:type="dcterms:W3CDTF">2026-08-24T10:25:00Z</dcterms:created>
  <dcterms:modified xsi:type="dcterms:W3CDTF">2026-10-28T15:21:00Z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id="GwdTLxsm"/&gt;&lt;style id="http://www.zotero.org/styles/molecular-psychiatry"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value="true"/&gt;&lt;/prefs&gt;&lt;/data&gt;</vt:lpwstr>
  </property>
</Properties>
</file>