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F2DE" w14:textId="54578B9A" w:rsidR="00DE43B1" w:rsidRDefault="004D542B">
      <w:pPr>
        <w:pStyle w:val="Caption"/>
      </w:pPr>
      <w:r w:rsidRPr="004D542B">
        <w:rPr>
          <w:b/>
          <w:bCs/>
        </w:rPr>
        <w:t>Table 1: Feature Description and Categories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0"/>
        <w:gridCol w:w="4315"/>
        <w:gridCol w:w="2355"/>
      </w:tblGrid>
      <w:tr w:rsidR="004D542B" w14:paraId="0A035C6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FDAB157" w14:textId="77777777" w:rsidR="004D542B" w:rsidRDefault="004D542B">
            <w:pPr>
              <w:spacing w:after="160"/>
            </w:pPr>
            <w:r>
              <w:rPr>
                <w:b/>
                <w:bCs/>
              </w:rPr>
              <w:t>Feature category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3D21505" w14:textId="77777777" w:rsidR="004D542B" w:rsidRDefault="004D542B">
            <w:pPr>
              <w:spacing w:after="160"/>
            </w:pPr>
            <w:r>
              <w:rPr>
                <w:b/>
                <w:bCs/>
              </w:rPr>
              <w:t>Feature name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D7D466B" w14:textId="77777777" w:rsidR="004D542B" w:rsidRDefault="004D542B">
            <w:pPr>
              <w:spacing w:after="160"/>
            </w:pPr>
            <w:r>
              <w:rPr>
                <w:b/>
                <w:bCs/>
              </w:rPr>
              <w:t>Type</w:t>
            </w:r>
          </w:p>
        </w:tc>
      </w:tr>
      <w:tr w:rsidR="004D542B" w14:paraId="2E45AAD9" w14:textId="77777777">
        <w:tc>
          <w:tcPr>
            <w:tcW w:w="0" w:type="auto"/>
            <w:vMerge w:val="restart"/>
            <w:hideMark/>
          </w:tcPr>
          <w:p w14:paraId="3DFC939D" w14:textId="77777777" w:rsidR="004D542B" w:rsidRDefault="004D542B">
            <w:pPr>
              <w:spacing w:after="160"/>
            </w:pPr>
            <w:r>
              <w:t>Demographic</w:t>
            </w:r>
          </w:p>
        </w:tc>
        <w:tc>
          <w:tcPr>
            <w:tcW w:w="0" w:type="auto"/>
            <w:hideMark/>
          </w:tcPr>
          <w:p w14:paraId="1DB7D0B8" w14:textId="77777777" w:rsidR="004D542B" w:rsidRDefault="004D542B">
            <w:pPr>
              <w:spacing w:after="160"/>
            </w:pPr>
            <w:r>
              <w:t>Marital status</w:t>
            </w:r>
          </w:p>
        </w:tc>
        <w:tc>
          <w:tcPr>
            <w:tcW w:w="0" w:type="auto"/>
            <w:hideMark/>
          </w:tcPr>
          <w:p w14:paraId="2FCEDECA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781C1F58" w14:textId="77777777">
        <w:tc>
          <w:tcPr>
            <w:tcW w:w="0" w:type="auto"/>
            <w:vMerge/>
            <w:vAlign w:val="center"/>
            <w:hideMark/>
          </w:tcPr>
          <w:p w14:paraId="41B81AE7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4EECE21D" w14:textId="77777777" w:rsidR="004D542B" w:rsidRDefault="004D542B">
            <w:pPr>
              <w:spacing w:after="160"/>
            </w:pPr>
            <w:r>
              <w:t>Nationality</w:t>
            </w:r>
          </w:p>
        </w:tc>
        <w:tc>
          <w:tcPr>
            <w:tcW w:w="0" w:type="auto"/>
            <w:hideMark/>
          </w:tcPr>
          <w:p w14:paraId="70AB5656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4FFBA687" w14:textId="77777777">
        <w:tc>
          <w:tcPr>
            <w:tcW w:w="0" w:type="auto"/>
            <w:vMerge/>
            <w:vAlign w:val="center"/>
            <w:hideMark/>
          </w:tcPr>
          <w:p w14:paraId="69EB67C8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06F94464" w14:textId="77777777" w:rsidR="004D542B" w:rsidRDefault="004D542B">
            <w:pPr>
              <w:spacing w:after="160"/>
            </w:pPr>
            <w:r>
              <w:t>Displaced</w:t>
            </w:r>
          </w:p>
        </w:tc>
        <w:tc>
          <w:tcPr>
            <w:tcW w:w="0" w:type="auto"/>
            <w:hideMark/>
          </w:tcPr>
          <w:p w14:paraId="23C176EA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3E9147DC" w14:textId="77777777">
        <w:tc>
          <w:tcPr>
            <w:tcW w:w="0" w:type="auto"/>
            <w:vMerge/>
            <w:vAlign w:val="center"/>
            <w:hideMark/>
          </w:tcPr>
          <w:p w14:paraId="043079BD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52BB0254" w14:textId="77777777" w:rsidR="004D542B" w:rsidRDefault="004D542B">
            <w:pPr>
              <w:spacing w:after="160"/>
            </w:pPr>
            <w:r>
              <w:t>Gender</w:t>
            </w:r>
          </w:p>
        </w:tc>
        <w:tc>
          <w:tcPr>
            <w:tcW w:w="0" w:type="auto"/>
            <w:hideMark/>
          </w:tcPr>
          <w:p w14:paraId="6B5532F8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34655DB2" w14:textId="77777777">
        <w:tc>
          <w:tcPr>
            <w:tcW w:w="0" w:type="auto"/>
            <w:vMerge/>
            <w:vAlign w:val="center"/>
            <w:hideMark/>
          </w:tcPr>
          <w:p w14:paraId="667E8ED2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203A0E92" w14:textId="77777777" w:rsidR="004D542B" w:rsidRDefault="004D542B">
            <w:pPr>
              <w:spacing w:after="160"/>
            </w:pPr>
            <w:r>
              <w:t>Age at enrollment</w:t>
            </w:r>
          </w:p>
        </w:tc>
        <w:tc>
          <w:tcPr>
            <w:tcW w:w="0" w:type="auto"/>
            <w:hideMark/>
          </w:tcPr>
          <w:p w14:paraId="6E4DA950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6E68331C" w14:textId="77777777">
        <w:tc>
          <w:tcPr>
            <w:tcW w:w="0" w:type="auto"/>
            <w:vMerge/>
            <w:vAlign w:val="center"/>
            <w:hideMark/>
          </w:tcPr>
          <w:p w14:paraId="2FC8446A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30F56CAD" w14:textId="77777777" w:rsidR="004D542B" w:rsidRDefault="004D542B">
            <w:pPr>
              <w:spacing w:after="160"/>
            </w:pPr>
            <w:r>
              <w:t>International</w:t>
            </w:r>
          </w:p>
        </w:tc>
        <w:tc>
          <w:tcPr>
            <w:tcW w:w="0" w:type="auto"/>
            <w:hideMark/>
          </w:tcPr>
          <w:p w14:paraId="5256FE57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089DF343" w14:textId="77777777">
        <w:tc>
          <w:tcPr>
            <w:tcW w:w="0" w:type="auto"/>
            <w:vMerge w:val="restart"/>
            <w:hideMark/>
          </w:tcPr>
          <w:p w14:paraId="2E7D9B67" w14:textId="77777777" w:rsidR="004D542B" w:rsidRDefault="004D542B">
            <w:pPr>
              <w:spacing w:after="160"/>
            </w:pPr>
            <w:r>
              <w:t>Socioeconomic</w:t>
            </w:r>
          </w:p>
        </w:tc>
        <w:tc>
          <w:tcPr>
            <w:tcW w:w="0" w:type="auto"/>
            <w:hideMark/>
          </w:tcPr>
          <w:p w14:paraId="23BF9D5B" w14:textId="77777777" w:rsidR="004D542B" w:rsidRDefault="004D542B">
            <w:pPr>
              <w:spacing w:after="160"/>
            </w:pPr>
            <w:r>
              <w:t>Mother's qualification</w:t>
            </w:r>
          </w:p>
        </w:tc>
        <w:tc>
          <w:tcPr>
            <w:tcW w:w="0" w:type="auto"/>
            <w:hideMark/>
          </w:tcPr>
          <w:p w14:paraId="090464DC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390B9132" w14:textId="77777777">
        <w:tc>
          <w:tcPr>
            <w:tcW w:w="0" w:type="auto"/>
            <w:vMerge/>
            <w:vAlign w:val="center"/>
            <w:hideMark/>
          </w:tcPr>
          <w:p w14:paraId="2E8A12AE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01FB5FAD" w14:textId="77777777" w:rsidR="004D542B" w:rsidRDefault="004D542B">
            <w:pPr>
              <w:spacing w:after="160"/>
            </w:pPr>
            <w:r>
              <w:t>Father's qualification</w:t>
            </w:r>
          </w:p>
        </w:tc>
        <w:tc>
          <w:tcPr>
            <w:tcW w:w="0" w:type="auto"/>
            <w:hideMark/>
          </w:tcPr>
          <w:p w14:paraId="239227BF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571736A6" w14:textId="77777777">
        <w:tc>
          <w:tcPr>
            <w:tcW w:w="0" w:type="auto"/>
            <w:vMerge/>
            <w:vAlign w:val="center"/>
            <w:hideMark/>
          </w:tcPr>
          <w:p w14:paraId="0BCE0E99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7B12B87A" w14:textId="77777777" w:rsidR="004D542B" w:rsidRDefault="004D542B">
            <w:pPr>
              <w:spacing w:after="160"/>
            </w:pPr>
            <w:r>
              <w:t>Mother's occupation</w:t>
            </w:r>
          </w:p>
        </w:tc>
        <w:tc>
          <w:tcPr>
            <w:tcW w:w="0" w:type="auto"/>
            <w:hideMark/>
          </w:tcPr>
          <w:p w14:paraId="183C29AB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1D593304" w14:textId="77777777">
        <w:tc>
          <w:tcPr>
            <w:tcW w:w="0" w:type="auto"/>
            <w:vMerge/>
            <w:vAlign w:val="center"/>
            <w:hideMark/>
          </w:tcPr>
          <w:p w14:paraId="30985A9E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5FD930D8" w14:textId="77777777" w:rsidR="004D542B" w:rsidRDefault="004D542B">
            <w:pPr>
              <w:spacing w:after="160"/>
            </w:pPr>
            <w:r>
              <w:t>Father's occupation</w:t>
            </w:r>
          </w:p>
        </w:tc>
        <w:tc>
          <w:tcPr>
            <w:tcW w:w="0" w:type="auto"/>
            <w:hideMark/>
          </w:tcPr>
          <w:p w14:paraId="2A33B951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062834E9" w14:textId="77777777">
        <w:tc>
          <w:tcPr>
            <w:tcW w:w="0" w:type="auto"/>
            <w:vMerge/>
            <w:vAlign w:val="center"/>
            <w:hideMark/>
          </w:tcPr>
          <w:p w14:paraId="0206EB16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5E755B2B" w14:textId="77777777" w:rsidR="004D542B" w:rsidRDefault="004D542B">
            <w:pPr>
              <w:spacing w:after="160"/>
            </w:pPr>
            <w:r>
              <w:t>Educational special needs</w:t>
            </w:r>
          </w:p>
        </w:tc>
        <w:tc>
          <w:tcPr>
            <w:tcW w:w="0" w:type="auto"/>
            <w:hideMark/>
          </w:tcPr>
          <w:p w14:paraId="573778F5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41B40173" w14:textId="77777777">
        <w:tc>
          <w:tcPr>
            <w:tcW w:w="0" w:type="auto"/>
            <w:vMerge/>
            <w:vAlign w:val="center"/>
            <w:hideMark/>
          </w:tcPr>
          <w:p w14:paraId="4F828352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5CF4AEDD" w14:textId="77777777" w:rsidR="004D542B" w:rsidRDefault="004D542B">
            <w:pPr>
              <w:spacing w:after="160"/>
            </w:pPr>
            <w:r>
              <w:t>Debtor</w:t>
            </w:r>
          </w:p>
        </w:tc>
        <w:tc>
          <w:tcPr>
            <w:tcW w:w="0" w:type="auto"/>
            <w:hideMark/>
          </w:tcPr>
          <w:p w14:paraId="31E53877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5D4739B8" w14:textId="77777777">
        <w:tc>
          <w:tcPr>
            <w:tcW w:w="0" w:type="auto"/>
            <w:vMerge/>
            <w:vAlign w:val="center"/>
            <w:hideMark/>
          </w:tcPr>
          <w:p w14:paraId="31A878E9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27335E35" w14:textId="77777777" w:rsidR="004D542B" w:rsidRDefault="004D542B">
            <w:pPr>
              <w:spacing w:after="160"/>
            </w:pPr>
            <w:r>
              <w:t>Tuition fees up to date</w:t>
            </w:r>
          </w:p>
        </w:tc>
        <w:tc>
          <w:tcPr>
            <w:tcW w:w="0" w:type="auto"/>
            <w:hideMark/>
          </w:tcPr>
          <w:p w14:paraId="78B1EFBE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264513E9" w14:textId="77777777">
        <w:tc>
          <w:tcPr>
            <w:tcW w:w="0" w:type="auto"/>
            <w:vMerge/>
            <w:vAlign w:val="center"/>
            <w:hideMark/>
          </w:tcPr>
          <w:p w14:paraId="107E1EB0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516C0D6B" w14:textId="77777777" w:rsidR="004D542B" w:rsidRDefault="004D542B">
            <w:pPr>
              <w:spacing w:after="160"/>
            </w:pPr>
            <w:r>
              <w:t>Scholarship holder</w:t>
            </w:r>
          </w:p>
        </w:tc>
        <w:tc>
          <w:tcPr>
            <w:tcW w:w="0" w:type="auto"/>
            <w:hideMark/>
          </w:tcPr>
          <w:p w14:paraId="394BA6A6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44BAECD6" w14:textId="77777777">
        <w:tc>
          <w:tcPr>
            <w:tcW w:w="0" w:type="auto"/>
            <w:vMerge w:val="restart"/>
            <w:hideMark/>
          </w:tcPr>
          <w:p w14:paraId="431990CF" w14:textId="77777777" w:rsidR="004D542B" w:rsidRDefault="004D542B">
            <w:pPr>
              <w:spacing w:after="160"/>
            </w:pPr>
            <w:r>
              <w:t>Macroeconomic</w:t>
            </w:r>
          </w:p>
        </w:tc>
        <w:tc>
          <w:tcPr>
            <w:tcW w:w="0" w:type="auto"/>
            <w:hideMark/>
          </w:tcPr>
          <w:p w14:paraId="46D533C2" w14:textId="77777777" w:rsidR="004D542B" w:rsidRDefault="004D542B">
            <w:pPr>
              <w:spacing w:after="160"/>
            </w:pPr>
            <w:r>
              <w:t>Unemployment rate</w:t>
            </w:r>
          </w:p>
        </w:tc>
        <w:tc>
          <w:tcPr>
            <w:tcW w:w="0" w:type="auto"/>
            <w:hideMark/>
          </w:tcPr>
          <w:p w14:paraId="7C2F7C27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7F2A09F3" w14:textId="77777777">
        <w:tc>
          <w:tcPr>
            <w:tcW w:w="0" w:type="auto"/>
            <w:vMerge/>
            <w:vAlign w:val="center"/>
            <w:hideMark/>
          </w:tcPr>
          <w:p w14:paraId="521CB392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3221BC1C" w14:textId="77777777" w:rsidR="004D542B" w:rsidRDefault="004D542B">
            <w:pPr>
              <w:spacing w:after="160"/>
            </w:pPr>
            <w:r>
              <w:t>Inflation rate</w:t>
            </w:r>
          </w:p>
        </w:tc>
        <w:tc>
          <w:tcPr>
            <w:tcW w:w="0" w:type="auto"/>
            <w:hideMark/>
          </w:tcPr>
          <w:p w14:paraId="533A505E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6D936537" w14:textId="77777777">
        <w:tc>
          <w:tcPr>
            <w:tcW w:w="0" w:type="auto"/>
            <w:vMerge/>
            <w:vAlign w:val="center"/>
            <w:hideMark/>
          </w:tcPr>
          <w:p w14:paraId="0ACCAD63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6924570D" w14:textId="77777777" w:rsidR="004D542B" w:rsidRDefault="004D542B">
            <w:pPr>
              <w:spacing w:after="160"/>
            </w:pPr>
            <w:r>
              <w:t>GDP</w:t>
            </w:r>
          </w:p>
        </w:tc>
        <w:tc>
          <w:tcPr>
            <w:tcW w:w="0" w:type="auto"/>
            <w:hideMark/>
          </w:tcPr>
          <w:p w14:paraId="322C6E62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1CBF5DCE" w14:textId="77777777">
        <w:tc>
          <w:tcPr>
            <w:tcW w:w="0" w:type="auto"/>
            <w:vMerge w:val="restart"/>
            <w:hideMark/>
          </w:tcPr>
          <w:p w14:paraId="4A9ED0FD" w14:textId="77777777" w:rsidR="004D542B" w:rsidRDefault="004D542B">
            <w:pPr>
              <w:spacing w:after="160"/>
            </w:pPr>
            <w:r>
              <w:t>Academic (Enrollment)</w:t>
            </w:r>
          </w:p>
        </w:tc>
        <w:tc>
          <w:tcPr>
            <w:tcW w:w="0" w:type="auto"/>
            <w:hideMark/>
          </w:tcPr>
          <w:p w14:paraId="49C443DD" w14:textId="77777777" w:rsidR="004D542B" w:rsidRDefault="004D542B">
            <w:pPr>
              <w:spacing w:after="160"/>
            </w:pPr>
            <w:r>
              <w:t>Application mode</w:t>
            </w:r>
          </w:p>
        </w:tc>
        <w:tc>
          <w:tcPr>
            <w:tcW w:w="0" w:type="auto"/>
            <w:hideMark/>
          </w:tcPr>
          <w:p w14:paraId="096C59D8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799EF51E" w14:textId="77777777">
        <w:tc>
          <w:tcPr>
            <w:tcW w:w="0" w:type="auto"/>
            <w:vMerge/>
            <w:vAlign w:val="center"/>
            <w:hideMark/>
          </w:tcPr>
          <w:p w14:paraId="747E735C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321C9439" w14:textId="77777777" w:rsidR="004D542B" w:rsidRDefault="004D542B">
            <w:pPr>
              <w:spacing w:after="160"/>
            </w:pPr>
            <w:r>
              <w:t>Application order</w:t>
            </w:r>
          </w:p>
        </w:tc>
        <w:tc>
          <w:tcPr>
            <w:tcW w:w="0" w:type="auto"/>
            <w:hideMark/>
          </w:tcPr>
          <w:p w14:paraId="0D6F15AB" w14:textId="77777777" w:rsidR="004D542B" w:rsidRDefault="004D542B">
            <w:pPr>
              <w:spacing w:after="160"/>
            </w:pPr>
            <w:r>
              <w:t>Numeric/ordinal</w:t>
            </w:r>
          </w:p>
        </w:tc>
      </w:tr>
      <w:tr w:rsidR="004D542B" w14:paraId="33CFDC15" w14:textId="77777777">
        <w:tc>
          <w:tcPr>
            <w:tcW w:w="0" w:type="auto"/>
            <w:vMerge/>
            <w:vAlign w:val="center"/>
            <w:hideMark/>
          </w:tcPr>
          <w:p w14:paraId="622E8259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2D4B7350" w14:textId="77777777" w:rsidR="004D542B" w:rsidRDefault="004D542B">
            <w:pPr>
              <w:spacing w:after="160"/>
            </w:pPr>
            <w:r>
              <w:t>Course</w:t>
            </w:r>
          </w:p>
        </w:tc>
        <w:tc>
          <w:tcPr>
            <w:tcW w:w="0" w:type="auto"/>
            <w:hideMark/>
          </w:tcPr>
          <w:p w14:paraId="42939BE1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3F33B963" w14:textId="77777777">
        <w:tc>
          <w:tcPr>
            <w:tcW w:w="0" w:type="auto"/>
            <w:vMerge/>
            <w:vAlign w:val="center"/>
            <w:hideMark/>
          </w:tcPr>
          <w:p w14:paraId="483AE732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16C453A4" w14:textId="77777777" w:rsidR="004D542B" w:rsidRDefault="004D542B">
            <w:pPr>
              <w:spacing w:after="160"/>
            </w:pPr>
            <w:r>
              <w:t>Daytime/evening attendance</w:t>
            </w:r>
          </w:p>
        </w:tc>
        <w:tc>
          <w:tcPr>
            <w:tcW w:w="0" w:type="auto"/>
            <w:hideMark/>
          </w:tcPr>
          <w:p w14:paraId="04C97254" w14:textId="77777777" w:rsidR="004D542B" w:rsidRDefault="004D542B">
            <w:pPr>
              <w:spacing w:after="160"/>
            </w:pPr>
            <w:r>
              <w:t>Numeric/binary</w:t>
            </w:r>
          </w:p>
        </w:tc>
      </w:tr>
      <w:tr w:rsidR="004D542B" w14:paraId="32F205A2" w14:textId="77777777">
        <w:tc>
          <w:tcPr>
            <w:tcW w:w="0" w:type="auto"/>
            <w:vMerge/>
            <w:vAlign w:val="center"/>
            <w:hideMark/>
          </w:tcPr>
          <w:p w14:paraId="3E5BDFA2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659F2D6E" w14:textId="77777777" w:rsidR="004D542B" w:rsidRDefault="004D542B">
            <w:pPr>
              <w:spacing w:after="160"/>
            </w:pPr>
            <w:r>
              <w:t>Previous qualification</w:t>
            </w:r>
          </w:p>
        </w:tc>
        <w:tc>
          <w:tcPr>
            <w:tcW w:w="0" w:type="auto"/>
            <w:hideMark/>
          </w:tcPr>
          <w:p w14:paraId="269EBE2A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7CDBE89B" w14:textId="77777777">
        <w:tc>
          <w:tcPr>
            <w:tcW w:w="0" w:type="auto"/>
            <w:vMerge/>
            <w:vAlign w:val="center"/>
            <w:hideMark/>
          </w:tcPr>
          <w:p w14:paraId="09CEF06C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62EA072B" w14:textId="77777777" w:rsidR="004D542B" w:rsidRDefault="004D542B">
            <w:pPr>
              <w:spacing w:after="160"/>
            </w:pPr>
            <w:r>
              <w:t>Admission grade</w:t>
            </w:r>
          </w:p>
        </w:tc>
        <w:tc>
          <w:tcPr>
            <w:tcW w:w="0" w:type="auto"/>
            <w:hideMark/>
          </w:tcPr>
          <w:p w14:paraId="4721F5B5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1681F804" w14:textId="77777777">
        <w:tc>
          <w:tcPr>
            <w:tcW w:w="0" w:type="auto"/>
            <w:vMerge w:val="restart"/>
            <w:hideMark/>
          </w:tcPr>
          <w:p w14:paraId="1B7789EE" w14:textId="77777777" w:rsidR="004D542B" w:rsidRDefault="004D542B">
            <w:pPr>
              <w:spacing w:after="160"/>
            </w:pPr>
            <w:r>
              <w:t>Academic (1st Semester)</w:t>
            </w:r>
          </w:p>
        </w:tc>
        <w:tc>
          <w:tcPr>
            <w:tcW w:w="0" w:type="auto"/>
            <w:hideMark/>
          </w:tcPr>
          <w:p w14:paraId="53F3409B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1st </w:t>
            </w:r>
            <w:proofErr w:type="spellStart"/>
            <w:r>
              <w:t>sem</w:t>
            </w:r>
            <w:proofErr w:type="spellEnd"/>
            <w:r>
              <w:t xml:space="preserve"> (credited)</w:t>
            </w:r>
          </w:p>
        </w:tc>
        <w:tc>
          <w:tcPr>
            <w:tcW w:w="0" w:type="auto"/>
            <w:hideMark/>
          </w:tcPr>
          <w:p w14:paraId="36026FA6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35BDAED9" w14:textId="77777777">
        <w:tc>
          <w:tcPr>
            <w:tcW w:w="0" w:type="auto"/>
            <w:vMerge/>
            <w:vAlign w:val="center"/>
            <w:hideMark/>
          </w:tcPr>
          <w:p w14:paraId="13147A96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13AF8AC3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1st </w:t>
            </w:r>
            <w:proofErr w:type="spellStart"/>
            <w:r>
              <w:t>sem</w:t>
            </w:r>
            <w:proofErr w:type="spellEnd"/>
            <w:r>
              <w:t xml:space="preserve"> (enrolled)</w:t>
            </w:r>
          </w:p>
        </w:tc>
        <w:tc>
          <w:tcPr>
            <w:tcW w:w="0" w:type="auto"/>
            <w:hideMark/>
          </w:tcPr>
          <w:p w14:paraId="506B0C24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07741DB6" w14:textId="77777777">
        <w:tc>
          <w:tcPr>
            <w:tcW w:w="0" w:type="auto"/>
            <w:vMerge/>
            <w:vAlign w:val="center"/>
            <w:hideMark/>
          </w:tcPr>
          <w:p w14:paraId="48E998A4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4491B54D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1st </w:t>
            </w:r>
            <w:proofErr w:type="spellStart"/>
            <w:r>
              <w:t>sem</w:t>
            </w:r>
            <w:proofErr w:type="spellEnd"/>
            <w:r>
              <w:t xml:space="preserve"> (evaluations)</w:t>
            </w:r>
          </w:p>
        </w:tc>
        <w:tc>
          <w:tcPr>
            <w:tcW w:w="0" w:type="auto"/>
            <w:hideMark/>
          </w:tcPr>
          <w:p w14:paraId="24E53021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56394070" w14:textId="77777777">
        <w:tc>
          <w:tcPr>
            <w:tcW w:w="0" w:type="auto"/>
            <w:vMerge/>
            <w:vAlign w:val="center"/>
            <w:hideMark/>
          </w:tcPr>
          <w:p w14:paraId="0CA479AE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1CDCC248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1st </w:t>
            </w:r>
            <w:proofErr w:type="spellStart"/>
            <w:r>
              <w:t>sem</w:t>
            </w:r>
            <w:proofErr w:type="spellEnd"/>
            <w:r>
              <w:t xml:space="preserve"> (approved)</w:t>
            </w:r>
          </w:p>
        </w:tc>
        <w:tc>
          <w:tcPr>
            <w:tcW w:w="0" w:type="auto"/>
            <w:hideMark/>
          </w:tcPr>
          <w:p w14:paraId="5C16153A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677549E5" w14:textId="77777777">
        <w:tc>
          <w:tcPr>
            <w:tcW w:w="0" w:type="auto"/>
            <w:vMerge/>
            <w:vAlign w:val="center"/>
            <w:hideMark/>
          </w:tcPr>
          <w:p w14:paraId="6D69F7E1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155761DC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1st </w:t>
            </w:r>
            <w:proofErr w:type="spellStart"/>
            <w:r>
              <w:t>sem</w:t>
            </w:r>
            <w:proofErr w:type="spellEnd"/>
            <w:r>
              <w:t xml:space="preserve"> (grade)</w:t>
            </w:r>
          </w:p>
        </w:tc>
        <w:tc>
          <w:tcPr>
            <w:tcW w:w="0" w:type="auto"/>
            <w:hideMark/>
          </w:tcPr>
          <w:p w14:paraId="5451F6C8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3BE13179" w14:textId="77777777">
        <w:tc>
          <w:tcPr>
            <w:tcW w:w="0" w:type="auto"/>
            <w:vMerge/>
            <w:vAlign w:val="center"/>
            <w:hideMark/>
          </w:tcPr>
          <w:p w14:paraId="19A0BDF8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46A49C86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1st </w:t>
            </w:r>
            <w:proofErr w:type="spellStart"/>
            <w:r>
              <w:t>sem</w:t>
            </w:r>
            <w:proofErr w:type="spellEnd"/>
            <w:r>
              <w:t xml:space="preserve"> (without evaluations)</w:t>
            </w:r>
          </w:p>
        </w:tc>
        <w:tc>
          <w:tcPr>
            <w:tcW w:w="0" w:type="auto"/>
            <w:hideMark/>
          </w:tcPr>
          <w:p w14:paraId="34159AD2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5FD4B9C2" w14:textId="77777777">
        <w:tc>
          <w:tcPr>
            <w:tcW w:w="0" w:type="auto"/>
            <w:vMerge w:val="restart"/>
            <w:hideMark/>
          </w:tcPr>
          <w:p w14:paraId="4933B7DD" w14:textId="77777777" w:rsidR="004D542B" w:rsidRDefault="004D542B">
            <w:pPr>
              <w:spacing w:after="160"/>
            </w:pPr>
            <w:r>
              <w:t>Academic (2nd Semester)</w:t>
            </w:r>
          </w:p>
        </w:tc>
        <w:tc>
          <w:tcPr>
            <w:tcW w:w="0" w:type="auto"/>
            <w:hideMark/>
          </w:tcPr>
          <w:p w14:paraId="60216902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2nd </w:t>
            </w:r>
            <w:proofErr w:type="spellStart"/>
            <w:r>
              <w:t>sem</w:t>
            </w:r>
            <w:proofErr w:type="spellEnd"/>
            <w:r>
              <w:t xml:space="preserve"> (credited)</w:t>
            </w:r>
          </w:p>
        </w:tc>
        <w:tc>
          <w:tcPr>
            <w:tcW w:w="0" w:type="auto"/>
            <w:hideMark/>
          </w:tcPr>
          <w:p w14:paraId="7CC655C1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2AEE51AB" w14:textId="77777777">
        <w:tc>
          <w:tcPr>
            <w:tcW w:w="0" w:type="auto"/>
            <w:vMerge/>
            <w:vAlign w:val="center"/>
            <w:hideMark/>
          </w:tcPr>
          <w:p w14:paraId="7EE72FFF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062958C1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2nd </w:t>
            </w:r>
            <w:proofErr w:type="spellStart"/>
            <w:r>
              <w:t>sem</w:t>
            </w:r>
            <w:proofErr w:type="spellEnd"/>
            <w:r>
              <w:t xml:space="preserve"> (enrolled)</w:t>
            </w:r>
          </w:p>
        </w:tc>
        <w:tc>
          <w:tcPr>
            <w:tcW w:w="0" w:type="auto"/>
            <w:hideMark/>
          </w:tcPr>
          <w:p w14:paraId="7B3E9530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47137332" w14:textId="77777777">
        <w:tc>
          <w:tcPr>
            <w:tcW w:w="0" w:type="auto"/>
            <w:vMerge/>
            <w:vAlign w:val="center"/>
            <w:hideMark/>
          </w:tcPr>
          <w:p w14:paraId="13BFD116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40C4E2CD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2nd </w:t>
            </w:r>
            <w:proofErr w:type="spellStart"/>
            <w:r>
              <w:t>sem</w:t>
            </w:r>
            <w:proofErr w:type="spellEnd"/>
            <w:r>
              <w:t xml:space="preserve"> (evaluations)</w:t>
            </w:r>
          </w:p>
        </w:tc>
        <w:tc>
          <w:tcPr>
            <w:tcW w:w="0" w:type="auto"/>
            <w:hideMark/>
          </w:tcPr>
          <w:p w14:paraId="5C3DB9F2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7412CC1D" w14:textId="77777777">
        <w:tc>
          <w:tcPr>
            <w:tcW w:w="0" w:type="auto"/>
            <w:vMerge/>
            <w:vAlign w:val="center"/>
            <w:hideMark/>
          </w:tcPr>
          <w:p w14:paraId="50372FC9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70311E10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2nd </w:t>
            </w:r>
            <w:proofErr w:type="spellStart"/>
            <w:r>
              <w:t>sem</w:t>
            </w:r>
            <w:proofErr w:type="spellEnd"/>
            <w:r>
              <w:t xml:space="preserve"> (approved)</w:t>
            </w:r>
          </w:p>
        </w:tc>
        <w:tc>
          <w:tcPr>
            <w:tcW w:w="0" w:type="auto"/>
            <w:hideMark/>
          </w:tcPr>
          <w:p w14:paraId="275B492B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4EDF2DA2" w14:textId="77777777">
        <w:tc>
          <w:tcPr>
            <w:tcW w:w="0" w:type="auto"/>
            <w:vMerge/>
            <w:vAlign w:val="center"/>
            <w:hideMark/>
          </w:tcPr>
          <w:p w14:paraId="102D580B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369759DD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2nd </w:t>
            </w:r>
            <w:proofErr w:type="spellStart"/>
            <w:r>
              <w:t>sem</w:t>
            </w:r>
            <w:proofErr w:type="spellEnd"/>
            <w:r>
              <w:t xml:space="preserve"> (grade)</w:t>
            </w:r>
          </w:p>
        </w:tc>
        <w:tc>
          <w:tcPr>
            <w:tcW w:w="0" w:type="auto"/>
            <w:hideMark/>
          </w:tcPr>
          <w:p w14:paraId="675F5224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0BBD5E5D" w14:textId="77777777">
        <w:tc>
          <w:tcPr>
            <w:tcW w:w="0" w:type="auto"/>
            <w:vMerge/>
            <w:vAlign w:val="center"/>
            <w:hideMark/>
          </w:tcPr>
          <w:p w14:paraId="62E671AC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3DA3BAD0" w14:textId="77777777" w:rsidR="004D542B" w:rsidRDefault="004D542B">
            <w:pPr>
              <w:spacing w:after="160"/>
            </w:pPr>
            <w:r>
              <w:t xml:space="preserve">Curricular </w:t>
            </w:r>
            <w:proofErr w:type="gramStart"/>
            <w:r>
              <w:t>units</w:t>
            </w:r>
            <w:proofErr w:type="gramEnd"/>
            <w:r>
              <w:t xml:space="preserve"> 2nd </w:t>
            </w:r>
            <w:proofErr w:type="spellStart"/>
            <w:r>
              <w:t>sem</w:t>
            </w:r>
            <w:proofErr w:type="spellEnd"/>
            <w:r>
              <w:t xml:space="preserve"> (without evaluations)</w:t>
            </w:r>
          </w:p>
        </w:tc>
        <w:tc>
          <w:tcPr>
            <w:tcW w:w="0" w:type="auto"/>
            <w:hideMark/>
          </w:tcPr>
          <w:p w14:paraId="4D42838C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  <w:tr w:rsidR="004D542B" w14:paraId="685B6106" w14:textId="77777777">
        <w:tc>
          <w:tcPr>
            <w:tcW w:w="0" w:type="auto"/>
            <w:vMerge w:val="restart"/>
            <w:hideMark/>
          </w:tcPr>
          <w:p w14:paraId="7AD9DAB7" w14:textId="77777777" w:rsidR="004D542B" w:rsidRDefault="004D542B">
            <w:pPr>
              <w:spacing w:after="160"/>
            </w:pPr>
            <w:r>
              <w:t>Engineered</w:t>
            </w:r>
          </w:p>
        </w:tc>
        <w:tc>
          <w:tcPr>
            <w:tcW w:w="0" w:type="auto"/>
            <w:hideMark/>
          </w:tcPr>
          <w:p w14:paraId="12A8A2E2" w14:textId="77777777" w:rsidR="004D542B" w:rsidRDefault="004D542B">
            <w:pPr>
              <w:spacing w:after="160"/>
            </w:pPr>
            <w:proofErr w:type="spellStart"/>
            <w:r>
              <w:t>avg_grade</w:t>
            </w:r>
            <w:proofErr w:type="spellEnd"/>
          </w:p>
        </w:tc>
        <w:tc>
          <w:tcPr>
            <w:tcW w:w="0" w:type="auto"/>
            <w:hideMark/>
          </w:tcPr>
          <w:p w14:paraId="6A7D6A14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191402E5" w14:textId="77777777">
        <w:tc>
          <w:tcPr>
            <w:tcW w:w="0" w:type="auto"/>
            <w:vMerge/>
            <w:vAlign w:val="center"/>
            <w:hideMark/>
          </w:tcPr>
          <w:p w14:paraId="14A60244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3FB1B170" w14:textId="77777777" w:rsidR="004D542B" w:rsidRDefault="004D542B">
            <w:pPr>
              <w:spacing w:after="160"/>
            </w:pPr>
            <w:proofErr w:type="spellStart"/>
            <w:r>
              <w:t>avg_approved</w:t>
            </w:r>
            <w:proofErr w:type="spellEnd"/>
          </w:p>
        </w:tc>
        <w:tc>
          <w:tcPr>
            <w:tcW w:w="0" w:type="auto"/>
            <w:hideMark/>
          </w:tcPr>
          <w:p w14:paraId="1EF0DB26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1A6BC283" w14:textId="77777777">
        <w:tc>
          <w:tcPr>
            <w:tcW w:w="0" w:type="auto"/>
            <w:vMerge/>
            <w:vAlign w:val="center"/>
            <w:hideMark/>
          </w:tcPr>
          <w:p w14:paraId="2FBFC69C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6B332A15" w14:textId="77777777" w:rsidR="004D542B" w:rsidRDefault="004D542B">
            <w:pPr>
              <w:spacing w:after="160"/>
            </w:pPr>
            <w:proofErr w:type="spellStart"/>
            <w:r>
              <w:t>approval_rate</w:t>
            </w:r>
            <w:proofErr w:type="spellEnd"/>
          </w:p>
        </w:tc>
        <w:tc>
          <w:tcPr>
            <w:tcW w:w="0" w:type="auto"/>
            <w:hideMark/>
          </w:tcPr>
          <w:p w14:paraId="24E2588C" w14:textId="77777777" w:rsidR="004D542B" w:rsidRDefault="004D542B">
            <w:pPr>
              <w:spacing w:after="160"/>
            </w:pPr>
            <w:r>
              <w:t>Numeric/continuous</w:t>
            </w:r>
          </w:p>
        </w:tc>
      </w:tr>
      <w:tr w:rsidR="004D542B" w14:paraId="442007A7" w14:textId="77777777">
        <w:tc>
          <w:tcPr>
            <w:tcW w:w="0" w:type="auto"/>
            <w:vMerge/>
            <w:vAlign w:val="center"/>
            <w:hideMark/>
          </w:tcPr>
          <w:p w14:paraId="3311D24A" w14:textId="77777777" w:rsidR="004D542B" w:rsidRDefault="004D542B">
            <w:pPr>
              <w:spacing w:line="278" w:lineRule="auto"/>
              <w:rPr>
                <w:rFonts w:ascii="Aptos" w:hAnsi="Aptos" w:cs="Times New Roman"/>
              </w:rPr>
            </w:pPr>
          </w:p>
        </w:tc>
        <w:tc>
          <w:tcPr>
            <w:tcW w:w="0" w:type="auto"/>
            <w:hideMark/>
          </w:tcPr>
          <w:p w14:paraId="4DBD2B49" w14:textId="77777777" w:rsidR="004D542B" w:rsidRDefault="004D542B">
            <w:pPr>
              <w:spacing w:after="160"/>
            </w:pPr>
            <w:proofErr w:type="spellStart"/>
            <w:r>
              <w:t>financial_stress</w:t>
            </w:r>
            <w:proofErr w:type="spellEnd"/>
          </w:p>
        </w:tc>
        <w:tc>
          <w:tcPr>
            <w:tcW w:w="0" w:type="auto"/>
            <w:hideMark/>
          </w:tcPr>
          <w:p w14:paraId="6D327784" w14:textId="77777777" w:rsidR="004D542B" w:rsidRDefault="004D542B">
            <w:pPr>
              <w:spacing w:after="160"/>
            </w:pPr>
            <w:r>
              <w:t>Numeric/discrete</w:t>
            </w:r>
          </w:p>
        </w:tc>
      </w:tr>
    </w:tbl>
    <w:p w14:paraId="62641ABB" w14:textId="77777777" w:rsidR="00C41D97" w:rsidRDefault="00C41D97"/>
    <w:p w14:paraId="3329A7C2" w14:textId="77777777" w:rsidR="007552F9" w:rsidRDefault="007552F9"/>
    <w:p w14:paraId="7B64B510" w14:textId="51FBC3EF" w:rsidR="00C41D97" w:rsidRPr="00DB7856" w:rsidRDefault="00C41D97" w:rsidP="00C41D97">
      <w:pPr>
        <w:pStyle w:val="Caption"/>
      </w:pPr>
      <w:r w:rsidRPr="00DB7856">
        <w:rPr>
          <w:b/>
          <w:bCs/>
        </w:rPr>
        <w:t xml:space="preserve">Table </w:t>
      </w:r>
      <w:r>
        <w:rPr>
          <w:b/>
          <w:bCs/>
        </w:rPr>
        <w:t>2</w:t>
      </w:r>
      <w:r w:rsidRPr="00DB7856">
        <w:rPr>
          <w:b/>
          <w:bCs/>
        </w:rPr>
        <w:t>.</w:t>
      </w:r>
      <w:r w:rsidRPr="00DB7856">
        <w:t xml:space="preserve"> Split conformal prediction performance across nominal confidence levels for the 2-class and 3-class classification tasks. Values are reported as mean ± standard deviation across five repeated random splits. Coverage was considered valid when empirical coverage was greater than or equal to the nominal confidence level.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24"/>
        <w:gridCol w:w="2450"/>
        <w:gridCol w:w="1056"/>
        <w:gridCol w:w="1739"/>
        <w:gridCol w:w="1739"/>
        <w:gridCol w:w="1336"/>
      </w:tblGrid>
      <w:tr w:rsidR="00C41D97" w:rsidRPr="00DB7856" w14:paraId="59CD5191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61832B6F" w14:textId="77777777" w:rsidR="00C41D97" w:rsidRPr="00DB7856" w:rsidRDefault="00C41D97" w:rsidP="0079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8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Target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00262EA6" w14:textId="77777777" w:rsidR="00C41D97" w:rsidRPr="00DB7856" w:rsidRDefault="00C41D97" w:rsidP="0079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8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3D84A4E" w14:textId="77777777" w:rsidR="00C41D97" w:rsidRPr="00DB7856" w:rsidRDefault="00C41D97" w:rsidP="0079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8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Confidence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BA76E6D" w14:textId="77777777" w:rsidR="00C41D97" w:rsidRPr="00DB7856" w:rsidRDefault="00C41D97" w:rsidP="0079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8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Empirical coverage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1441686" w14:textId="77777777" w:rsidR="00C41D97" w:rsidRPr="00DB7856" w:rsidRDefault="00C41D97" w:rsidP="0079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8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Average set size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C210519" w14:textId="77777777" w:rsidR="00C41D97" w:rsidRPr="00DB7856" w:rsidRDefault="00C41D97" w:rsidP="00794D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785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Valid coverage</w:t>
            </w:r>
          </w:p>
        </w:tc>
      </w:tr>
      <w:tr w:rsidR="00C41D97" w:rsidRPr="00DB7856" w14:paraId="129609A1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F1E7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  <w:b/>
                <w:bCs/>
              </w:rPr>
              <w:t>2-Class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F84B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Logistic Regression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2DB5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4517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0.981 ± 0.009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563E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1.442 ± 0.077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62E2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41613694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C2F7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4E69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F990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DAD4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0.947 ± 0.015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C740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1.106 ± 0.034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CDDA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7967C959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7987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1F39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B9FB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ABC2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0.903 ± 0.015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0A5A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0.989 ± 0.016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05CE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4F711A20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4629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69C5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9520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CEA3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0.986 ± 0.004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28D6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1.489 ± 0.050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8B76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61ECBEC5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4157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7656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9A94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F337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0.945 ± 0.017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5A0E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1.090 ± 0.032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A03B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7FA3D1D8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F761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31B9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7312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553D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0.897 ± 0.009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E8BE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0.979 ± 0.008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97E6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1571480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638C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D77D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Neural Network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A965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68CC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0.986 ± 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2995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1.498 ± 0.082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14E2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28AF21CC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4FE0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2F37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305A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CC74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0.944 ± 0.017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7146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1.101 ± 0.043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703F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52C2AB00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062A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58ED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49BD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DBCF5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0.900 ± 0.019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AD171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0.980 ± 0.015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B9DD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06C6E625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708C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9663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Random Forest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3C36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BCAF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0.989 ± 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728D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1.493 ± 0.064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5E31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20961A4B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7DC2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4AAC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8E83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06D5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0.948 ± 0.021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FEF7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1.102 ± 0.047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24CB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0EFA2201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B750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4855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B927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E22B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0.903 ± 0.017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59CC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0.989 ± 0.018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BFB7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765A7DE4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72ED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BF97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XGBoost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D450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D393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0.988 ± 0.006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8C48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1.497 ± 0.049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7545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1B9EDD8A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C853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EA24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3A8A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AC18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0.952 ± 0.015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E1E5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1.121 ± 0.039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003C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7361A72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5B99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DE84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44FB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2351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0.902 ± 0.016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B432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0.988 ± 0.018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C889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5C64D062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6853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281F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LightGBM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02CB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0D98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0.988 ± 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5D07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1.485 ± 0.055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BE09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63F2D50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B284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4FC1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8D9F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E0AF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0.951 ± 0.014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71E2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1.120 ± 0.034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CFDD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6CF47D89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3690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0F23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8ABC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3BB6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0.898 ± 0.010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A2A4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0.986 ± 0.013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4ABE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147741AA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0D3D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  <w:b/>
                <w:bCs/>
              </w:rPr>
              <w:t>3-Class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B249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Logistic Regression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76DB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94D3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0.991 ± 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500B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2.485 ± 0.067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A3BD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75F0C57A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EC8F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053A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699D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8BB5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0.957 ± 0.013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7406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1.910 ± 0.056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ECD2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4904EF14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4CCA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B51A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8FFC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8B26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0.914 ± 0.014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02B9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1.578 ± 0.031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4754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3D56ACEF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49F8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86F3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F1F7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60E1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0.992 ± 0.003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657C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2.438 ± 0.060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135B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7FCF166B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5258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DFB5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135F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119E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0.951 ± 0.016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AA70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1.757 ± 0.045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68CA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520758DB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BFDC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3C5A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3B73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8C7B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0.908 ± 0.019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2B8A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1.431 ± 0.061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2E49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7C004F4D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89CA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E9D5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Neural Network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7EBC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DEA5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0.991 ± 0.005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407C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2.527 ± 0.099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1A9CD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7E65CEC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F43B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CDE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C8A6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7AAE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0.949 ± 0.021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42D0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1.764 ± 0.104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FEF2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30DF15CD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AA9E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57F8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9374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985D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0.904 ± 0.019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1538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1.453 ± 0.040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EB05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5AD3BE1F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4356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1D21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Random Forest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67BC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7419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0.991 ± 0.005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BC52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2.467 ± 0.052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627D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23E9CC95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182A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D2C6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C99E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8CE6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0.955 ± 0.015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3ABD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1.839 ± 0.083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3860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45B2A35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A3B4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11A1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3A60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505B4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0.905 ± 0.022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895D7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1.439 ± 0.045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955F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67A9636B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1218F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16CC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XGBoost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7C61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672F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0.989 ± 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519B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2.414 ± 0.114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84CD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No</w:t>
            </w:r>
          </w:p>
        </w:tc>
      </w:tr>
      <w:tr w:rsidR="00C41D97" w:rsidRPr="00DB7856" w14:paraId="49C22403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7F55B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C9D1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27C6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C46F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0.952 ± 0.012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BB571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1.758 ± 0.020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C9AF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52E9669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C73F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97B4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B6DF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6A3C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0.908 ± 0.016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4E2BA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1.439 ± 0.031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ADBA6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5F360F38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18F49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2DAF5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LightGBM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6B10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188EC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0.991 ± 0.007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8E7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2.463 ± 0.077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D399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39090B77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2C33E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8EA9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C0D6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BEA8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0.957 ± 0.014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15EBD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1.852 ± 0.031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C51C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  <w:tr w:rsidR="00C41D97" w:rsidRPr="00DB7856" w14:paraId="67288CE4" w14:textId="77777777" w:rsidTr="00794D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9B078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3B61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CBF82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BB87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0.910 ± 0.020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9533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1.490 ± 0.042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BB0C0" w14:textId="77777777" w:rsidR="00C41D97" w:rsidRPr="00DB7856" w:rsidRDefault="00C41D97" w:rsidP="00794DD2">
            <w:pPr>
              <w:rPr>
                <w:rFonts w:ascii="Times New Roman" w:hAnsi="Times New Roman" w:cs="Times New Roman"/>
              </w:rPr>
            </w:pPr>
            <w:r w:rsidRPr="00DB7856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4CE37C2E" w14:textId="2BD5B9F8" w:rsidR="007552F9" w:rsidRDefault="007552F9"/>
    <w:sectPr w:rsidR="00755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15"/>
    <w:rsid w:val="00107762"/>
    <w:rsid w:val="00253A3D"/>
    <w:rsid w:val="003870CB"/>
    <w:rsid w:val="003F3328"/>
    <w:rsid w:val="004D542B"/>
    <w:rsid w:val="006B7D9A"/>
    <w:rsid w:val="007552F9"/>
    <w:rsid w:val="00C14C3C"/>
    <w:rsid w:val="00C41D97"/>
    <w:rsid w:val="00CF72E7"/>
    <w:rsid w:val="00D12B15"/>
    <w:rsid w:val="00DE43B1"/>
    <w:rsid w:val="00E75AB1"/>
    <w:rsid w:val="00E93739"/>
    <w:rsid w:val="00EB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6B257"/>
  <w15:chartTrackingRefBased/>
  <w15:docId w15:val="{8309BC0C-6DD9-4148-9B43-96696BCD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2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2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2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2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2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2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2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2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2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2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2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2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2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2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2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2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2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2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2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2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2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2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2B1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9373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E93739"/>
    <w:pPr>
      <w:spacing w:after="120" w:line="240" w:lineRule="atLeast"/>
    </w:pPr>
    <w:rPr>
      <w:rFonts w:ascii="Times New Roman" w:hAnsi="Times New Roman" w:cs="Times New Roman"/>
      <w:i/>
      <w:iCs/>
      <w:color w:val="000000"/>
      <w:sz w:val="20"/>
      <w:szCs w:val="18"/>
    </w:rPr>
  </w:style>
  <w:style w:type="character" w:styleId="Emphasis">
    <w:name w:val="Emphasis"/>
    <w:basedOn w:val="DefaultParagraphFont"/>
    <w:uiPriority w:val="20"/>
    <w:qFormat/>
    <w:rsid w:val="00E93739"/>
    <w:rPr>
      <w:i/>
      <w:iCs/>
    </w:rPr>
  </w:style>
  <w:style w:type="paragraph" w:styleId="NoSpacing">
    <w:name w:val="No Spacing"/>
    <w:uiPriority w:val="1"/>
    <w:qFormat/>
    <w:rsid w:val="00E9373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9373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9373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9373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73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14C3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4D542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4D5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512</Words>
  <Characters>3255</Characters>
  <Application>Microsoft Office Word</Application>
  <DocSecurity>0</DocSecurity>
  <Lines>70</Lines>
  <Paragraphs>38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Nahin, Kazi Sabbir Ahmad</dc:creator>
  <cp:keywords/>
  <dc:description/>
  <cp:lastModifiedBy>Nahin, Kazi Sabbir Ahmad</cp:lastModifiedBy>
  <cp:revision>9</cp:revision>
  <dcterms:created xsi:type="dcterms:W3CDTF">2026-08-26T18:32:00Z</dcterms:created>
  <dcterms:modified xsi:type="dcterms:W3CDTF">2026-08-26T19:42:00Z</dcterms:modified>
</cp:coreProperties>
</file>