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E71AB6" w14:textId="67226EC9" w:rsidR="00FD6E06" w:rsidRPr="003F276B" w:rsidRDefault="001236B5" w:rsidP="001236B5">
      <w:pPr>
        <w:tabs>
          <w:tab w:val="right" w:pos="15398"/>
        </w:tabs>
        <w:ind w:firstLineChars="50" w:firstLine="151"/>
        <w:jc w:val="center"/>
        <w:rPr>
          <w:rStyle w:val="a3"/>
          <w:rFonts w:ascii="Times New Roman" w:hAnsi="Times New Roman" w:cs="Times New Roman"/>
          <w:sz w:val="30"/>
          <w:szCs w:val="30"/>
        </w:rPr>
      </w:pPr>
      <w:r w:rsidRPr="003F276B">
        <w:rPr>
          <w:rStyle w:val="a3"/>
          <w:rFonts w:ascii="Times New Roman" w:hAnsi="Times New Roman" w:cs="Times New Roman"/>
          <w:sz w:val="30"/>
          <w:szCs w:val="30"/>
          <w:lang w:eastAsia="zh-CN"/>
        </w:rPr>
        <w:t xml:space="preserve">Additional file 1. </w:t>
      </w:r>
      <w:r w:rsidR="00FD6E06" w:rsidRPr="003F276B">
        <w:rPr>
          <w:rStyle w:val="a3"/>
          <w:rFonts w:ascii="Times New Roman" w:hAnsi="Times New Roman" w:cs="Times New Roman"/>
          <w:sz w:val="30"/>
          <w:szCs w:val="30"/>
        </w:rPr>
        <w:t>PRISMA-P 2015 Checklist</w:t>
      </w:r>
    </w:p>
    <w:p w14:paraId="38F87B7A" w14:textId="77777777" w:rsidR="00FD6E06" w:rsidRPr="003F276B" w:rsidRDefault="00FD6E06" w:rsidP="00FD6E06">
      <w:pPr>
        <w:pStyle w:val="1"/>
        <w:rPr>
          <w:rStyle w:val="articlecitationvolume"/>
          <w:b w:val="0"/>
          <w:bCs w:val="0"/>
          <w:sz w:val="22"/>
          <w:szCs w:val="22"/>
        </w:rPr>
      </w:pPr>
      <w:r w:rsidRPr="003F276B">
        <w:rPr>
          <w:rStyle w:val="a3"/>
          <w:sz w:val="22"/>
          <w:szCs w:val="22"/>
        </w:rPr>
        <w:t xml:space="preserve">This checklist has been adapted for </w:t>
      </w:r>
      <w:r w:rsidR="00CA6DD4" w:rsidRPr="003F276B">
        <w:rPr>
          <w:rStyle w:val="a3"/>
          <w:sz w:val="22"/>
          <w:szCs w:val="22"/>
        </w:rPr>
        <w:t>use</w:t>
      </w:r>
      <w:r w:rsidRPr="003F276B">
        <w:rPr>
          <w:rStyle w:val="a3"/>
          <w:sz w:val="22"/>
          <w:szCs w:val="22"/>
        </w:rPr>
        <w:t xml:space="preserve"> with</w:t>
      </w:r>
      <w:r w:rsidR="00474025" w:rsidRPr="003F276B">
        <w:rPr>
          <w:rStyle w:val="a3"/>
          <w:sz w:val="22"/>
          <w:szCs w:val="22"/>
        </w:rPr>
        <w:t xml:space="preserve"> systematic review</w:t>
      </w:r>
      <w:r w:rsidRPr="003F276B">
        <w:rPr>
          <w:rStyle w:val="a3"/>
          <w:sz w:val="22"/>
          <w:szCs w:val="22"/>
        </w:rPr>
        <w:t xml:space="preserve"> protocol submissions to</w:t>
      </w:r>
      <w:r w:rsidR="00474025" w:rsidRPr="003F276B">
        <w:rPr>
          <w:rStyle w:val="a3"/>
          <w:sz w:val="22"/>
          <w:szCs w:val="22"/>
        </w:rPr>
        <w:t xml:space="preserve"> BioMed Central journals</w:t>
      </w:r>
      <w:r w:rsidRPr="003F276B">
        <w:rPr>
          <w:rStyle w:val="a3"/>
          <w:sz w:val="22"/>
          <w:szCs w:val="22"/>
        </w:rPr>
        <w:t xml:space="preserve"> from Table 3 in Moher D et al: </w:t>
      </w:r>
      <w:r w:rsidRPr="003F276B">
        <w:rPr>
          <w:b w:val="0"/>
          <w:bCs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3F276B">
        <w:rPr>
          <w:b w:val="0"/>
          <w:bCs w:val="0"/>
          <w:i/>
          <w:sz w:val="22"/>
          <w:szCs w:val="22"/>
          <w:lang w:val="en"/>
        </w:rPr>
        <w:t>Systematic Reviews</w:t>
      </w:r>
      <w:r w:rsidRPr="003F276B">
        <w:rPr>
          <w:b w:val="0"/>
          <w:bCs w:val="0"/>
          <w:sz w:val="22"/>
          <w:szCs w:val="22"/>
          <w:lang w:val="en"/>
        </w:rPr>
        <w:t xml:space="preserve"> </w:t>
      </w:r>
      <w:r w:rsidRPr="003F276B">
        <w:rPr>
          <w:rStyle w:val="articlecitationyear"/>
          <w:b w:val="0"/>
          <w:bCs w:val="0"/>
          <w:sz w:val="22"/>
          <w:szCs w:val="22"/>
        </w:rPr>
        <w:t xml:space="preserve">2015 </w:t>
      </w:r>
      <w:r w:rsidRPr="003F276B">
        <w:rPr>
          <w:rStyle w:val="a3"/>
          <w:sz w:val="22"/>
          <w:szCs w:val="22"/>
        </w:rPr>
        <w:t>4</w:t>
      </w:r>
      <w:r w:rsidR="00474025" w:rsidRPr="003F276B">
        <w:rPr>
          <w:rStyle w:val="articlecitationvolume"/>
          <w:b w:val="0"/>
          <w:bCs w:val="0"/>
          <w:sz w:val="22"/>
          <w:szCs w:val="22"/>
        </w:rPr>
        <w:t>:1</w:t>
      </w:r>
    </w:p>
    <w:p w14:paraId="2FA5DC7A" w14:textId="77777777" w:rsidR="00474025" w:rsidRPr="003F276B" w:rsidRDefault="00474025" w:rsidP="00FD6E06">
      <w:pPr>
        <w:pStyle w:val="1"/>
        <w:rPr>
          <w:b w:val="0"/>
          <w:bCs w:val="0"/>
          <w:sz w:val="22"/>
          <w:szCs w:val="22"/>
        </w:rPr>
      </w:pPr>
      <w:r w:rsidRPr="003F276B">
        <w:rPr>
          <w:rStyle w:val="articlecitationvolume"/>
          <w:b w:val="0"/>
          <w:bCs w:val="0"/>
          <w:sz w:val="22"/>
          <w:szCs w:val="22"/>
        </w:rPr>
        <w:t xml:space="preserve">An Editorial from the Editors-in-Chief of </w:t>
      </w:r>
      <w:r w:rsidRPr="003F276B">
        <w:rPr>
          <w:rStyle w:val="articlecitationvolume"/>
          <w:b w:val="0"/>
          <w:bCs w:val="0"/>
          <w:i/>
          <w:sz w:val="22"/>
          <w:szCs w:val="22"/>
        </w:rPr>
        <w:t>Systematic Reviews</w:t>
      </w:r>
      <w:r w:rsidRPr="003F276B">
        <w:rPr>
          <w:rStyle w:val="articlecitationvolume"/>
          <w:b w:val="0"/>
          <w:bCs w:val="0"/>
          <w:sz w:val="22"/>
          <w:szCs w:val="22"/>
        </w:rPr>
        <w:t xml:space="preserve"> details why this checklist was adapted</w:t>
      </w:r>
      <w:r w:rsidR="00D464FA" w:rsidRPr="003F276B">
        <w:rPr>
          <w:rStyle w:val="articlecitationvolume"/>
          <w:b w:val="0"/>
          <w:bCs w:val="0"/>
          <w:sz w:val="22"/>
          <w:szCs w:val="22"/>
        </w:rPr>
        <w:t xml:space="preserve"> -</w:t>
      </w:r>
      <w:r w:rsidRPr="003F276B">
        <w:rPr>
          <w:rStyle w:val="articlecitationvolume"/>
          <w:b w:val="0"/>
          <w:bCs w:val="0"/>
          <w:sz w:val="22"/>
          <w:szCs w:val="22"/>
        </w:rPr>
        <w:t xml:space="preserve"> </w:t>
      </w:r>
      <w:r w:rsidRPr="003F276B">
        <w:rPr>
          <w:rStyle w:val="a3"/>
          <w:sz w:val="22"/>
          <w:szCs w:val="22"/>
        </w:rPr>
        <w:t xml:space="preserve">Moher D, Stewart L &amp; Shekelle P: </w:t>
      </w:r>
      <w:r w:rsidRPr="003F276B">
        <w:rPr>
          <w:b w:val="0"/>
          <w:bCs w:val="0"/>
          <w:sz w:val="22"/>
          <w:szCs w:val="22"/>
          <w:lang w:val="en"/>
        </w:rPr>
        <w:t xml:space="preserve">Implementing PRISMA-P: recommendations for prospective authors. </w:t>
      </w:r>
      <w:r w:rsidRPr="003F276B">
        <w:rPr>
          <w:b w:val="0"/>
          <w:bCs w:val="0"/>
          <w:i/>
          <w:sz w:val="22"/>
          <w:szCs w:val="22"/>
          <w:lang w:val="en"/>
        </w:rPr>
        <w:t>Systematic Reviews</w:t>
      </w:r>
      <w:r w:rsidRPr="003F276B">
        <w:rPr>
          <w:b w:val="0"/>
          <w:bCs w:val="0"/>
          <w:sz w:val="22"/>
          <w:szCs w:val="22"/>
          <w:lang w:val="en"/>
        </w:rPr>
        <w:t xml:space="preserve"> </w:t>
      </w:r>
      <w:r w:rsidRPr="003F276B">
        <w:rPr>
          <w:rStyle w:val="articlecitationyear"/>
          <w:b w:val="0"/>
          <w:bCs w:val="0"/>
          <w:sz w:val="22"/>
          <w:szCs w:val="22"/>
        </w:rPr>
        <w:t xml:space="preserve">2016 </w:t>
      </w:r>
      <w:r w:rsidRPr="003F276B">
        <w:rPr>
          <w:rStyle w:val="a3"/>
          <w:sz w:val="22"/>
          <w:szCs w:val="22"/>
        </w:rPr>
        <w:t>5</w:t>
      </w:r>
      <w:r w:rsidRPr="003F276B">
        <w:rPr>
          <w:rStyle w:val="articlecitationvolume"/>
          <w:b w:val="0"/>
          <w:bCs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3F276B" w14:paraId="7C801C92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907F00B" w14:textId="77777777" w:rsidR="0068643A" w:rsidRPr="003F276B" w:rsidRDefault="0068643A" w:rsidP="006649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090808F" w14:textId="77777777" w:rsidR="0068643A" w:rsidRPr="003F276B" w:rsidRDefault="0068643A" w:rsidP="006649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2A0A806" w14:textId="77777777" w:rsidR="0068643A" w:rsidRPr="003F276B" w:rsidRDefault="0068643A" w:rsidP="006649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85A98E4" w14:textId="77777777" w:rsidR="0068643A" w:rsidRPr="003F276B" w:rsidRDefault="0068643A" w:rsidP="006649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6A82AD7" w14:textId="77777777" w:rsidR="0068643A" w:rsidRPr="003F276B" w:rsidRDefault="0068643A" w:rsidP="006649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3F276B" w14:paraId="7F84D2FD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9D4FC28" w14:textId="77777777" w:rsidR="0068643A" w:rsidRPr="003F276B" w:rsidRDefault="0068643A" w:rsidP="006649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ADA72C1" w14:textId="77777777" w:rsidR="0068643A" w:rsidRPr="003F276B" w:rsidRDefault="0068643A" w:rsidP="006649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971495B" w14:textId="77777777" w:rsidR="0068643A" w:rsidRPr="003F276B" w:rsidRDefault="0068643A" w:rsidP="006649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A17E978" w14:textId="77777777" w:rsidR="0068643A" w:rsidRPr="003F276B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62649063" w14:textId="77777777" w:rsidR="0068643A" w:rsidRPr="003F276B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704001A" w14:textId="77777777" w:rsidR="0068643A" w:rsidRPr="003F276B" w:rsidRDefault="0068643A" w:rsidP="006649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3F276B" w14:paraId="65156B82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59F232E" w14:textId="77777777" w:rsidR="0068643A" w:rsidRPr="003F276B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 </w:t>
            </w:r>
          </w:p>
        </w:tc>
      </w:tr>
      <w:tr w:rsidR="0068643A" w:rsidRPr="003F276B" w14:paraId="47CE843B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CA453A" w14:textId="77777777" w:rsidR="0068643A" w:rsidRPr="003F276B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Title</w:t>
            </w: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3F276B" w14:paraId="091DA4A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B3B42F" w14:textId="77777777" w:rsidR="0068643A" w:rsidRPr="003F276B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3F27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Identification</w:t>
            </w: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145D5F" w14:textId="77777777" w:rsidR="0068643A" w:rsidRPr="003F276B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4EC761" w14:textId="77777777" w:rsidR="0068643A" w:rsidRPr="003F276B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437AC1" w14:textId="029F5DAD" w:rsidR="0068643A" w:rsidRPr="003F276B" w:rsidRDefault="002645CC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宋体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C90B06" w14:textId="77777777" w:rsidR="0068643A" w:rsidRPr="003F276B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B8B5A7" w14:textId="69AC2EEA" w:rsidR="0068643A" w:rsidRPr="003F276B" w:rsidRDefault="00240CEF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</w:t>
            </w:r>
            <w:r w:rsidR="002645CC"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-3</w:t>
            </w:r>
          </w:p>
        </w:tc>
      </w:tr>
      <w:tr w:rsidR="0068643A" w:rsidRPr="003F276B" w14:paraId="28608A3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428477" w14:textId="77777777" w:rsidR="0068643A" w:rsidRPr="003F276B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3F27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Update</w:t>
            </w: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E0B559" w14:textId="77777777" w:rsidR="0068643A" w:rsidRPr="003F276B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9A1BA7" w14:textId="77777777" w:rsidR="0068643A" w:rsidRPr="003F276B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23CD7B" w14:textId="65FFA939" w:rsidR="0068643A" w:rsidRPr="003F276B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8EAC2B" w14:textId="1C0BCD25" w:rsidR="0068643A" w:rsidRPr="003F276B" w:rsidRDefault="002C0184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√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6FC836" w14:textId="063635B2" w:rsidR="0068643A" w:rsidRPr="003F276B" w:rsidRDefault="002645CC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3F276B" w14:paraId="6B49BF9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A4696E" w14:textId="77777777" w:rsidR="0068643A" w:rsidRPr="003F276B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Registration</w:t>
            </w: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6D72EF" w14:textId="77777777" w:rsidR="0068643A" w:rsidRPr="003F276B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DF09B9" w14:textId="77777777" w:rsidR="0068643A" w:rsidRPr="003F276B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If registered, provide the name of the registry (e.g., PROSPERO) and registration number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84E250" w14:textId="41CC4E30" w:rsidR="0068643A" w:rsidRPr="003F276B" w:rsidRDefault="002645CC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EAE450" w14:textId="77777777" w:rsidR="0068643A" w:rsidRPr="003F276B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45B550" w14:textId="5333D3A2" w:rsidR="0068643A" w:rsidRPr="003F276B" w:rsidRDefault="002645CC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46</w:t>
            </w:r>
          </w:p>
        </w:tc>
      </w:tr>
      <w:tr w:rsidR="0068643A" w:rsidRPr="003F276B" w14:paraId="0DE5763F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48C620" w14:textId="77777777" w:rsidR="0068643A" w:rsidRPr="003F276B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Authors</w:t>
            </w: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3F276B" w14:paraId="46E58F3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F60057" w14:textId="77777777" w:rsidR="0068643A" w:rsidRPr="003F276B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3F27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Contact</w:t>
            </w: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77DEF4" w14:textId="77777777" w:rsidR="0068643A" w:rsidRPr="003F276B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B0E5D9" w14:textId="77777777" w:rsidR="0068643A" w:rsidRPr="003F276B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6E79F2" w14:textId="7ED89797" w:rsidR="0068643A" w:rsidRPr="003F276B" w:rsidRDefault="002645CC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宋体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48F0A8" w14:textId="77777777" w:rsidR="0068643A" w:rsidRPr="003F276B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4562A0" w14:textId="57956A9C" w:rsidR="0068643A" w:rsidRPr="003F276B" w:rsidRDefault="002645CC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6-21</w:t>
            </w:r>
            <w:r w:rsidR="00086884"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,245-247</w:t>
            </w:r>
          </w:p>
        </w:tc>
      </w:tr>
      <w:tr w:rsidR="0068643A" w:rsidRPr="003F276B" w14:paraId="7828C0D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B4B50E" w14:textId="77777777" w:rsidR="0068643A" w:rsidRPr="003F276B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3F27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Contributions</w:t>
            </w: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92C623" w14:textId="77777777" w:rsidR="0068643A" w:rsidRPr="003F276B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C7DD7E" w14:textId="77777777" w:rsidR="0068643A" w:rsidRPr="003F276B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890E22" w14:textId="7FE07689" w:rsidR="0068643A" w:rsidRPr="003F276B" w:rsidRDefault="0009578C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EFF349" w14:textId="77777777" w:rsidR="0068643A" w:rsidRPr="003F276B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55158E" w14:textId="2F53C259" w:rsidR="0068643A" w:rsidRPr="003F276B" w:rsidRDefault="0009578C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6-8,12-14,222-226</w:t>
            </w:r>
          </w:p>
        </w:tc>
      </w:tr>
      <w:tr w:rsidR="0068643A" w:rsidRPr="003F276B" w14:paraId="14E4D6F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7B43FC" w14:textId="77777777" w:rsidR="0068643A" w:rsidRPr="003F276B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Amendments</w:t>
            </w: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EBFDD3" w14:textId="77777777" w:rsidR="0068643A" w:rsidRPr="003F276B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757B58" w14:textId="77777777" w:rsidR="0068643A" w:rsidRPr="003F276B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09A3D4" w14:textId="0BC9CB54" w:rsidR="0068643A" w:rsidRPr="003F276B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DED314" w14:textId="578A028C" w:rsidR="0068643A" w:rsidRPr="003F276B" w:rsidRDefault="002C0184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√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54A904" w14:textId="65D187B9" w:rsidR="0068643A" w:rsidRPr="003F276B" w:rsidRDefault="00086884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3F276B" w14:paraId="47334CBA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16C93F" w14:textId="77777777" w:rsidR="0068643A" w:rsidRPr="003F276B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Support</w:t>
            </w: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3F276B" w14:paraId="31BE152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13696B" w14:textId="77777777" w:rsidR="0068643A" w:rsidRPr="003F276B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3F27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Sources</w:t>
            </w: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BFEC4A" w14:textId="77777777" w:rsidR="0068643A" w:rsidRPr="003F276B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D8921F" w14:textId="77777777" w:rsidR="0068643A" w:rsidRPr="003F276B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6A94CB" w14:textId="6FB1A2AE" w:rsidR="0068643A" w:rsidRPr="003F276B" w:rsidRDefault="00086884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宋体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DAFEF3" w14:textId="77777777" w:rsidR="0068643A" w:rsidRPr="003F276B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736387" w14:textId="0B3228A0" w:rsidR="0068643A" w:rsidRPr="003F276B" w:rsidRDefault="00086884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228-229</w:t>
            </w:r>
          </w:p>
        </w:tc>
      </w:tr>
      <w:tr w:rsidR="0068643A" w:rsidRPr="003F276B" w14:paraId="12C9A76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3F1EBC" w14:textId="77777777" w:rsidR="0068643A" w:rsidRPr="003F276B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3F27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Sponsor</w:t>
            </w: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8B05C2" w14:textId="77777777" w:rsidR="0068643A" w:rsidRPr="003F276B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68E028" w14:textId="77777777" w:rsidR="0068643A" w:rsidRPr="003F276B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6C41F7" w14:textId="798C14C1" w:rsidR="0068643A" w:rsidRPr="003F276B" w:rsidRDefault="00086884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2B55A2" w14:textId="77777777" w:rsidR="0068643A" w:rsidRPr="003F276B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80E478" w14:textId="06CFCD59" w:rsidR="0068643A" w:rsidRPr="003F276B" w:rsidRDefault="00086884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228-229</w:t>
            </w:r>
          </w:p>
        </w:tc>
      </w:tr>
      <w:tr w:rsidR="0068643A" w:rsidRPr="003F276B" w14:paraId="4FA76E2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28537D" w14:textId="77777777" w:rsidR="0068643A" w:rsidRPr="003F276B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3F27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Role of sponsor/funder</w:t>
            </w: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17D546" w14:textId="77777777" w:rsidR="0068643A" w:rsidRPr="003F276B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5DC9BB" w14:textId="77777777" w:rsidR="0068643A" w:rsidRPr="003F276B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10C29B" w14:textId="74A8ECCC" w:rsidR="0068643A" w:rsidRPr="003F276B" w:rsidRDefault="00086884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宋体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068C94" w14:textId="77777777" w:rsidR="0068643A" w:rsidRPr="003F276B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4BCA94" w14:textId="6758BCA3" w:rsidR="0068643A" w:rsidRPr="003F276B" w:rsidRDefault="00086884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228-229</w:t>
            </w:r>
          </w:p>
        </w:tc>
      </w:tr>
      <w:tr w:rsidR="00BB4AE3" w:rsidRPr="003F276B" w14:paraId="151C9A34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53AA018" w14:textId="77777777" w:rsidR="00BB4AE3" w:rsidRPr="003F276B" w:rsidRDefault="00BB4AE3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INTRODUCTION</w:t>
            </w: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3F276B" w14:paraId="7D4145C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547C6F" w14:textId="77777777" w:rsidR="0068643A" w:rsidRPr="003F276B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Rationale</w:t>
            </w: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366300" w14:textId="77777777" w:rsidR="0068643A" w:rsidRPr="003F276B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80C513" w14:textId="77777777" w:rsidR="0068643A" w:rsidRPr="003F276B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154E16" w14:textId="5854D509" w:rsidR="0068643A" w:rsidRPr="003F276B" w:rsidRDefault="002C0184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宋体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614FDA" w14:textId="77777777" w:rsidR="0068643A" w:rsidRPr="003F276B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4117F8" w14:textId="309BC2AB" w:rsidR="0068643A" w:rsidRPr="003F276B" w:rsidRDefault="002C0184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51-73</w:t>
            </w:r>
          </w:p>
        </w:tc>
      </w:tr>
      <w:tr w:rsidR="0068643A" w:rsidRPr="003F276B" w14:paraId="267CA66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1F63E2" w14:textId="77777777" w:rsidR="0068643A" w:rsidRPr="003F276B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Objectives</w:t>
            </w: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47C352" w14:textId="77777777" w:rsidR="0068643A" w:rsidRPr="003F276B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1D020C" w14:textId="77777777" w:rsidR="00BB4AE3" w:rsidRPr="003F276B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62E45781" w14:textId="77777777" w:rsidR="00BB4AE3" w:rsidRPr="003F276B" w:rsidRDefault="00BB4AE3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FDE533" w14:textId="7342D559" w:rsidR="0068643A" w:rsidRPr="003F276B" w:rsidRDefault="002C0184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宋体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4EC099" w14:textId="77777777" w:rsidR="0068643A" w:rsidRPr="003F276B" w:rsidRDefault="0068643A" w:rsidP="003F276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3F9D26" w14:textId="08349304" w:rsidR="0068643A" w:rsidRPr="003F276B" w:rsidRDefault="002C0184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70-73</w:t>
            </w:r>
          </w:p>
        </w:tc>
      </w:tr>
      <w:tr w:rsidR="00BB4AE3" w:rsidRPr="003F276B" w14:paraId="3EAE1B83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70890F7" w14:textId="77777777" w:rsidR="00BB4AE3" w:rsidRPr="003F276B" w:rsidRDefault="00BB4AE3" w:rsidP="003F276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METHODS</w:t>
            </w: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3F276B" w14:paraId="1C1501B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624AE1" w14:textId="77777777" w:rsidR="0068643A" w:rsidRPr="003F276B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lastRenderedPageBreak/>
              <w:t>Eligibility criteria</w:t>
            </w: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DF6EDC" w14:textId="77777777" w:rsidR="0068643A" w:rsidRPr="003F276B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ACAE95" w14:textId="77777777" w:rsidR="0068643A" w:rsidRPr="003F276B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B280F7" w14:textId="19B38FB6" w:rsidR="0068643A" w:rsidRPr="003F276B" w:rsidRDefault="002C0184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宋体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0A60DE" w14:textId="77777777" w:rsidR="0068643A" w:rsidRPr="003F276B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32F605" w14:textId="1EC7F06C" w:rsidR="0068643A" w:rsidRPr="003F276B" w:rsidRDefault="002C0184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101-113</w:t>
            </w:r>
          </w:p>
        </w:tc>
      </w:tr>
      <w:tr w:rsidR="0068643A" w:rsidRPr="003F276B" w14:paraId="7DEB795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EEE872" w14:textId="77777777" w:rsidR="0068643A" w:rsidRPr="003F276B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585500" w14:textId="77777777" w:rsidR="0068643A" w:rsidRPr="003F276B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C1B6F1" w14:textId="77777777" w:rsidR="0068643A" w:rsidRPr="003F276B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942282" w14:textId="565B7E55" w:rsidR="0068643A" w:rsidRPr="003F276B" w:rsidRDefault="002C0184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宋体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FC7885" w14:textId="77777777" w:rsidR="0068643A" w:rsidRPr="003F276B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A84F00" w14:textId="7041F32F" w:rsidR="0068643A" w:rsidRPr="003F276B" w:rsidRDefault="004010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114-123,133-135</w:t>
            </w:r>
          </w:p>
        </w:tc>
      </w:tr>
      <w:tr w:rsidR="0068643A" w:rsidRPr="003F276B" w14:paraId="3BF8BF0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9A1777" w14:textId="77777777" w:rsidR="0068643A" w:rsidRPr="003F276B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831C34" w14:textId="77777777" w:rsidR="0068643A" w:rsidRPr="003F276B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DDC6EA" w14:textId="77777777" w:rsidR="0068643A" w:rsidRPr="003F276B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24D88C" w14:textId="1A99BBC5" w:rsidR="0068643A" w:rsidRPr="003F276B" w:rsidRDefault="002C0184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宋体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944F05" w14:textId="77777777" w:rsidR="0068643A" w:rsidRPr="003F276B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A85CB1" w14:textId="4E4BF773" w:rsidR="0068643A" w:rsidRPr="003F276B" w:rsidRDefault="002C0184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Additional file 2</w:t>
            </w:r>
          </w:p>
        </w:tc>
      </w:tr>
      <w:tr w:rsidR="00BB4AE3" w:rsidRPr="003F276B" w14:paraId="3B9D0646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C54962" w14:textId="77777777" w:rsidR="00BB4AE3" w:rsidRPr="003F276B" w:rsidRDefault="00BB4AE3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3F276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3F276B" w14:paraId="6DA76ED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0684D3" w14:textId="77777777" w:rsidR="0068643A" w:rsidRPr="003F276B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3F27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Data management</w:t>
            </w: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223A84" w14:textId="77777777" w:rsidR="0068643A" w:rsidRPr="003F276B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2BA5B4" w14:textId="77777777" w:rsidR="0068643A" w:rsidRPr="003F276B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80DCBB" w14:textId="1B2E40F6" w:rsidR="0068643A" w:rsidRPr="003F276B" w:rsidRDefault="00FB500C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宋体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A0D2F8" w14:textId="77777777" w:rsidR="0068643A" w:rsidRPr="003F276B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CA3030" w14:textId="5EEE46AC" w:rsidR="0068643A" w:rsidRPr="003F276B" w:rsidRDefault="00DD48C3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38-40,132-137</w:t>
            </w:r>
          </w:p>
        </w:tc>
      </w:tr>
      <w:tr w:rsidR="0068643A" w:rsidRPr="003F276B" w14:paraId="64AC722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53F9EF" w14:textId="77777777" w:rsidR="0068643A" w:rsidRPr="003F276B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3F27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Selection process</w:t>
            </w: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A818C4" w14:textId="77777777" w:rsidR="0068643A" w:rsidRPr="003F276B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CB1A54" w14:textId="77777777" w:rsidR="0068643A" w:rsidRPr="003F276B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BDDD8E" w14:textId="136108AE" w:rsidR="0068643A" w:rsidRPr="003F276B" w:rsidRDefault="00FB500C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宋体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E99702" w14:textId="77777777" w:rsidR="0068643A" w:rsidRPr="003F276B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52FC79" w14:textId="759B129B" w:rsidR="0068643A" w:rsidRPr="003F276B" w:rsidRDefault="00DD48C3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124-131, Additional file 3</w:t>
            </w:r>
          </w:p>
        </w:tc>
      </w:tr>
      <w:tr w:rsidR="0068643A" w:rsidRPr="003F276B" w14:paraId="2F4D0E5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A3B428" w14:textId="77777777" w:rsidR="0068643A" w:rsidRPr="003F276B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3F276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Data collection process</w:t>
            </w: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433DA6" w14:textId="77777777" w:rsidR="0068643A" w:rsidRPr="003F276B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A0B7FC" w14:textId="77777777" w:rsidR="0068643A" w:rsidRPr="003F276B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BF1E9B" w14:textId="0C2B6271" w:rsidR="0068643A" w:rsidRPr="003F276B" w:rsidRDefault="00FB500C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宋体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05F4E8" w14:textId="77777777" w:rsidR="0068643A" w:rsidRPr="003F276B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911E87" w14:textId="54F3543C" w:rsidR="0068643A" w:rsidRPr="003F276B" w:rsidRDefault="00DD48C3" w:rsidP="00FD6E0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F276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132-137</w:t>
            </w:r>
          </w:p>
        </w:tc>
      </w:tr>
      <w:tr w:rsidR="0068643A" w:rsidRPr="003F276B" w14:paraId="5B9DDFB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2CE026" w14:textId="77777777" w:rsidR="0068643A" w:rsidRPr="003F276B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Data items</w:t>
            </w: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9FEDE4" w14:textId="77777777" w:rsidR="0068643A" w:rsidRPr="003F276B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7626BC" w14:textId="77777777" w:rsidR="0068643A" w:rsidRPr="003F276B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B8CB24" w14:textId="2181F44C" w:rsidR="0068643A" w:rsidRPr="003F276B" w:rsidRDefault="00FB500C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宋体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5623E8" w14:textId="77777777" w:rsidR="0068643A" w:rsidRPr="003F276B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AC50A0" w14:textId="2E4CD77B" w:rsidR="0068643A" w:rsidRPr="003F276B" w:rsidRDefault="00FB500C" w:rsidP="0007582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132-137, Additional file 4</w:t>
            </w:r>
          </w:p>
        </w:tc>
      </w:tr>
      <w:tr w:rsidR="0068643A" w:rsidRPr="003F276B" w14:paraId="6B3F990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9B73C6" w14:textId="77777777" w:rsidR="0068643A" w:rsidRPr="003F276B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B5510A" w14:textId="77777777" w:rsidR="0068643A" w:rsidRPr="003F276B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F2CBDE" w14:textId="77777777" w:rsidR="0068643A" w:rsidRPr="003F276B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83D852" w14:textId="54A5F2CC" w:rsidR="0068643A" w:rsidRPr="003F276B" w:rsidRDefault="00FB500C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宋体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0E7F02" w14:textId="77777777" w:rsidR="0068643A" w:rsidRPr="003F276B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2B3290" w14:textId="2F0EDAE8" w:rsidR="0068643A" w:rsidRPr="003F276B" w:rsidRDefault="00FB500C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82-100</w:t>
            </w:r>
          </w:p>
        </w:tc>
      </w:tr>
      <w:tr w:rsidR="0068643A" w:rsidRPr="003F276B" w14:paraId="27AE0D1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DF604B" w14:textId="77777777" w:rsidR="0068643A" w:rsidRPr="003F276B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7DC554" w14:textId="77777777" w:rsidR="0068643A" w:rsidRPr="003F276B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082E8B" w14:textId="77777777" w:rsidR="0068643A" w:rsidRPr="003F276B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EE3AD3" w14:textId="5CD5D2E8" w:rsidR="0068643A" w:rsidRPr="003F276B" w:rsidRDefault="00FB500C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宋体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539090" w14:textId="77777777" w:rsidR="0068643A" w:rsidRPr="003F276B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DDB678" w14:textId="2037B089" w:rsidR="0068643A" w:rsidRPr="003F276B" w:rsidRDefault="00FB500C" w:rsidP="003C74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138-145</w:t>
            </w:r>
          </w:p>
        </w:tc>
      </w:tr>
      <w:tr w:rsidR="00BB4AE3" w:rsidRPr="003F276B" w14:paraId="3E28BD84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393EBD" w14:textId="77777777" w:rsidR="00BB4AE3" w:rsidRPr="003F276B" w:rsidRDefault="00BB4AE3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3F276B" w14:paraId="5C5C9D9A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FB3729" w14:textId="77777777" w:rsidR="0068643A" w:rsidRPr="003F276B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Synthesis</w:t>
            </w: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80014D" w14:textId="77777777" w:rsidR="0068643A" w:rsidRPr="003F276B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BEC5E8" w14:textId="77777777" w:rsidR="0068643A" w:rsidRPr="003F276B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BB3471" w14:textId="7DA07DB2" w:rsidR="0068643A" w:rsidRPr="003F276B" w:rsidRDefault="00F70527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宋体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D7A0C1" w14:textId="77777777" w:rsidR="0068643A" w:rsidRPr="003F276B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3ECD74" w14:textId="2B5DCC36" w:rsidR="0068643A" w:rsidRPr="003F276B" w:rsidRDefault="00F70527" w:rsidP="00210D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158-163</w:t>
            </w:r>
          </w:p>
        </w:tc>
      </w:tr>
      <w:tr w:rsidR="0068643A" w:rsidRPr="003F276B" w14:paraId="2D102508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16FB34" w14:textId="77777777" w:rsidR="0068643A" w:rsidRPr="003F276B" w:rsidRDefault="0068643A" w:rsidP="009F2D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AFE70F" w14:textId="77777777" w:rsidR="0068643A" w:rsidRPr="003F276B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401D3C" w14:textId="77777777" w:rsidR="0068643A" w:rsidRPr="003F276B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3F276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I</w:t>
            </w: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GB"/>
              </w:rPr>
              <w:t>2</w:t>
            </w: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AE917D" w14:textId="3ADB8078" w:rsidR="0068643A" w:rsidRPr="003F276B" w:rsidRDefault="00F70527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宋体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104AA3" w14:textId="77777777" w:rsidR="0068643A" w:rsidRPr="003F276B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0C5471" w14:textId="57DEA7D7" w:rsidR="0068643A" w:rsidRPr="003F276B" w:rsidRDefault="00F70527" w:rsidP="002F4F9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153-156</w:t>
            </w:r>
          </w:p>
        </w:tc>
      </w:tr>
      <w:tr w:rsidR="0068643A" w:rsidRPr="003F276B" w14:paraId="0D6D7D05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695D4D" w14:textId="77777777" w:rsidR="0068643A" w:rsidRPr="003F276B" w:rsidRDefault="0068643A" w:rsidP="009F2D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2D320E" w14:textId="77777777" w:rsidR="0068643A" w:rsidRPr="003F276B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E6302F" w14:textId="77777777" w:rsidR="0068643A" w:rsidRPr="003F276B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D34089" w14:textId="49599C71" w:rsidR="0068643A" w:rsidRPr="003F276B" w:rsidRDefault="00F70527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宋体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5F89DB" w14:textId="77777777" w:rsidR="0068643A" w:rsidRPr="003F276B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387857" w14:textId="14BCF41A" w:rsidR="0068643A" w:rsidRPr="003F276B" w:rsidRDefault="00F70527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166-179</w:t>
            </w:r>
          </w:p>
        </w:tc>
      </w:tr>
      <w:tr w:rsidR="0068643A" w:rsidRPr="003F276B" w14:paraId="604CAB4A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61F35F" w14:textId="77777777" w:rsidR="0068643A" w:rsidRPr="003F276B" w:rsidRDefault="0068643A" w:rsidP="009F2D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C25317" w14:textId="77777777" w:rsidR="0068643A" w:rsidRPr="003F276B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FA4915" w14:textId="77777777" w:rsidR="0068643A" w:rsidRPr="003F276B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D29F85" w14:textId="02CB10EE" w:rsidR="0068643A" w:rsidRPr="003F276B" w:rsidRDefault="00F70527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宋体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3E7293" w14:textId="77777777" w:rsidR="0068643A" w:rsidRPr="003F276B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BE79A0" w14:textId="25417FF0" w:rsidR="0068643A" w:rsidRPr="003F276B" w:rsidRDefault="00F70527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163-165</w:t>
            </w:r>
          </w:p>
        </w:tc>
      </w:tr>
      <w:tr w:rsidR="0068643A" w:rsidRPr="003F276B" w14:paraId="3323A16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54309D" w14:textId="77777777" w:rsidR="0068643A" w:rsidRPr="003F276B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D9FC1B" w14:textId="77777777" w:rsidR="0068643A" w:rsidRPr="003F276B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A9886D" w14:textId="77777777" w:rsidR="0068643A" w:rsidRPr="003F276B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E397A9" w14:textId="33B0DA4E" w:rsidR="0068643A" w:rsidRPr="003F276B" w:rsidRDefault="00F70527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宋体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3E14F9" w14:textId="77777777" w:rsidR="0068643A" w:rsidRPr="003F276B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B7617C" w14:textId="0E8A58E2" w:rsidR="0068643A" w:rsidRPr="003F276B" w:rsidRDefault="00914916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180-183</w:t>
            </w:r>
          </w:p>
        </w:tc>
      </w:tr>
      <w:tr w:rsidR="0068643A" w:rsidRPr="003F276B" w14:paraId="54769A2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F3873D" w14:textId="77777777" w:rsidR="0068643A" w:rsidRPr="003F276B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98306A" w14:textId="77777777" w:rsidR="0068643A" w:rsidRPr="003F276B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8612B9" w14:textId="77777777" w:rsidR="0068643A" w:rsidRPr="003F276B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89103C" w14:textId="63A5E343" w:rsidR="0068643A" w:rsidRPr="003F276B" w:rsidRDefault="00F70527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3F276B">
              <w:rPr>
                <w:rFonts w:ascii="Times New Roman" w:eastAsia="宋体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409D26" w14:textId="77777777" w:rsidR="0068643A" w:rsidRPr="003F276B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D97BFF" w14:textId="3220F10D" w:rsidR="0068643A" w:rsidRPr="003F276B" w:rsidRDefault="00914916" w:rsidP="00FD6E0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F276B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184-189</w:t>
            </w:r>
          </w:p>
        </w:tc>
      </w:tr>
    </w:tbl>
    <w:p w14:paraId="6504FD65" w14:textId="77777777" w:rsidR="00FD6E06" w:rsidRPr="003F276B" w:rsidRDefault="00FD6E06" w:rsidP="003F276B">
      <w:pPr>
        <w:rPr>
          <w:rFonts w:ascii="Times New Roman" w:hAnsi="Times New Roman" w:cs="Times New Roman"/>
        </w:rPr>
      </w:pPr>
    </w:p>
    <w:sectPr w:rsidR="00FD6E06" w:rsidRPr="003F276B" w:rsidSect="003F276B">
      <w:footerReference w:type="default" r:id="rId7"/>
      <w:pgSz w:w="16838" w:h="11906" w:orient="landscape"/>
      <w:pgMar w:top="567" w:right="720" w:bottom="709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FA3BD1" w14:textId="77777777" w:rsidR="00D52C86" w:rsidRDefault="00D52C86" w:rsidP="00FD6E06">
      <w:pPr>
        <w:spacing w:after="0" w:line="240" w:lineRule="auto"/>
      </w:pPr>
      <w:r>
        <w:separator/>
      </w:r>
    </w:p>
  </w:endnote>
  <w:endnote w:type="continuationSeparator" w:id="0">
    <w:p w14:paraId="41887AEE" w14:textId="77777777" w:rsidR="00D52C86" w:rsidRDefault="00D52C86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FE5EB0" w14:textId="77777777" w:rsidR="00FD6E06" w:rsidRDefault="00F901FE" w:rsidP="00F901FE">
    <w:pPr>
      <w:pStyle w:val="a7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de-DE" w:eastAsia="de-DE"/>
      </w:rPr>
      <w:drawing>
        <wp:inline distT="0" distB="0" distL="0" distR="0" wp14:anchorId="77AD36B0" wp14:editId="4B180748">
          <wp:extent cx="1704975" cy="333003"/>
          <wp:effectExtent l="0" t="0" r="0" b="0"/>
          <wp:docPr id="19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A25F15" w14:textId="77777777" w:rsidR="00D52C86" w:rsidRDefault="00D52C86" w:rsidP="00FD6E06">
      <w:pPr>
        <w:spacing w:after="0" w:line="240" w:lineRule="auto"/>
      </w:pPr>
      <w:r>
        <w:separator/>
      </w:r>
    </w:p>
  </w:footnote>
  <w:footnote w:type="continuationSeparator" w:id="0">
    <w:p w14:paraId="3D81BA98" w14:textId="77777777" w:rsidR="00D52C86" w:rsidRDefault="00D52C86" w:rsidP="00FD6E0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6E06"/>
    <w:rsid w:val="000453C5"/>
    <w:rsid w:val="000751DA"/>
    <w:rsid w:val="00075827"/>
    <w:rsid w:val="00086884"/>
    <w:rsid w:val="00092899"/>
    <w:rsid w:val="0009578C"/>
    <w:rsid w:val="000D2E58"/>
    <w:rsid w:val="000E59F4"/>
    <w:rsid w:val="001236B5"/>
    <w:rsid w:val="0013375A"/>
    <w:rsid w:val="00161A2E"/>
    <w:rsid w:val="001D65BD"/>
    <w:rsid w:val="001E4CA1"/>
    <w:rsid w:val="00210DDC"/>
    <w:rsid w:val="002253F7"/>
    <w:rsid w:val="00240CEF"/>
    <w:rsid w:val="002645CC"/>
    <w:rsid w:val="00273B72"/>
    <w:rsid w:val="002C0184"/>
    <w:rsid w:val="002F3E96"/>
    <w:rsid w:val="002F4F92"/>
    <w:rsid w:val="00301A64"/>
    <w:rsid w:val="00332F98"/>
    <w:rsid w:val="00342F43"/>
    <w:rsid w:val="003C74F5"/>
    <w:rsid w:val="003F276B"/>
    <w:rsid w:val="0040103A"/>
    <w:rsid w:val="00431C3B"/>
    <w:rsid w:val="00441A70"/>
    <w:rsid w:val="00474025"/>
    <w:rsid w:val="00476603"/>
    <w:rsid w:val="004A592C"/>
    <w:rsid w:val="005A2C1B"/>
    <w:rsid w:val="00664936"/>
    <w:rsid w:val="0068643A"/>
    <w:rsid w:val="007348CF"/>
    <w:rsid w:val="00750A0E"/>
    <w:rsid w:val="007924AC"/>
    <w:rsid w:val="007A7159"/>
    <w:rsid w:val="007B4B62"/>
    <w:rsid w:val="007F0A80"/>
    <w:rsid w:val="008320EA"/>
    <w:rsid w:val="008D5546"/>
    <w:rsid w:val="00914916"/>
    <w:rsid w:val="009B1E03"/>
    <w:rsid w:val="009B20D2"/>
    <w:rsid w:val="009C102B"/>
    <w:rsid w:val="00A0504E"/>
    <w:rsid w:val="00A0782F"/>
    <w:rsid w:val="00A64E97"/>
    <w:rsid w:val="00A81A31"/>
    <w:rsid w:val="00AC4D20"/>
    <w:rsid w:val="00AE6AC3"/>
    <w:rsid w:val="00B37E1D"/>
    <w:rsid w:val="00B55E61"/>
    <w:rsid w:val="00B567D4"/>
    <w:rsid w:val="00B94B37"/>
    <w:rsid w:val="00BB4AE3"/>
    <w:rsid w:val="00BC132E"/>
    <w:rsid w:val="00C44939"/>
    <w:rsid w:val="00CA5BB4"/>
    <w:rsid w:val="00CA6DD4"/>
    <w:rsid w:val="00CE57D7"/>
    <w:rsid w:val="00D464FA"/>
    <w:rsid w:val="00D52C86"/>
    <w:rsid w:val="00DD48C3"/>
    <w:rsid w:val="00DE6CB9"/>
    <w:rsid w:val="00ED217E"/>
    <w:rsid w:val="00EE17D5"/>
    <w:rsid w:val="00F70527"/>
    <w:rsid w:val="00F901FE"/>
    <w:rsid w:val="00FB500C"/>
    <w:rsid w:val="00FD6E06"/>
    <w:rsid w:val="00FE35F8"/>
    <w:rsid w:val="00FE5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B901AB"/>
  <w15:docId w15:val="{D7DC5B98-007F-4F9C-B07C-CCAFBCF25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implepara">
    <w:name w:val="simplepara"/>
    <w:basedOn w:val="a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a3">
    <w:name w:val="Strong"/>
    <w:basedOn w:val="a0"/>
    <w:uiPriority w:val="22"/>
    <w:qFormat/>
    <w:rsid w:val="00FD6E06"/>
    <w:rPr>
      <w:b/>
      <w:bCs/>
    </w:rPr>
  </w:style>
  <w:style w:type="character" w:styleId="a4">
    <w:name w:val="Emphasis"/>
    <w:basedOn w:val="a0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a5">
    <w:name w:val="header"/>
    <w:basedOn w:val="a"/>
    <w:link w:val="a6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页眉 字符"/>
    <w:basedOn w:val="a0"/>
    <w:link w:val="a5"/>
    <w:uiPriority w:val="99"/>
    <w:rsid w:val="00FD6E06"/>
  </w:style>
  <w:style w:type="paragraph" w:styleId="a7">
    <w:name w:val="footer"/>
    <w:basedOn w:val="a"/>
    <w:link w:val="a8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页脚 字符"/>
    <w:basedOn w:val="a0"/>
    <w:link w:val="a7"/>
    <w:uiPriority w:val="99"/>
    <w:rsid w:val="00FD6E06"/>
  </w:style>
  <w:style w:type="character" w:customStyle="1" w:styleId="10">
    <w:name w:val="标题 1 字符"/>
    <w:basedOn w:val="a0"/>
    <w:link w:val="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a0"/>
    <w:rsid w:val="00FD6E06"/>
  </w:style>
  <w:style w:type="character" w:customStyle="1" w:styleId="articlecitationvolume">
    <w:name w:val="articlecitation_volume"/>
    <w:basedOn w:val="a0"/>
    <w:rsid w:val="00FD6E06"/>
  </w:style>
  <w:style w:type="paragraph" w:styleId="a9">
    <w:name w:val="Balloon Text"/>
    <w:basedOn w:val="a"/>
    <w:link w:val="aa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批注框文本 字符"/>
    <w:basedOn w:val="a0"/>
    <w:link w:val="a9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ab">
    <w:name w:val="List Paragraph"/>
    <w:basedOn w:val="a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730</Words>
  <Characters>4167</Characters>
  <Application>Microsoft Office Word</Application>
  <DocSecurity>0</DocSecurity>
  <Lines>34</Lines>
  <Paragraphs>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Springer-SBM</Company>
  <LinksUpToDate>false</LinksUpToDate>
  <CharactersWithSpaces>4888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lymz0909@139.com</cp:lastModifiedBy>
  <cp:revision>49</cp:revision>
  <dcterms:created xsi:type="dcterms:W3CDTF">2020-11-19T12:48:00Z</dcterms:created>
  <dcterms:modified xsi:type="dcterms:W3CDTF">2021-11-10T05:11:00Z</dcterms:modified>
</cp:coreProperties>
</file>