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599CA" w14:textId="75751F1E" w:rsidR="0076773B" w:rsidRDefault="00000000">
      <w:r>
        <w:t>Table</w:t>
      </w:r>
      <w:r w:rsidR="0088784E">
        <w:rPr>
          <w:rFonts w:hint="eastAsia"/>
        </w:rPr>
        <w:t xml:space="preserve"> </w:t>
      </w:r>
      <w:r w:rsidR="0058722B">
        <w:t>1</w:t>
      </w:r>
      <w:r>
        <w:t>.</w:t>
      </w:r>
      <w:r w:rsidR="003C319D">
        <w:t xml:space="preserve"> </w:t>
      </w:r>
      <w:r w:rsidR="00EE1ABE">
        <w:t>Baseline Patient Characteristics According to the Extent of Primary Tumor Resection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2830"/>
        <w:gridCol w:w="2076"/>
        <w:gridCol w:w="2268"/>
        <w:gridCol w:w="2126"/>
        <w:gridCol w:w="992"/>
      </w:tblGrid>
      <w:tr w:rsidR="00A3204C" w14:paraId="5B53B07A" w14:textId="77777777" w:rsidTr="00097B28">
        <w:tc>
          <w:tcPr>
            <w:tcW w:w="2830" w:type="dxa"/>
          </w:tcPr>
          <w:p w14:paraId="3FA99D4B" w14:textId="77777777" w:rsidR="004411F1" w:rsidRDefault="004411F1" w:rsidP="003C319D">
            <w:pPr>
              <w:jc w:val="center"/>
            </w:pPr>
          </w:p>
        </w:tc>
        <w:tc>
          <w:tcPr>
            <w:tcW w:w="2076" w:type="dxa"/>
          </w:tcPr>
          <w:p w14:paraId="690427F3" w14:textId="77777777" w:rsidR="004411F1" w:rsidRDefault="00000000" w:rsidP="003C319D">
            <w:pPr>
              <w:jc w:val="center"/>
            </w:pPr>
            <w:r>
              <w:t>No</w:t>
            </w:r>
            <w:r w:rsidR="003C319D">
              <w:t xml:space="preserve"> </w:t>
            </w:r>
            <w:r>
              <w:t>surgery</w:t>
            </w:r>
          </w:p>
        </w:tc>
        <w:tc>
          <w:tcPr>
            <w:tcW w:w="2268" w:type="dxa"/>
          </w:tcPr>
          <w:p w14:paraId="5F7D9015" w14:textId="77777777" w:rsidR="004411F1" w:rsidRDefault="00000000" w:rsidP="003C319D">
            <w:pPr>
              <w:jc w:val="center"/>
            </w:pPr>
            <w:r>
              <w:rPr>
                <w:rFonts w:hint="eastAsia"/>
              </w:rPr>
              <w:t>I</w:t>
            </w:r>
            <w:r>
              <w:t>ncomp</w:t>
            </w:r>
            <w:r w:rsidR="003C319D">
              <w:t>l</w:t>
            </w:r>
            <w:r>
              <w:t>ete resection</w:t>
            </w:r>
          </w:p>
        </w:tc>
        <w:tc>
          <w:tcPr>
            <w:tcW w:w="2126" w:type="dxa"/>
          </w:tcPr>
          <w:p w14:paraId="6F0D6AAA" w14:textId="77777777" w:rsidR="004411F1" w:rsidRDefault="00000000" w:rsidP="003C319D">
            <w:pPr>
              <w:jc w:val="center"/>
            </w:pPr>
            <w:r>
              <w:t>Complete resection</w:t>
            </w:r>
          </w:p>
        </w:tc>
        <w:tc>
          <w:tcPr>
            <w:tcW w:w="992" w:type="dxa"/>
          </w:tcPr>
          <w:p w14:paraId="70C1F151" w14:textId="77777777" w:rsidR="004411F1" w:rsidRDefault="00000000" w:rsidP="003C319D">
            <w:pPr>
              <w:jc w:val="center"/>
            </w:pPr>
            <w:r>
              <w:t>p</w:t>
            </w:r>
          </w:p>
        </w:tc>
      </w:tr>
      <w:tr w:rsidR="00A3204C" w14:paraId="7863DA90" w14:textId="77777777" w:rsidTr="00097B28">
        <w:tc>
          <w:tcPr>
            <w:tcW w:w="2830" w:type="dxa"/>
          </w:tcPr>
          <w:p w14:paraId="34A6227F" w14:textId="77777777" w:rsidR="004411F1" w:rsidRDefault="00000000" w:rsidP="00097B28">
            <w:pPr>
              <w:jc w:val="center"/>
            </w:pPr>
            <w:r>
              <w:t>n</w:t>
            </w:r>
          </w:p>
        </w:tc>
        <w:tc>
          <w:tcPr>
            <w:tcW w:w="2076" w:type="dxa"/>
            <w:vAlign w:val="center"/>
          </w:tcPr>
          <w:p w14:paraId="6486245F" w14:textId="77777777" w:rsidR="004411F1" w:rsidRDefault="00000000" w:rsidP="00097B28">
            <w:pPr>
              <w:jc w:val="center"/>
            </w:pPr>
            <w:r>
              <w:t>11</w:t>
            </w:r>
          </w:p>
        </w:tc>
        <w:tc>
          <w:tcPr>
            <w:tcW w:w="2268" w:type="dxa"/>
            <w:vAlign w:val="center"/>
          </w:tcPr>
          <w:p w14:paraId="092E403C" w14:textId="77777777" w:rsidR="004411F1" w:rsidRDefault="00000000" w:rsidP="00097B28">
            <w:pPr>
              <w:jc w:val="center"/>
            </w:pPr>
            <w:r>
              <w:rPr>
                <w:rFonts w:hint="eastAsia"/>
              </w:rPr>
              <w:t>2</w:t>
            </w:r>
            <w:r w:rsidR="00C876CD">
              <w:t>8</w:t>
            </w:r>
          </w:p>
        </w:tc>
        <w:tc>
          <w:tcPr>
            <w:tcW w:w="2126" w:type="dxa"/>
            <w:vAlign w:val="center"/>
          </w:tcPr>
          <w:p w14:paraId="4E62EA9A" w14:textId="77777777" w:rsidR="004411F1" w:rsidRDefault="00000000" w:rsidP="00097B28">
            <w:pPr>
              <w:jc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14:paraId="43CF079D" w14:textId="77777777" w:rsidR="004411F1" w:rsidRDefault="004411F1" w:rsidP="00097B28">
            <w:pPr>
              <w:jc w:val="center"/>
            </w:pPr>
          </w:p>
        </w:tc>
      </w:tr>
      <w:tr w:rsidR="00A3204C" w14:paraId="7C0F58BD" w14:textId="77777777" w:rsidTr="00097B28">
        <w:tc>
          <w:tcPr>
            <w:tcW w:w="2830" w:type="dxa"/>
          </w:tcPr>
          <w:p w14:paraId="29C4BFEC" w14:textId="77777777" w:rsidR="004411F1" w:rsidRDefault="00000000" w:rsidP="00097B28">
            <w:pPr>
              <w:jc w:val="center"/>
            </w:pPr>
            <w:r>
              <w:t>Age(month median</w:t>
            </w:r>
            <w:r>
              <w:rPr>
                <w:rFonts w:hint="eastAsia"/>
              </w:rPr>
              <w:t>±</w:t>
            </w:r>
            <w:r>
              <w:t xml:space="preserve"> SD)</w:t>
            </w:r>
          </w:p>
        </w:tc>
        <w:tc>
          <w:tcPr>
            <w:tcW w:w="2076" w:type="dxa"/>
            <w:vAlign w:val="center"/>
          </w:tcPr>
          <w:p w14:paraId="7C039314" w14:textId="77777777" w:rsidR="004411F1" w:rsidRDefault="00000000" w:rsidP="00097B28">
            <w:pPr>
              <w:jc w:val="center"/>
            </w:pPr>
            <w:r>
              <w:t>4</w:t>
            </w:r>
            <w:r w:rsidR="00C876CD">
              <w:t>1</w:t>
            </w:r>
            <w:r>
              <w:rPr>
                <w:rFonts w:hint="eastAsia"/>
              </w:rPr>
              <w:t>±</w:t>
            </w:r>
            <w:r>
              <w:t>13</w:t>
            </w:r>
          </w:p>
        </w:tc>
        <w:tc>
          <w:tcPr>
            <w:tcW w:w="2268" w:type="dxa"/>
            <w:vAlign w:val="center"/>
          </w:tcPr>
          <w:p w14:paraId="302E5802" w14:textId="77777777" w:rsidR="004411F1" w:rsidRDefault="00000000" w:rsidP="00097B28">
            <w:pPr>
              <w:jc w:val="center"/>
            </w:pPr>
            <w:r>
              <w:t>43</w:t>
            </w:r>
            <w:r>
              <w:rPr>
                <w:rFonts w:hint="eastAsia"/>
              </w:rPr>
              <w:t>±</w:t>
            </w:r>
            <w:r>
              <w:t>26</w:t>
            </w:r>
          </w:p>
        </w:tc>
        <w:tc>
          <w:tcPr>
            <w:tcW w:w="2126" w:type="dxa"/>
            <w:vAlign w:val="center"/>
          </w:tcPr>
          <w:p w14:paraId="7CF3145F" w14:textId="77777777" w:rsidR="004411F1" w:rsidRDefault="00000000" w:rsidP="00097B28">
            <w:pPr>
              <w:jc w:val="center"/>
            </w:pPr>
            <w:r>
              <w:t>43</w:t>
            </w:r>
            <w:r>
              <w:rPr>
                <w:rFonts w:hint="eastAsia"/>
              </w:rPr>
              <w:t>±</w:t>
            </w:r>
            <w:r>
              <w:t>26</w:t>
            </w:r>
          </w:p>
        </w:tc>
        <w:tc>
          <w:tcPr>
            <w:tcW w:w="992" w:type="dxa"/>
            <w:vAlign w:val="center"/>
          </w:tcPr>
          <w:p w14:paraId="146183F0" w14:textId="77777777" w:rsidR="004411F1" w:rsidRDefault="00000000" w:rsidP="00097B28">
            <w:pPr>
              <w:jc w:val="center"/>
            </w:pPr>
            <w:r>
              <w:t>n.s.</w:t>
            </w:r>
          </w:p>
        </w:tc>
      </w:tr>
      <w:tr w:rsidR="00A3204C" w14:paraId="57C82A40" w14:textId="77777777" w:rsidTr="00097B28">
        <w:tc>
          <w:tcPr>
            <w:tcW w:w="2830" w:type="dxa"/>
          </w:tcPr>
          <w:p w14:paraId="73CC4098" w14:textId="77777777" w:rsidR="004411F1" w:rsidRDefault="00000000" w:rsidP="00097B28">
            <w:pPr>
              <w:jc w:val="center"/>
            </w:pPr>
            <w:r>
              <w:t>Gender</w:t>
            </w:r>
            <w:r w:rsidR="00C876CD">
              <w:t xml:space="preserve"> Male:Female</w:t>
            </w:r>
          </w:p>
        </w:tc>
        <w:tc>
          <w:tcPr>
            <w:tcW w:w="2076" w:type="dxa"/>
            <w:vAlign w:val="center"/>
          </w:tcPr>
          <w:p w14:paraId="7DD703D2" w14:textId="77777777" w:rsidR="004411F1" w:rsidRDefault="00000000" w:rsidP="00097B28">
            <w:pPr>
              <w:jc w:val="center"/>
            </w:pPr>
            <w:r>
              <w:t>4:7</w:t>
            </w:r>
          </w:p>
        </w:tc>
        <w:tc>
          <w:tcPr>
            <w:tcW w:w="2268" w:type="dxa"/>
            <w:vAlign w:val="center"/>
          </w:tcPr>
          <w:p w14:paraId="3CBA9230" w14:textId="77777777" w:rsidR="004411F1" w:rsidRDefault="00000000" w:rsidP="00097B28">
            <w:pPr>
              <w:jc w:val="center"/>
            </w:pPr>
            <w:r>
              <w:t>18:10</w:t>
            </w:r>
          </w:p>
        </w:tc>
        <w:tc>
          <w:tcPr>
            <w:tcW w:w="2126" w:type="dxa"/>
            <w:vAlign w:val="center"/>
          </w:tcPr>
          <w:p w14:paraId="5C8721DD" w14:textId="77777777" w:rsidR="004411F1" w:rsidRDefault="00000000" w:rsidP="00097B28">
            <w:pPr>
              <w:jc w:val="center"/>
            </w:pPr>
            <w:r>
              <w:t>13:12</w:t>
            </w:r>
          </w:p>
        </w:tc>
        <w:tc>
          <w:tcPr>
            <w:tcW w:w="992" w:type="dxa"/>
            <w:vAlign w:val="center"/>
          </w:tcPr>
          <w:p w14:paraId="472B00BD" w14:textId="77777777" w:rsidR="004411F1" w:rsidRDefault="00000000" w:rsidP="00097B28">
            <w:pPr>
              <w:jc w:val="center"/>
            </w:pPr>
            <w:r>
              <w:t>n.s.</w:t>
            </w:r>
          </w:p>
        </w:tc>
      </w:tr>
      <w:tr w:rsidR="00A3204C" w14:paraId="1498DC1D" w14:textId="77777777" w:rsidTr="00097B28">
        <w:tc>
          <w:tcPr>
            <w:tcW w:w="2830" w:type="dxa"/>
          </w:tcPr>
          <w:p w14:paraId="3509C00D" w14:textId="77777777" w:rsidR="004411F1" w:rsidRDefault="00000000" w:rsidP="00097B28">
            <w:pPr>
              <w:jc w:val="center"/>
            </w:pPr>
            <w:r>
              <w:t>INSS</w:t>
            </w:r>
            <w:r w:rsidR="00C876CD">
              <w:t xml:space="preserve"> 2:3:4</w:t>
            </w:r>
          </w:p>
        </w:tc>
        <w:tc>
          <w:tcPr>
            <w:tcW w:w="2076" w:type="dxa"/>
            <w:vAlign w:val="center"/>
          </w:tcPr>
          <w:p w14:paraId="521994A7" w14:textId="77777777" w:rsidR="004411F1" w:rsidRDefault="00000000" w:rsidP="00097B28">
            <w:pPr>
              <w:jc w:val="center"/>
            </w:pPr>
            <w:r>
              <w:t>1:2:8</w:t>
            </w:r>
          </w:p>
        </w:tc>
        <w:tc>
          <w:tcPr>
            <w:tcW w:w="2268" w:type="dxa"/>
            <w:vAlign w:val="center"/>
          </w:tcPr>
          <w:p w14:paraId="3A68B405" w14:textId="77777777" w:rsidR="004411F1" w:rsidRDefault="00000000" w:rsidP="00097B28">
            <w:pPr>
              <w:jc w:val="center"/>
            </w:pPr>
            <w:r>
              <w:t>0:7:21</w:t>
            </w:r>
          </w:p>
        </w:tc>
        <w:tc>
          <w:tcPr>
            <w:tcW w:w="2126" w:type="dxa"/>
            <w:vAlign w:val="center"/>
          </w:tcPr>
          <w:p w14:paraId="5DCEE620" w14:textId="77777777" w:rsidR="004411F1" w:rsidRDefault="00000000" w:rsidP="00097B28">
            <w:pPr>
              <w:jc w:val="center"/>
            </w:pPr>
            <w:r>
              <w:t>0:2:23</w:t>
            </w:r>
          </w:p>
        </w:tc>
        <w:tc>
          <w:tcPr>
            <w:tcW w:w="992" w:type="dxa"/>
            <w:vAlign w:val="center"/>
          </w:tcPr>
          <w:p w14:paraId="655F504F" w14:textId="77777777" w:rsidR="004411F1" w:rsidRDefault="00000000" w:rsidP="00097B28">
            <w:pPr>
              <w:jc w:val="center"/>
            </w:pPr>
            <w:r>
              <w:t>n.s.</w:t>
            </w:r>
          </w:p>
        </w:tc>
      </w:tr>
      <w:tr w:rsidR="00A3204C" w14:paraId="61B18C51" w14:textId="77777777" w:rsidTr="00097B28">
        <w:tc>
          <w:tcPr>
            <w:tcW w:w="2830" w:type="dxa"/>
          </w:tcPr>
          <w:p w14:paraId="47411036" w14:textId="77777777" w:rsidR="004411F1" w:rsidRDefault="00000000" w:rsidP="00097B28">
            <w:pPr>
              <w:jc w:val="center"/>
            </w:pPr>
            <w:r>
              <w:t>MYCN amplification</w:t>
            </w:r>
          </w:p>
          <w:p w14:paraId="2617D2FE" w14:textId="77777777" w:rsidR="00C876CD" w:rsidRDefault="00000000" w:rsidP="00097B28">
            <w:pPr>
              <w:jc w:val="center"/>
            </w:pPr>
            <w:r>
              <w:t>Yes</w:t>
            </w:r>
            <w:r w:rsidR="00097B28">
              <w:t xml:space="preserve"> </w:t>
            </w:r>
            <w:r>
              <w:t>:</w:t>
            </w:r>
            <w:r w:rsidR="00097B28">
              <w:t xml:space="preserve"> </w:t>
            </w:r>
            <w:r>
              <w:t>No</w:t>
            </w:r>
          </w:p>
        </w:tc>
        <w:tc>
          <w:tcPr>
            <w:tcW w:w="2076" w:type="dxa"/>
            <w:vAlign w:val="center"/>
          </w:tcPr>
          <w:p w14:paraId="7B0618E9" w14:textId="77777777" w:rsidR="004411F1" w:rsidRDefault="00000000" w:rsidP="00097B28">
            <w:pPr>
              <w:jc w:val="center"/>
            </w:pPr>
            <w:r>
              <w:t>2:9</w:t>
            </w:r>
          </w:p>
        </w:tc>
        <w:tc>
          <w:tcPr>
            <w:tcW w:w="2268" w:type="dxa"/>
            <w:vAlign w:val="center"/>
          </w:tcPr>
          <w:p w14:paraId="33F69D27" w14:textId="77777777" w:rsidR="004411F1" w:rsidRDefault="00000000" w:rsidP="00097B28">
            <w:pPr>
              <w:jc w:val="center"/>
            </w:pPr>
            <w:r>
              <w:t>9:19</w:t>
            </w:r>
          </w:p>
        </w:tc>
        <w:tc>
          <w:tcPr>
            <w:tcW w:w="2126" w:type="dxa"/>
            <w:vAlign w:val="center"/>
          </w:tcPr>
          <w:p w14:paraId="16F7BA69" w14:textId="77777777" w:rsidR="004411F1" w:rsidRDefault="00000000" w:rsidP="00097B28">
            <w:pPr>
              <w:jc w:val="center"/>
            </w:pPr>
            <w:r>
              <w:t>9:16</w:t>
            </w:r>
          </w:p>
        </w:tc>
        <w:tc>
          <w:tcPr>
            <w:tcW w:w="992" w:type="dxa"/>
            <w:vAlign w:val="center"/>
          </w:tcPr>
          <w:p w14:paraId="38B70E6F" w14:textId="77777777" w:rsidR="004411F1" w:rsidRDefault="00000000" w:rsidP="00097B28">
            <w:pPr>
              <w:jc w:val="center"/>
            </w:pPr>
            <w:r>
              <w:t>n.s.</w:t>
            </w:r>
          </w:p>
        </w:tc>
      </w:tr>
      <w:tr w:rsidR="00A3204C" w14:paraId="2490AA96" w14:textId="77777777" w:rsidTr="00097B28">
        <w:tc>
          <w:tcPr>
            <w:tcW w:w="2830" w:type="dxa"/>
          </w:tcPr>
          <w:p w14:paraId="7360F104" w14:textId="77777777" w:rsidR="004411F1" w:rsidRDefault="00000000" w:rsidP="00097B28">
            <w:pPr>
              <w:jc w:val="center"/>
            </w:pPr>
            <w:r>
              <w:t>INPC</w:t>
            </w:r>
          </w:p>
          <w:p w14:paraId="690B0E60" w14:textId="77777777" w:rsidR="00C876CD" w:rsidRDefault="00000000" w:rsidP="00097B28">
            <w:pPr>
              <w:jc w:val="center"/>
            </w:pPr>
            <w:r>
              <w:t>Unfavorable</w:t>
            </w:r>
            <w:r w:rsidR="00097B28">
              <w:t xml:space="preserve"> </w:t>
            </w:r>
            <w:r>
              <w:t>:</w:t>
            </w:r>
            <w:r w:rsidR="00097B28">
              <w:t xml:space="preserve"> </w:t>
            </w:r>
            <w:r>
              <w:t>Favorable</w:t>
            </w:r>
          </w:p>
        </w:tc>
        <w:tc>
          <w:tcPr>
            <w:tcW w:w="2076" w:type="dxa"/>
            <w:vAlign w:val="center"/>
          </w:tcPr>
          <w:p w14:paraId="683376AD" w14:textId="77777777" w:rsidR="00C876CD" w:rsidRDefault="00000000" w:rsidP="00097B28">
            <w:pPr>
              <w:jc w:val="center"/>
            </w:pPr>
            <w:r>
              <w:t>10:0</w:t>
            </w:r>
          </w:p>
          <w:p w14:paraId="195CCA14" w14:textId="77777777" w:rsidR="00C876CD" w:rsidRDefault="00000000" w:rsidP="00097B28">
            <w:pPr>
              <w:jc w:val="center"/>
            </w:pPr>
            <w:r>
              <w:t>(N/A: n=1)</w:t>
            </w:r>
          </w:p>
        </w:tc>
        <w:tc>
          <w:tcPr>
            <w:tcW w:w="2268" w:type="dxa"/>
            <w:vAlign w:val="center"/>
          </w:tcPr>
          <w:p w14:paraId="17C12514" w14:textId="77777777" w:rsidR="004411F1" w:rsidRDefault="00000000" w:rsidP="00097B28">
            <w:pPr>
              <w:jc w:val="center"/>
            </w:pPr>
            <w:r>
              <w:t>23:0</w:t>
            </w:r>
          </w:p>
          <w:p w14:paraId="67B83280" w14:textId="77777777" w:rsidR="00C876CD" w:rsidRDefault="00000000" w:rsidP="00097B28">
            <w:pPr>
              <w:jc w:val="center"/>
            </w:pPr>
            <w:r>
              <w:t>(N/A: n=5)</w:t>
            </w:r>
          </w:p>
        </w:tc>
        <w:tc>
          <w:tcPr>
            <w:tcW w:w="2126" w:type="dxa"/>
            <w:vAlign w:val="center"/>
          </w:tcPr>
          <w:p w14:paraId="20764838" w14:textId="77777777" w:rsidR="00C876CD" w:rsidRDefault="00000000" w:rsidP="00097B28">
            <w:pPr>
              <w:jc w:val="center"/>
            </w:pPr>
            <w:r>
              <w:t>20:3</w:t>
            </w:r>
          </w:p>
          <w:p w14:paraId="74BD5F83" w14:textId="77777777" w:rsidR="004411F1" w:rsidRDefault="00000000" w:rsidP="00097B28">
            <w:pPr>
              <w:jc w:val="center"/>
            </w:pPr>
            <w:r>
              <w:t>(</w:t>
            </w:r>
            <w:r w:rsidR="00C876CD">
              <w:t>N/A: n=2</w:t>
            </w:r>
            <w:r>
              <w:t>)</w:t>
            </w:r>
          </w:p>
        </w:tc>
        <w:tc>
          <w:tcPr>
            <w:tcW w:w="992" w:type="dxa"/>
            <w:vAlign w:val="center"/>
          </w:tcPr>
          <w:p w14:paraId="20061642" w14:textId="77777777" w:rsidR="004411F1" w:rsidRDefault="00000000" w:rsidP="00097B28">
            <w:pPr>
              <w:jc w:val="center"/>
            </w:pPr>
            <w:r>
              <w:t>n.s.</w:t>
            </w:r>
          </w:p>
        </w:tc>
      </w:tr>
      <w:tr w:rsidR="00A3204C" w14:paraId="752FB83C" w14:textId="77777777" w:rsidTr="00097B28">
        <w:tc>
          <w:tcPr>
            <w:tcW w:w="2830" w:type="dxa"/>
          </w:tcPr>
          <w:p w14:paraId="5CECF057" w14:textId="77777777" w:rsidR="004411F1" w:rsidRDefault="00000000" w:rsidP="00097B28">
            <w:pPr>
              <w:jc w:val="center"/>
            </w:pPr>
            <w:r>
              <w:t>Metastasis at diagnosis</w:t>
            </w:r>
          </w:p>
          <w:p w14:paraId="08CD2E1F" w14:textId="77777777" w:rsidR="00C876CD" w:rsidRDefault="00000000" w:rsidP="00097B28">
            <w:pPr>
              <w:jc w:val="center"/>
            </w:pPr>
            <w:r>
              <w:t>Yes:No</w:t>
            </w:r>
          </w:p>
        </w:tc>
        <w:tc>
          <w:tcPr>
            <w:tcW w:w="2076" w:type="dxa"/>
            <w:vAlign w:val="center"/>
          </w:tcPr>
          <w:p w14:paraId="426F200C" w14:textId="77777777" w:rsidR="00C876CD" w:rsidRDefault="00000000" w:rsidP="00097B28">
            <w:pPr>
              <w:jc w:val="center"/>
            </w:pPr>
            <w:r>
              <w:t>8:3</w:t>
            </w:r>
          </w:p>
        </w:tc>
        <w:tc>
          <w:tcPr>
            <w:tcW w:w="2268" w:type="dxa"/>
            <w:vAlign w:val="center"/>
          </w:tcPr>
          <w:p w14:paraId="3C2D3C75" w14:textId="77777777" w:rsidR="00C876CD" w:rsidRDefault="00000000" w:rsidP="00097B28">
            <w:pPr>
              <w:jc w:val="center"/>
            </w:pPr>
            <w:r>
              <w:t>21:7</w:t>
            </w:r>
          </w:p>
        </w:tc>
        <w:tc>
          <w:tcPr>
            <w:tcW w:w="2126" w:type="dxa"/>
            <w:vAlign w:val="center"/>
          </w:tcPr>
          <w:p w14:paraId="2E753503" w14:textId="77777777" w:rsidR="00C876CD" w:rsidRDefault="00000000" w:rsidP="00097B28">
            <w:pPr>
              <w:jc w:val="center"/>
            </w:pPr>
            <w:r>
              <w:t>23:2</w:t>
            </w:r>
          </w:p>
        </w:tc>
        <w:tc>
          <w:tcPr>
            <w:tcW w:w="992" w:type="dxa"/>
            <w:vAlign w:val="center"/>
          </w:tcPr>
          <w:p w14:paraId="617F8C21" w14:textId="77777777" w:rsidR="004411F1" w:rsidRDefault="00000000" w:rsidP="00097B28">
            <w:pPr>
              <w:jc w:val="center"/>
            </w:pPr>
            <w:r>
              <w:t>n.s.</w:t>
            </w:r>
          </w:p>
        </w:tc>
      </w:tr>
    </w:tbl>
    <w:p w14:paraId="42BBC55E" w14:textId="3E20D7AD" w:rsidR="0076773B" w:rsidRDefault="00000000">
      <w:r>
        <w:t>INSS, International Neuroblastoma Staging System; INPC, International Neuroblastoma Pathology Classification</w:t>
      </w:r>
    </w:p>
    <w:p w14:paraId="388F6C75" w14:textId="77777777" w:rsidR="0076773B" w:rsidRPr="00097B28" w:rsidRDefault="0076773B"/>
    <w:p w14:paraId="71409F04" w14:textId="77777777" w:rsidR="0076773B" w:rsidRPr="00097B28" w:rsidRDefault="0076773B"/>
    <w:p w14:paraId="5721467A" w14:textId="77777777" w:rsidR="003B1C7C" w:rsidRDefault="003B1C7C"/>
    <w:p w14:paraId="3299910F" w14:textId="77777777" w:rsidR="0076773B" w:rsidRPr="00097B28" w:rsidRDefault="0076773B"/>
    <w:p w14:paraId="485EC504" w14:textId="77777777" w:rsidR="0076773B" w:rsidRPr="00097B28" w:rsidRDefault="0076773B"/>
    <w:p w14:paraId="76B8F8C0" w14:textId="77777777" w:rsidR="0076773B" w:rsidRDefault="0076773B"/>
    <w:p w14:paraId="312BD6D6" w14:textId="77777777" w:rsidR="00D70B77" w:rsidRDefault="00D70B77" w:rsidP="0058722B"/>
    <w:p w14:paraId="79DD9798" w14:textId="77777777" w:rsidR="00D70B77" w:rsidRDefault="00D70B77" w:rsidP="0058722B"/>
    <w:p w14:paraId="450DA9D7" w14:textId="77777777" w:rsidR="00D70B77" w:rsidRDefault="00D70B77" w:rsidP="0058722B"/>
    <w:p w14:paraId="38396E41" w14:textId="77777777" w:rsidR="00D70B77" w:rsidRDefault="00D70B77" w:rsidP="0058722B"/>
    <w:p w14:paraId="0E478297" w14:textId="77777777" w:rsidR="00D70B77" w:rsidRDefault="00D70B77" w:rsidP="0058722B"/>
    <w:p w14:paraId="68699F90" w14:textId="0CFEEFA0" w:rsidR="00D70B77" w:rsidRDefault="00000000" w:rsidP="00D70B77">
      <w:r>
        <w:t>Table</w:t>
      </w:r>
      <w:r w:rsidR="0088784E">
        <w:rPr>
          <w:rFonts w:hint="eastAsia"/>
        </w:rPr>
        <w:t xml:space="preserve"> </w:t>
      </w:r>
      <w:r>
        <w:t>2.</w:t>
      </w:r>
      <w:r w:rsidR="005A2573">
        <w:t xml:space="preserve"> </w:t>
      </w:r>
      <w:r w:rsidR="00EE1ABE">
        <w:t xml:space="preserve">Clinical Characteristics of </w:t>
      </w:r>
      <w:r w:rsidR="0088784E">
        <w:rPr>
          <w:rFonts w:hint="eastAsia"/>
        </w:rPr>
        <w:t xml:space="preserve">the </w:t>
      </w:r>
      <w:r w:rsidR="00EE1ABE">
        <w:t>Patients in the Recent Cohort Stratified by Surgical Intervention</w:t>
      </w:r>
    </w:p>
    <w:p w14:paraId="371B46CF" w14:textId="77777777" w:rsidR="005A2573" w:rsidRDefault="005A2573" w:rsidP="00D70B77"/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2830"/>
        <w:gridCol w:w="2076"/>
        <w:gridCol w:w="2126"/>
        <w:gridCol w:w="992"/>
      </w:tblGrid>
      <w:tr w:rsidR="00A3204C" w14:paraId="6494A212" w14:textId="77777777" w:rsidTr="005A2573">
        <w:tc>
          <w:tcPr>
            <w:tcW w:w="2830" w:type="dxa"/>
            <w:vAlign w:val="center"/>
          </w:tcPr>
          <w:p w14:paraId="2C783177" w14:textId="77777777" w:rsidR="00D70B77" w:rsidRDefault="00D70B77" w:rsidP="005A2573">
            <w:pPr>
              <w:jc w:val="center"/>
            </w:pPr>
          </w:p>
        </w:tc>
        <w:tc>
          <w:tcPr>
            <w:tcW w:w="2076" w:type="dxa"/>
            <w:vAlign w:val="center"/>
          </w:tcPr>
          <w:p w14:paraId="1A0E79E6" w14:textId="77777777" w:rsidR="00D70B77" w:rsidRDefault="00000000" w:rsidP="005A2573">
            <w:pPr>
              <w:jc w:val="center"/>
            </w:pPr>
            <w:r>
              <w:t>Non-surgery</w:t>
            </w:r>
          </w:p>
        </w:tc>
        <w:tc>
          <w:tcPr>
            <w:tcW w:w="2126" w:type="dxa"/>
            <w:vAlign w:val="center"/>
          </w:tcPr>
          <w:p w14:paraId="386733F6" w14:textId="77777777" w:rsidR="00D70B77" w:rsidRDefault="00000000" w:rsidP="005A2573">
            <w:pPr>
              <w:jc w:val="center"/>
            </w:pPr>
            <w:r>
              <w:t>Surgery</w:t>
            </w:r>
          </w:p>
        </w:tc>
        <w:tc>
          <w:tcPr>
            <w:tcW w:w="992" w:type="dxa"/>
            <w:vAlign w:val="center"/>
          </w:tcPr>
          <w:p w14:paraId="6A41422D" w14:textId="77777777" w:rsidR="00D70B77" w:rsidRDefault="00000000" w:rsidP="005A2573">
            <w:pPr>
              <w:jc w:val="center"/>
            </w:pPr>
            <w:r>
              <w:t>p</w:t>
            </w:r>
          </w:p>
        </w:tc>
      </w:tr>
      <w:tr w:rsidR="00A3204C" w14:paraId="1791F39C" w14:textId="77777777" w:rsidTr="005A2573">
        <w:tc>
          <w:tcPr>
            <w:tcW w:w="2830" w:type="dxa"/>
            <w:vAlign w:val="center"/>
          </w:tcPr>
          <w:p w14:paraId="351A71B1" w14:textId="77777777" w:rsidR="00D70B77" w:rsidRDefault="00000000" w:rsidP="005A2573">
            <w:pPr>
              <w:jc w:val="center"/>
            </w:pPr>
            <w:r>
              <w:t>n</w:t>
            </w:r>
          </w:p>
        </w:tc>
        <w:tc>
          <w:tcPr>
            <w:tcW w:w="2076" w:type="dxa"/>
            <w:vAlign w:val="center"/>
          </w:tcPr>
          <w:p w14:paraId="52887562" w14:textId="77777777" w:rsidR="00D70B77" w:rsidRDefault="00000000" w:rsidP="005A2573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14:paraId="580C0186" w14:textId="77777777" w:rsidR="00D70B77" w:rsidRDefault="00000000" w:rsidP="005A2573">
            <w:pPr>
              <w:jc w:val="center"/>
            </w:pP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992" w:type="dxa"/>
            <w:vAlign w:val="center"/>
          </w:tcPr>
          <w:p w14:paraId="5FA3521C" w14:textId="77777777" w:rsidR="00D70B77" w:rsidRDefault="00D70B77" w:rsidP="005A2573">
            <w:pPr>
              <w:jc w:val="center"/>
            </w:pPr>
          </w:p>
        </w:tc>
      </w:tr>
      <w:tr w:rsidR="00A3204C" w14:paraId="375C85D4" w14:textId="77777777" w:rsidTr="005A2573">
        <w:tc>
          <w:tcPr>
            <w:tcW w:w="2830" w:type="dxa"/>
            <w:vAlign w:val="center"/>
          </w:tcPr>
          <w:p w14:paraId="553B6FAD" w14:textId="77777777" w:rsidR="00D70B77" w:rsidRDefault="00000000" w:rsidP="005A2573">
            <w:pPr>
              <w:jc w:val="center"/>
            </w:pPr>
            <w:r>
              <w:t>Age(month median</w:t>
            </w:r>
            <w:r>
              <w:rPr>
                <w:rFonts w:hint="eastAsia"/>
              </w:rPr>
              <w:t>±</w:t>
            </w:r>
            <w:r>
              <w:t xml:space="preserve"> SD)</w:t>
            </w:r>
          </w:p>
        </w:tc>
        <w:tc>
          <w:tcPr>
            <w:tcW w:w="2076" w:type="dxa"/>
            <w:vAlign w:val="center"/>
          </w:tcPr>
          <w:p w14:paraId="64382F0A" w14:textId="77777777" w:rsidR="00D70B77" w:rsidRDefault="00000000" w:rsidP="005A2573">
            <w:pPr>
              <w:jc w:val="center"/>
            </w:pPr>
            <w:r>
              <w:t>41</w:t>
            </w:r>
            <w:r>
              <w:rPr>
                <w:rFonts w:hint="eastAsia"/>
              </w:rPr>
              <w:t>±</w:t>
            </w:r>
            <w:r>
              <w:t>13</w:t>
            </w:r>
          </w:p>
        </w:tc>
        <w:tc>
          <w:tcPr>
            <w:tcW w:w="2126" w:type="dxa"/>
            <w:vAlign w:val="center"/>
          </w:tcPr>
          <w:p w14:paraId="5A7181C0" w14:textId="77777777" w:rsidR="00D70B77" w:rsidRDefault="00000000" w:rsidP="005A2573">
            <w:pPr>
              <w:jc w:val="center"/>
            </w:pPr>
            <w:r>
              <w:t>40</w:t>
            </w:r>
            <w:r>
              <w:rPr>
                <w:rFonts w:hint="eastAsia"/>
              </w:rPr>
              <w:t>±</w:t>
            </w:r>
            <w:r>
              <w:t>25</w:t>
            </w:r>
          </w:p>
        </w:tc>
        <w:tc>
          <w:tcPr>
            <w:tcW w:w="992" w:type="dxa"/>
            <w:vAlign w:val="center"/>
          </w:tcPr>
          <w:p w14:paraId="4F8B8AE6" w14:textId="77777777" w:rsidR="00D70B77" w:rsidRDefault="00000000" w:rsidP="005A2573">
            <w:pPr>
              <w:jc w:val="center"/>
            </w:pPr>
            <w:r>
              <w:t>n.s.</w:t>
            </w:r>
          </w:p>
        </w:tc>
      </w:tr>
      <w:tr w:rsidR="00A3204C" w14:paraId="16E1AA63" w14:textId="77777777" w:rsidTr="005A2573">
        <w:tc>
          <w:tcPr>
            <w:tcW w:w="2830" w:type="dxa"/>
            <w:vAlign w:val="center"/>
          </w:tcPr>
          <w:p w14:paraId="7386DB8C" w14:textId="77777777" w:rsidR="00D70B77" w:rsidRDefault="00000000" w:rsidP="005A2573">
            <w:pPr>
              <w:jc w:val="center"/>
            </w:pPr>
            <w:r>
              <w:t>Gender Male:Female</w:t>
            </w:r>
          </w:p>
        </w:tc>
        <w:tc>
          <w:tcPr>
            <w:tcW w:w="2076" w:type="dxa"/>
            <w:vAlign w:val="center"/>
          </w:tcPr>
          <w:p w14:paraId="17A17948" w14:textId="77777777" w:rsidR="00D70B77" w:rsidRDefault="00000000" w:rsidP="005A2573">
            <w:pPr>
              <w:jc w:val="center"/>
            </w:pPr>
            <w:r>
              <w:t>4:7</w:t>
            </w:r>
          </w:p>
        </w:tc>
        <w:tc>
          <w:tcPr>
            <w:tcW w:w="2126" w:type="dxa"/>
            <w:vAlign w:val="center"/>
          </w:tcPr>
          <w:p w14:paraId="28B67688" w14:textId="77777777" w:rsidR="00D70B77" w:rsidRDefault="00000000" w:rsidP="005A2573">
            <w:pPr>
              <w:jc w:val="center"/>
            </w:pPr>
            <w:r>
              <w:t>13:10</w:t>
            </w:r>
          </w:p>
        </w:tc>
        <w:tc>
          <w:tcPr>
            <w:tcW w:w="992" w:type="dxa"/>
            <w:vAlign w:val="center"/>
          </w:tcPr>
          <w:p w14:paraId="7AEDFBCC" w14:textId="77777777" w:rsidR="00D70B77" w:rsidRDefault="00000000" w:rsidP="005A2573">
            <w:pPr>
              <w:jc w:val="center"/>
            </w:pPr>
            <w:r>
              <w:t>n.s.</w:t>
            </w:r>
          </w:p>
        </w:tc>
      </w:tr>
      <w:tr w:rsidR="00A3204C" w14:paraId="071A69F1" w14:textId="77777777" w:rsidTr="005A2573">
        <w:tc>
          <w:tcPr>
            <w:tcW w:w="2830" w:type="dxa"/>
            <w:vAlign w:val="center"/>
          </w:tcPr>
          <w:p w14:paraId="6A525361" w14:textId="77777777" w:rsidR="00D70B77" w:rsidRDefault="00000000" w:rsidP="005A2573">
            <w:pPr>
              <w:jc w:val="center"/>
            </w:pPr>
            <w:r>
              <w:t>INSS 2:3:4</w:t>
            </w:r>
          </w:p>
        </w:tc>
        <w:tc>
          <w:tcPr>
            <w:tcW w:w="2076" w:type="dxa"/>
            <w:vAlign w:val="center"/>
          </w:tcPr>
          <w:p w14:paraId="7355B203" w14:textId="77777777" w:rsidR="00D70B77" w:rsidRDefault="00000000" w:rsidP="005A2573">
            <w:pPr>
              <w:jc w:val="center"/>
            </w:pPr>
            <w:r>
              <w:t>1:2:8</w:t>
            </w:r>
          </w:p>
        </w:tc>
        <w:tc>
          <w:tcPr>
            <w:tcW w:w="2126" w:type="dxa"/>
            <w:vAlign w:val="center"/>
          </w:tcPr>
          <w:p w14:paraId="399B0E02" w14:textId="77777777" w:rsidR="00D70B77" w:rsidRDefault="00000000" w:rsidP="005A2573">
            <w:pPr>
              <w:jc w:val="center"/>
            </w:pPr>
            <w:r>
              <w:t>0:1:22</w:t>
            </w:r>
          </w:p>
        </w:tc>
        <w:tc>
          <w:tcPr>
            <w:tcW w:w="992" w:type="dxa"/>
            <w:vAlign w:val="center"/>
          </w:tcPr>
          <w:p w14:paraId="0C753261" w14:textId="77777777" w:rsidR="00D70B77" w:rsidRDefault="00000000" w:rsidP="005A2573">
            <w:pPr>
              <w:jc w:val="center"/>
            </w:pPr>
            <w:r>
              <w:t>n.s.</w:t>
            </w:r>
          </w:p>
        </w:tc>
      </w:tr>
      <w:tr w:rsidR="00A3204C" w14:paraId="2E6B06C2" w14:textId="77777777" w:rsidTr="005A2573">
        <w:tc>
          <w:tcPr>
            <w:tcW w:w="2830" w:type="dxa"/>
            <w:vAlign w:val="center"/>
          </w:tcPr>
          <w:p w14:paraId="1B5EE698" w14:textId="77777777" w:rsidR="00D70B77" w:rsidRDefault="00000000" w:rsidP="005A2573">
            <w:pPr>
              <w:jc w:val="center"/>
            </w:pPr>
            <w:r>
              <w:t>MYCN amplification</w:t>
            </w:r>
          </w:p>
          <w:p w14:paraId="22C116DC" w14:textId="77777777" w:rsidR="00D70B77" w:rsidRDefault="00000000" w:rsidP="005A2573">
            <w:pPr>
              <w:jc w:val="center"/>
            </w:pPr>
            <w:r>
              <w:t>Yes:No</w:t>
            </w:r>
          </w:p>
        </w:tc>
        <w:tc>
          <w:tcPr>
            <w:tcW w:w="2076" w:type="dxa"/>
            <w:vAlign w:val="center"/>
          </w:tcPr>
          <w:p w14:paraId="6496ADE4" w14:textId="77777777" w:rsidR="00D70B77" w:rsidRDefault="00000000" w:rsidP="005A2573">
            <w:pPr>
              <w:jc w:val="center"/>
            </w:pPr>
            <w:r>
              <w:t>2:9</w:t>
            </w:r>
          </w:p>
        </w:tc>
        <w:tc>
          <w:tcPr>
            <w:tcW w:w="2126" w:type="dxa"/>
            <w:vAlign w:val="center"/>
          </w:tcPr>
          <w:p w14:paraId="0399F7F9" w14:textId="77777777" w:rsidR="00D70B77" w:rsidRDefault="00000000" w:rsidP="005A2573">
            <w:pPr>
              <w:jc w:val="center"/>
            </w:pPr>
            <w:r>
              <w:t>10:13</w:t>
            </w:r>
          </w:p>
        </w:tc>
        <w:tc>
          <w:tcPr>
            <w:tcW w:w="992" w:type="dxa"/>
            <w:vAlign w:val="center"/>
          </w:tcPr>
          <w:p w14:paraId="44CAAD66" w14:textId="77777777" w:rsidR="00D70B77" w:rsidRDefault="00000000" w:rsidP="005A2573">
            <w:pPr>
              <w:jc w:val="center"/>
            </w:pPr>
            <w:r>
              <w:t>&lt;0.05</w:t>
            </w:r>
          </w:p>
        </w:tc>
      </w:tr>
      <w:tr w:rsidR="00A3204C" w14:paraId="7E179020" w14:textId="77777777" w:rsidTr="005A2573">
        <w:tc>
          <w:tcPr>
            <w:tcW w:w="2830" w:type="dxa"/>
            <w:vAlign w:val="center"/>
          </w:tcPr>
          <w:p w14:paraId="5AEF1F1C" w14:textId="77777777" w:rsidR="00D70B77" w:rsidRDefault="00000000" w:rsidP="005A2573">
            <w:pPr>
              <w:jc w:val="center"/>
            </w:pPr>
            <w:r>
              <w:t>INPC</w:t>
            </w:r>
          </w:p>
          <w:p w14:paraId="22895ED3" w14:textId="77777777" w:rsidR="00D70B77" w:rsidRDefault="00000000" w:rsidP="005A2573">
            <w:pPr>
              <w:jc w:val="center"/>
            </w:pPr>
            <w:r>
              <w:t>Unfavorable:Favorable</w:t>
            </w:r>
          </w:p>
        </w:tc>
        <w:tc>
          <w:tcPr>
            <w:tcW w:w="2076" w:type="dxa"/>
            <w:vAlign w:val="center"/>
          </w:tcPr>
          <w:p w14:paraId="0B077C7A" w14:textId="77777777" w:rsidR="00D70B77" w:rsidRDefault="00000000" w:rsidP="005A2573">
            <w:pPr>
              <w:jc w:val="center"/>
            </w:pPr>
            <w:r>
              <w:t>10:0</w:t>
            </w:r>
          </w:p>
          <w:p w14:paraId="393F1429" w14:textId="77777777" w:rsidR="00D70B77" w:rsidRDefault="00000000" w:rsidP="005A2573">
            <w:pPr>
              <w:jc w:val="center"/>
            </w:pPr>
            <w:r>
              <w:t>(N/A: n=1)</w:t>
            </w:r>
          </w:p>
        </w:tc>
        <w:tc>
          <w:tcPr>
            <w:tcW w:w="2126" w:type="dxa"/>
            <w:vAlign w:val="center"/>
          </w:tcPr>
          <w:p w14:paraId="43F53971" w14:textId="77777777" w:rsidR="00D70B77" w:rsidRDefault="00000000" w:rsidP="005A2573">
            <w:pPr>
              <w:jc w:val="center"/>
            </w:pPr>
            <w:r>
              <w:t>18:3</w:t>
            </w:r>
          </w:p>
          <w:p w14:paraId="31A98802" w14:textId="77777777" w:rsidR="00D70B77" w:rsidRDefault="00000000" w:rsidP="005A2573">
            <w:pPr>
              <w:jc w:val="center"/>
            </w:pPr>
            <w:r>
              <w:t>(N/A: n=2)</w:t>
            </w:r>
          </w:p>
        </w:tc>
        <w:tc>
          <w:tcPr>
            <w:tcW w:w="992" w:type="dxa"/>
            <w:vAlign w:val="center"/>
          </w:tcPr>
          <w:p w14:paraId="4FD3740A" w14:textId="77777777" w:rsidR="00D70B77" w:rsidRDefault="00000000" w:rsidP="005A2573">
            <w:pPr>
              <w:jc w:val="center"/>
            </w:pPr>
            <w:r>
              <w:t>n.s.</w:t>
            </w:r>
          </w:p>
        </w:tc>
      </w:tr>
      <w:tr w:rsidR="00A3204C" w14:paraId="6BC036C2" w14:textId="77777777" w:rsidTr="005A2573">
        <w:tc>
          <w:tcPr>
            <w:tcW w:w="2830" w:type="dxa"/>
            <w:vAlign w:val="center"/>
          </w:tcPr>
          <w:p w14:paraId="69011C6D" w14:textId="77777777" w:rsidR="00D70B77" w:rsidRDefault="00000000" w:rsidP="005A2573">
            <w:pPr>
              <w:jc w:val="center"/>
            </w:pPr>
            <w:r>
              <w:t>Metastasis at diagnosis</w:t>
            </w:r>
          </w:p>
          <w:p w14:paraId="6AAC64BA" w14:textId="77777777" w:rsidR="00D70B77" w:rsidRDefault="00000000" w:rsidP="005A2573">
            <w:pPr>
              <w:jc w:val="center"/>
            </w:pPr>
            <w:r>
              <w:t>Yes:No</w:t>
            </w:r>
          </w:p>
        </w:tc>
        <w:tc>
          <w:tcPr>
            <w:tcW w:w="2076" w:type="dxa"/>
            <w:vAlign w:val="center"/>
          </w:tcPr>
          <w:p w14:paraId="72A11952" w14:textId="77777777" w:rsidR="00D70B77" w:rsidRDefault="00000000" w:rsidP="005A2573">
            <w:pPr>
              <w:jc w:val="center"/>
            </w:pPr>
            <w:r>
              <w:t>8:3</w:t>
            </w:r>
          </w:p>
        </w:tc>
        <w:tc>
          <w:tcPr>
            <w:tcW w:w="2126" w:type="dxa"/>
            <w:vAlign w:val="center"/>
          </w:tcPr>
          <w:p w14:paraId="29555241" w14:textId="77777777" w:rsidR="00D70B77" w:rsidRDefault="00000000" w:rsidP="005A2573">
            <w:pPr>
              <w:jc w:val="center"/>
            </w:pPr>
            <w:r>
              <w:t>22:1</w:t>
            </w:r>
          </w:p>
        </w:tc>
        <w:tc>
          <w:tcPr>
            <w:tcW w:w="992" w:type="dxa"/>
            <w:vAlign w:val="center"/>
          </w:tcPr>
          <w:p w14:paraId="49415E01" w14:textId="77777777" w:rsidR="00D70B77" w:rsidRDefault="00000000" w:rsidP="005A2573">
            <w:pPr>
              <w:jc w:val="center"/>
            </w:pPr>
            <w:r>
              <w:t>n.s.</w:t>
            </w:r>
          </w:p>
        </w:tc>
      </w:tr>
    </w:tbl>
    <w:p w14:paraId="4801ADFB" w14:textId="77777777" w:rsidR="00D70B77" w:rsidRDefault="00D70B77" w:rsidP="00D70B77"/>
    <w:p w14:paraId="037C599E" w14:textId="60FB69C0" w:rsidR="00D70B77" w:rsidRDefault="00000000" w:rsidP="00D70B77">
      <w:r>
        <w:t>INSS, International Neuroblastoma Staging System; INPC, International Neuroblastoma Pathology Classification</w:t>
      </w:r>
    </w:p>
    <w:p w14:paraId="5486B74C" w14:textId="77777777" w:rsidR="00D70B77" w:rsidRDefault="00D70B77" w:rsidP="00D70B77"/>
    <w:p w14:paraId="4F32C197" w14:textId="77777777" w:rsidR="00D70B77" w:rsidRDefault="00D70B77" w:rsidP="00D70B77"/>
    <w:p w14:paraId="693995AB" w14:textId="77777777" w:rsidR="00D70B77" w:rsidRDefault="00D70B77" w:rsidP="00D70B77"/>
    <w:p w14:paraId="612FBCD3" w14:textId="77777777" w:rsidR="00D70B77" w:rsidRDefault="00D70B77" w:rsidP="0058722B"/>
    <w:p w14:paraId="7F6BE695" w14:textId="77777777" w:rsidR="00D70B77" w:rsidRDefault="00D70B77" w:rsidP="0058722B"/>
    <w:p w14:paraId="6979CC9A" w14:textId="77777777" w:rsidR="00D70B77" w:rsidRDefault="00D70B77" w:rsidP="0058722B"/>
    <w:p w14:paraId="00AB0E22" w14:textId="77777777" w:rsidR="00D70B77" w:rsidRDefault="00D70B77" w:rsidP="0058722B"/>
    <w:p w14:paraId="3D49EE31" w14:textId="296F1DBE" w:rsidR="00D70B77" w:rsidRDefault="00000000" w:rsidP="00D70B77">
      <w:r>
        <w:lastRenderedPageBreak/>
        <w:t>Table</w:t>
      </w:r>
      <w:r w:rsidR="0088784E">
        <w:rPr>
          <w:rFonts w:hint="eastAsia"/>
        </w:rPr>
        <w:t xml:space="preserve"> </w:t>
      </w:r>
      <w:r>
        <w:t>3.</w:t>
      </w:r>
      <w:r w:rsidR="001C6144">
        <w:t xml:space="preserve"> </w:t>
      </w:r>
      <w:r w:rsidR="00EE1ABE">
        <w:t xml:space="preserve">Treatment Details and Clinical Outcomes of </w:t>
      </w:r>
      <w:r w:rsidR="0088784E">
        <w:rPr>
          <w:rFonts w:hint="eastAsia"/>
        </w:rPr>
        <w:t xml:space="preserve">the </w:t>
      </w:r>
      <w:r w:rsidR="00EE1ABE">
        <w:t>Patients Managed Without Surgical Resection</w:t>
      </w:r>
    </w:p>
    <w:p w14:paraId="58439E59" w14:textId="77777777" w:rsidR="00D70B77" w:rsidRDefault="00D70B77" w:rsidP="0058722B"/>
    <w:tbl>
      <w:tblPr>
        <w:tblStyle w:val="41"/>
        <w:tblpPr w:leftFromText="142" w:rightFromText="142" w:vertAnchor="page" w:horzAnchor="margin" w:tblpY="2590"/>
        <w:tblW w:w="12748" w:type="dxa"/>
        <w:tblLook w:val="0420" w:firstRow="1" w:lastRow="0" w:firstColumn="0" w:lastColumn="0" w:noHBand="0" w:noVBand="1"/>
      </w:tblPr>
      <w:tblGrid>
        <w:gridCol w:w="1042"/>
        <w:gridCol w:w="3201"/>
        <w:gridCol w:w="1701"/>
        <w:gridCol w:w="1276"/>
        <w:gridCol w:w="1842"/>
        <w:gridCol w:w="1995"/>
        <w:gridCol w:w="1691"/>
      </w:tblGrid>
      <w:tr w:rsidR="00A3204C" w14:paraId="5F311EC7" w14:textId="77777777" w:rsidTr="00A32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1042" w:type="dxa"/>
            <w:hideMark/>
          </w:tcPr>
          <w:p w14:paraId="351EABC0" w14:textId="77777777" w:rsidR="001C6144" w:rsidRDefault="001C6144" w:rsidP="004230AF">
            <w:pPr>
              <w:jc w:val="center"/>
            </w:pPr>
          </w:p>
          <w:p w14:paraId="74AFC268" w14:textId="77777777" w:rsidR="001C6144" w:rsidRPr="003B1C7C" w:rsidRDefault="001C6144" w:rsidP="004230AF">
            <w:pPr>
              <w:jc w:val="center"/>
            </w:pPr>
          </w:p>
        </w:tc>
        <w:tc>
          <w:tcPr>
            <w:tcW w:w="3201" w:type="dxa"/>
            <w:hideMark/>
          </w:tcPr>
          <w:p w14:paraId="15C211EF" w14:textId="77777777" w:rsidR="001C6144" w:rsidRPr="003B1C7C" w:rsidRDefault="00000000" w:rsidP="004230AF">
            <w:pPr>
              <w:jc w:val="center"/>
            </w:pPr>
            <w:r w:rsidRPr="003B1C7C">
              <w:rPr>
                <w:rFonts w:hint="eastAsia"/>
              </w:rPr>
              <w:t>Conditioning regimen before ASCT</w:t>
            </w:r>
          </w:p>
        </w:tc>
        <w:tc>
          <w:tcPr>
            <w:tcW w:w="1701" w:type="dxa"/>
            <w:hideMark/>
          </w:tcPr>
          <w:p w14:paraId="5136C4EE" w14:textId="77777777" w:rsidR="001C6144" w:rsidRPr="003B1C7C" w:rsidRDefault="00000000" w:rsidP="004230AF">
            <w:pPr>
              <w:jc w:val="center"/>
            </w:pPr>
            <w:r w:rsidRPr="003B1C7C">
              <w:rPr>
                <w:rFonts w:hint="eastAsia"/>
              </w:rPr>
              <w:t>Radiation(Gy)</w:t>
            </w:r>
          </w:p>
        </w:tc>
        <w:tc>
          <w:tcPr>
            <w:tcW w:w="1276" w:type="dxa"/>
            <w:hideMark/>
          </w:tcPr>
          <w:p w14:paraId="3D2DC6C3" w14:textId="77777777" w:rsidR="001C6144" w:rsidRPr="003B1C7C" w:rsidRDefault="00000000" w:rsidP="004230AF">
            <w:pPr>
              <w:jc w:val="center"/>
            </w:pPr>
            <w:r w:rsidRPr="003B1C7C">
              <w:rPr>
                <w:rFonts w:hint="eastAsia"/>
              </w:rPr>
              <w:t>13-Cis RA</w:t>
            </w:r>
          </w:p>
        </w:tc>
        <w:tc>
          <w:tcPr>
            <w:tcW w:w="1842" w:type="dxa"/>
            <w:hideMark/>
          </w:tcPr>
          <w:p w14:paraId="202EFAB0" w14:textId="77777777" w:rsidR="001C6144" w:rsidRPr="003B1C7C" w:rsidRDefault="00000000" w:rsidP="004230AF">
            <w:pPr>
              <w:jc w:val="center"/>
            </w:pPr>
            <w:r w:rsidRPr="003B1C7C">
              <w:rPr>
                <w:rFonts w:hint="eastAsia"/>
              </w:rPr>
              <w:t>Anti-GD2 mAb</w:t>
            </w:r>
          </w:p>
        </w:tc>
        <w:tc>
          <w:tcPr>
            <w:tcW w:w="1995" w:type="dxa"/>
            <w:hideMark/>
          </w:tcPr>
          <w:p w14:paraId="4553EF3B" w14:textId="77777777" w:rsidR="001C6144" w:rsidRPr="003B1C7C" w:rsidRDefault="00000000" w:rsidP="004230AF">
            <w:pPr>
              <w:jc w:val="center"/>
            </w:pPr>
            <w:r w:rsidRPr="003B1C7C">
              <w:rPr>
                <w:rFonts w:hint="eastAsia"/>
              </w:rPr>
              <w:t>Local progression</w:t>
            </w:r>
          </w:p>
        </w:tc>
        <w:tc>
          <w:tcPr>
            <w:tcW w:w="1691" w:type="dxa"/>
            <w:hideMark/>
          </w:tcPr>
          <w:p w14:paraId="400D743D" w14:textId="77777777" w:rsidR="001C6144" w:rsidRPr="003B1C7C" w:rsidRDefault="00000000" w:rsidP="004230AF">
            <w:pPr>
              <w:jc w:val="center"/>
            </w:pPr>
            <w:r w:rsidRPr="003B1C7C">
              <w:rPr>
                <w:rFonts w:hint="eastAsia"/>
              </w:rPr>
              <w:t>prognosis</w:t>
            </w:r>
          </w:p>
        </w:tc>
      </w:tr>
      <w:tr w:rsidR="00A3204C" w14:paraId="0BD312EF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042" w:type="dxa"/>
            <w:hideMark/>
          </w:tcPr>
          <w:p w14:paraId="7A76913B" w14:textId="77777777" w:rsidR="001C6144" w:rsidRPr="003B1C7C" w:rsidRDefault="00000000" w:rsidP="001C6144">
            <w:r w:rsidRPr="003B1C7C">
              <w:rPr>
                <w:rFonts w:hint="eastAsia"/>
              </w:rPr>
              <w:t>1</w:t>
            </w:r>
          </w:p>
        </w:tc>
        <w:tc>
          <w:tcPr>
            <w:tcW w:w="3201" w:type="dxa"/>
            <w:hideMark/>
          </w:tcPr>
          <w:p w14:paraId="31AE7594" w14:textId="77777777" w:rsidR="001C6144" w:rsidRPr="003B1C7C" w:rsidRDefault="00000000" w:rsidP="001C6144">
            <w:r w:rsidRPr="003B1C7C">
              <w:rPr>
                <w:rFonts w:hint="eastAsia"/>
              </w:rPr>
              <w:t>CBDCA/VP-16/L-PAM</w:t>
            </w:r>
          </w:p>
        </w:tc>
        <w:tc>
          <w:tcPr>
            <w:tcW w:w="1701" w:type="dxa"/>
            <w:hideMark/>
          </w:tcPr>
          <w:p w14:paraId="0CE16D09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30.6Gy</w:t>
            </w:r>
          </w:p>
        </w:tc>
        <w:tc>
          <w:tcPr>
            <w:tcW w:w="1276" w:type="dxa"/>
            <w:hideMark/>
          </w:tcPr>
          <w:p w14:paraId="3F20A393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842" w:type="dxa"/>
            <w:hideMark/>
          </w:tcPr>
          <w:p w14:paraId="623005CF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995" w:type="dxa"/>
            <w:hideMark/>
          </w:tcPr>
          <w:p w14:paraId="675BB402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44159A73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alive</w:t>
            </w:r>
          </w:p>
        </w:tc>
      </w:tr>
      <w:tr w:rsidR="00A3204C" w14:paraId="12E96A44" w14:textId="77777777" w:rsidTr="00A3204C">
        <w:trPr>
          <w:trHeight w:val="454"/>
        </w:trPr>
        <w:tc>
          <w:tcPr>
            <w:tcW w:w="1042" w:type="dxa"/>
            <w:hideMark/>
          </w:tcPr>
          <w:p w14:paraId="3B8A168B" w14:textId="77777777" w:rsidR="001C6144" w:rsidRPr="003B1C7C" w:rsidRDefault="00000000" w:rsidP="001C6144">
            <w:r w:rsidRPr="003B1C7C">
              <w:rPr>
                <w:rFonts w:hint="eastAsia"/>
              </w:rPr>
              <w:t>2</w:t>
            </w:r>
          </w:p>
        </w:tc>
        <w:tc>
          <w:tcPr>
            <w:tcW w:w="3201" w:type="dxa"/>
            <w:hideMark/>
          </w:tcPr>
          <w:p w14:paraId="3B8FA36B" w14:textId="77777777" w:rsidR="001C6144" w:rsidRPr="003B1C7C" w:rsidRDefault="00000000" w:rsidP="001C6144">
            <w:r w:rsidRPr="003B1C7C">
              <w:rPr>
                <w:rFonts w:hint="eastAsia"/>
              </w:rPr>
              <w:t>CBDCA/VP-16/L-PAM</w:t>
            </w:r>
          </w:p>
        </w:tc>
        <w:tc>
          <w:tcPr>
            <w:tcW w:w="1701" w:type="dxa"/>
            <w:hideMark/>
          </w:tcPr>
          <w:p w14:paraId="107D204F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31.5Gy</w:t>
            </w:r>
          </w:p>
        </w:tc>
        <w:tc>
          <w:tcPr>
            <w:tcW w:w="1276" w:type="dxa"/>
            <w:hideMark/>
          </w:tcPr>
          <w:p w14:paraId="2B4D2169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842" w:type="dxa"/>
            <w:hideMark/>
          </w:tcPr>
          <w:p w14:paraId="49078127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995" w:type="dxa"/>
            <w:hideMark/>
          </w:tcPr>
          <w:p w14:paraId="3FF27E00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54D88EC1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alive</w:t>
            </w:r>
          </w:p>
        </w:tc>
      </w:tr>
      <w:tr w:rsidR="00A3204C" w14:paraId="6986EC43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042" w:type="dxa"/>
            <w:hideMark/>
          </w:tcPr>
          <w:p w14:paraId="1F9E789D" w14:textId="77777777" w:rsidR="001C6144" w:rsidRPr="003B1C7C" w:rsidRDefault="00000000" w:rsidP="001C6144">
            <w:r w:rsidRPr="003B1C7C">
              <w:rPr>
                <w:rFonts w:hint="eastAsia"/>
              </w:rPr>
              <w:t>3</w:t>
            </w:r>
          </w:p>
        </w:tc>
        <w:tc>
          <w:tcPr>
            <w:tcW w:w="3201" w:type="dxa"/>
            <w:hideMark/>
          </w:tcPr>
          <w:p w14:paraId="1D85E492" w14:textId="77777777" w:rsidR="001C6144" w:rsidRPr="003B1C7C" w:rsidRDefault="00000000" w:rsidP="001C6144">
            <w:r w:rsidRPr="003B1C7C">
              <w:rPr>
                <w:rFonts w:hint="eastAsia"/>
              </w:rPr>
              <w:t>ASCT not performed</w:t>
            </w:r>
          </w:p>
        </w:tc>
        <w:tc>
          <w:tcPr>
            <w:tcW w:w="1701" w:type="dxa"/>
            <w:hideMark/>
          </w:tcPr>
          <w:p w14:paraId="349E7E18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30Gy</w:t>
            </w:r>
          </w:p>
        </w:tc>
        <w:tc>
          <w:tcPr>
            <w:tcW w:w="1276" w:type="dxa"/>
            <w:hideMark/>
          </w:tcPr>
          <w:p w14:paraId="3F583C61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842" w:type="dxa"/>
            <w:hideMark/>
          </w:tcPr>
          <w:p w14:paraId="37113107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995" w:type="dxa"/>
            <w:hideMark/>
          </w:tcPr>
          <w:p w14:paraId="2992A094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792708BB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death</w:t>
            </w:r>
          </w:p>
        </w:tc>
      </w:tr>
      <w:tr w:rsidR="00A3204C" w14:paraId="71D87F26" w14:textId="77777777" w:rsidTr="00A3204C">
        <w:trPr>
          <w:trHeight w:val="454"/>
        </w:trPr>
        <w:tc>
          <w:tcPr>
            <w:tcW w:w="1042" w:type="dxa"/>
            <w:hideMark/>
          </w:tcPr>
          <w:p w14:paraId="7822A9C4" w14:textId="77777777" w:rsidR="001C6144" w:rsidRPr="003B1C7C" w:rsidRDefault="00000000" w:rsidP="001C6144">
            <w:r w:rsidRPr="003B1C7C">
              <w:rPr>
                <w:rFonts w:hint="eastAsia"/>
              </w:rPr>
              <w:t>4</w:t>
            </w:r>
          </w:p>
        </w:tc>
        <w:tc>
          <w:tcPr>
            <w:tcW w:w="3201" w:type="dxa"/>
            <w:hideMark/>
          </w:tcPr>
          <w:p w14:paraId="64D7C5D4" w14:textId="77777777" w:rsidR="001C6144" w:rsidRPr="003B1C7C" w:rsidRDefault="00000000" w:rsidP="001C6144">
            <w:r w:rsidRPr="003B1C7C">
              <w:rPr>
                <w:rFonts w:hint="eastAsia"/>
              </w:rPr>
              <w:t>CBDCA/VP-16/L-PAM+TBI</w:t>
            </w:r>
          </w:p>
        </w:tc>
        <w:tc>
          <w:tcPr>
            <w:tcW w:w="1701" w:type="dxa"/>
            <w:hideMark/>
          </w:tcPr>
          <w:p w14:paraId="44CD3925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19.5Gy</w:t>
            </w:r>
          </w:p>
        </w:tc>
        <w:tc>
          <w:tcPr>
            <w:tcW w:w="1276" w:type="dxa"/>
            <w:hideMark/>
          </w:tcPr>
          <w:p w14:paraId="10162633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842" w:type="dxa"/>
            <w:hideMark/>
          </w:tcPr>
          <w:p w14:paraId="3CC41944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995" w:type="dxa"/>
            <w:hideMark/>
          </w:tcPr>
          <w:p w14:paraId="4A0A1C05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00E1CF40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alive</w:t>
            </w:r>
          </w:p>
        </w:tc>
      </w:tr>
      <w:tr w:rsidR="00A3204C" w14:paraId="41662C80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042" w:type="dxa"/>
            <w:hideMark/>
          </w:tcPr>
          <w:p w14:paraId="1992B7CA" w14:textId="77777777" w:rsidR="001C6144" w:rsidRPr="003B1C7C" w:rsidRDefault="00000000" w:rsidP="001C6144">
            <w:r w:rsidRPr="003B1C7C">
              <w:rPr>
                <w:rFonts w:hint="eastAsia"/>
              </w:rPr>
              <w:t>5</w:t>
            </w:r>
          </w:p>
        </w:tc>
        <w:tc>
          <w:tcPr>
            <w:tcW w:w="3201" w:type="dxa"/>
            <w:hideMark/>
          </w:tcPr>
          <w:p w14:paraId="2CA17D73" w14:textId="77777777" w:rsidR="001C6144" w:rsidRPr="003B1C7C" w:rsidRDefault="00000000" w:rsidP="001C6144">
            <w:r w:rsidRPr="003B1C7C">
              <w:rPr>
                <w:rFonts w:hint="eastAsia"/>
              </w:rPr>
              <w:t>CBDCA/VP-16/L-PAM</w:t>
            </w:r>
          </w:p>
        </w:tc>
        <w:tc>
          <w:tcPr>
            <w:tcW w:w="1701" w:type="dxa"/>
            <w:hideMark/>
          </w:tcPr>
          <w:p w14:paraId="4A56800A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30.6Gy</w:t>
            </w:r>
          </w:p>
        </w:tc>
        <w:tc>
          <w:tcPr>
            <w:tcW w:w="1276" w:type="dxa"/>
            <w:hideMark/>
          </w:tcPr>
          <w:p w14:paraId="737AE29C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842" w:type="dxa"/>
            <w:hideMark/>
          </w:tcPr>
          <w:p w14:paraId="4C5478DA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995" w:type="dxa"/>
            <w:hideMark/>
          </w:tcPr>
          <w:p w14:paraId="5FAD1889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0E933BB4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death</w:t>
            </w:r>
          </w:p>
        </w:tc>
      </w:tr>
      <w:tr w:rsidR="00A3204C" w14:paraId="6985C207" w14:textId="77777777" w:rsidTr="00A3204C">
        <w:trPr>
          <w:trHeight w:val="454"/>
        </w:trPr>
        <w:tc>
          <w:tcPr>
            <w:tcW w:w="1042" w:type="dxa"/>
            <w:hideMark/>
          </w:tcPr>
          <w:p w14:paraId="07C6089D" w14:textId="77777777" w:rsidR="001C6144" w:rsidRPr="003B1C7C" w:rsidRDefault="00000000" w:rsidP="001C6144">
            <w:r w:rsidRPr="003B1C7C">
              <w:rPr>
                <w:rFonts w:hint="eastAsia"/>
              </w:rPr>
              <w:t>6</w:t>
            </w:r>
          </w:p>
        </w:tc>
        <w:tc>
          <w:tcPr>
            <w:tcW w:w="3201" w:type="dxa"/>
            <w:hideMark/>
          </w:tcPr>
          <w:p w14:paraId="534527E8" w14:textId="77777777" w:rsidR="001C6144" w:rsidRPr="003B1C7C" w:rsidRDefault="00000000" w:rsidP="001C6144">
            <w:r w:rsidRPr="003B1C7C">
              <w:rPr>
                <w:rFonts w:hint="eastAsia"/>
              </w:rPr>
              <w:t>CBDCA/VP-16/L-PAM+TBI</w:t>
            </w:r>
          </w:p>
        </w:tc>
        <w:tc>
          <w:tcPr>
            <w:tcW w:w="1701" w:type="dxa"/>
            <w:hideMark/>
          </w:tcPr>
          <w:p w14:paraId="1F18C3F4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28.8Gy</w:t>
            </w:r>
          </w:p>
        </w:tc>
        <w:tc>
          <w:tcPr>
            <w:tcW w:w="1276" w:type="dxa"/>
            <w:hideMark/>
          </w:tcPr>
          <w:p w14:paraId="142224DC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+</w:t>
            </w:r>
          </w:p>
        </w:tc>
        <w:tc>
          <w:tcPr>
            <w:tcW w:w="1842" w:type="dxa"/>
            <w:hideMark/>
          </w:tcPr>
          <w:p w14:paraId="7CECCEC1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+</w:t>
            </w:r>
          </w:p>
        </w:tc>
        <w:tc>
          <w:tcPr>
            <w:tcW w:w="1995" w:type="dxa"/>
            <w:hideMark/>
          </w:tcPr>
          <w:p w14:paraId="23C4C337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4E81ED9F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death</w:t>
            </w:r>
          </w:p>
        </w:tc>
      </w:tr>
      <w:tr w:rsidR="00A3204C" w14:paraId="0E25D99D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042" w:type="dxa"/>
            <w:hideMark/>
          </w:tcPr>
          <w:p w14:paraId="4B717B81" w14:textId="77777777" w:rsidR="001C6144" w:rsidRPr="003B1C7C" w:rsidRDefault="00000000" w:rsidP="001C6144">
            <w:r w:rsidRPr="003B1C7C">
              <w:rPr>
                <w:rFonts w:hint="eastAsia"/>
              </w:rPr>
              <w:t>7</w:t>
            </w:r>
          </w:p>
        </w:tc>
        <w:tc>
          <w:tcPr>
            <w:tcW w:w="3201" w:type="dxa"/>
            <w:hideMark/>
          </w:tcPr>
          <w:p w14:paraId="5B9BF275" w14:textId="77777777" w:rsidR="001C6144" w:rsidRPr="003B1C7C" w:rsidRDefault="00000000" w:rsidP="001C6144">
            <w:r w:rsidRPr="003B1C7C">
              <w:rPr>
                <w:rFonts w:hint="eastAsia"/>
              </w:rPr>
              <w:t>CBDCA/VP-16/L-PAM</w:t>
            </w:r>
          </w:p>
        </w:tc>
        <w:tc>
          <w:tcPr>
            <w:tcW w:w="1701" w:type="dxa"/>
            <w:hideMark/>
          </w:tcPr>
          <w:p w14:paraId="08B1503E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30Gy</w:t>
            </w:r>
          </w:p>
        </w:tc>
        <w:tc>
          <w:tcPr>
            <w:tcW w:w="1276" w:type="dxa"/>
            <w:hideMark/>
          </w:tcPr>
          <w:p w14:paraId="156016EB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+</w:t>
            </w:r>
          </w:p>
        </w:tc>
        <w:tc>
          <w:tcPr>
            <w:tcW w:w="1842" w:type="dxa"/>
            <w:hideMark/>
          </w:tcPr>
          <w:p w14:paraId="225BF849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+</w:t>
            </w:r>
          </w:p>
        </w:tc>
        <w:tc>
          <w:tcPr>
            <w:tcW w:w="1995" w:type="dxa"/>
            <w:hideMark/>
          </w:tcPr>
          <w:p w14:paraId="3D50C3DD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5E76C9BA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alive</w:t>
            </w:r>
          </w:p>
        </w:tc>
      </w:tr>
      <w:tr w:rsidR="00A3204C" w14:paraId="21AAF513" w14:textId="77777777" w:rsidTr="00A3204C">
        <w:trPr>
          <w:trHeight w:val="454"/>
        </w:trPr>
        <w:tc>
          <w:tcPr>
            <w:tcW w:w="1042" w:type="dxa"/>
            <w:hideMark/>
          </w:tcPr>
          <w:p w14:paraId="5D1A04DF" w14:textId="77777777" w:rsidR="001C6144" w:rsidRPr="003B1C7C" w:rsidRDefault="00000000" w:rsidP="001C6144">
            <w:r w:rsidRPr="003B1C7C">
              <w:rPr>
                <w:rFonts w:hint="eastAsia"/>
              </w:rPr>
              <w:t>8</w:t>
            </w:r>
          </w:p>
        </w:tc>
        <w:tc>
          <w:tcPr>
            <w:tcW w:w="3201" w:type="dxa"/>
            <w:hideMark/>
          </w:tcPr>
          <w:p w14:paraId="4A39B8A0" w14:textId="77777777" w:rsidR="001C6144" w:rsidRPr="003B1C7C" w:rsidRDefault="00000000" w:rsidP="001C6144">
            <w:r w:rsidRPr="003B1C7C">
              <w:rPr>
                <w:rFonts w:hint="eastAsia"/>
              </w:rPr>
              <w:t>CBDCA/L-PAM</w:t>
            </w:r>
          </w:p>
        </w:tc>
        <w:tc>
          <w:tcPr>
            <w:tcW w:w="1701" w:type="dxa"/>
            <w:hideMark/>
          </w:tcPr>
          <w:p w14:paraId="236CB542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30.6Gy</w:t>
            </w:r>
          </w:p>
        </w:tc>
        <w:tc>
          <w:tcPr>
            <w:tcW w:w="1276" w:type="dxa"/>
            <w:hideMark/>
          </w:tcPr>
          <w:p w14:paraId="1C72645E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+</w:t>
            </w:r>
          </w:p>
        </w:tc>
        <w:tc>
          <w:tcPr>
            <w:tcW w:w="1842" w:type="dxa"/>
            <w:hideMark/>
          </w:tcPr>
          <w:p w14:paraId="6B81373F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+</w:t>
            </w:r>
          </w:p>
        </w:tc>
        <w:tc>
          <w:tcPr>
            <w:tcW w:w="1995" w:type="dxa"/>
            <w:hideMark/>
          </w:tcPr>
          <w:p w14:paraId="57316891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1D85661C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alive</w:t>
            </w:r>
          </w:p>
        </w:tc>
      </w:tr>
      <w:tr w:rsidR="00A3204C" w14:paraId="75BD1DFB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042" w:type="dxa"/>
            <w:hideMark/>
          </w:tcPr>
          <w:p w14:paraId="36889685" w14:textId="77777777" w:rsidR="001C6144" w:rsidRPr="003B1C7C" w:rsidRDefault="00000000" w:rsidP="001C6144">
            <w:r w:rsidRPr="003B1C7C">
              <w:rPr>
                <w:rFonts w:hint="eastAsia"/>
              </w:rPr>
              <w:t>9</w:t>
            </w:r>
          </w:p>
        </w:tc>
        <w:tc>
          <w:tcPr>
            <w:tcW w:w="3201" w:type="dxa"/>
            <w:hideMark/>
          </w:tcPr>
          <w:p w14:paraId="31034422" w14:textId="77777777" w:rsidR="001C6144" w:rsidRPr="003B1C7C" w:rsidRDefault="00000000" w:rsidP="001C6144">
            <w:r w:rsidRPr="003B1C7C">
              <w:rPr>
                <w:rFonts w:hint="eastAsia"/>
              </w:rPr>
              <w:t>CBDCA/VP-16/L-PAM</w:t>
            </w:r>
          </w:p>
        </w:tc>
        <w:tc>
          <w:tcPr>
            <w:tcW w:w="1701" w:type="dxa"/>
            <w:hideMark/>
          </w:tcPr>
          <w:p w14:paraId="6559A1B1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19.5Gy</w:t>
            </w:r>
          </w:p>
        </w:tc>
        <w:tc>
          <w:tcPr>
            <w:tcW w:w="1276" w:type="dxa"/>
            <w:hideMark/>
          </w:tcPr>
          <w:p w14:paraId="3A9CFF3C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+</w:t>
            </w:r>
          </w:p>
        </w:tc>
        <w:tc>
          <w:tcPr>
            <w:tcW w:w="1842" w:type="dxa"/>
            <w:hideMark/>
          </w:tcPr>
          <w:p w14:paraId="33F864E8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995" w:type="dxa"/>
            <w:hideMark/>
          </w:tcPr>
          <w:p w14:paraId="5B43F664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59503990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death</w:t>
            </w:r>
          </w:p>
        </w:tc>
      </w:tr>
      <w:tr w:rsidR="00A3204C" w14:paraId="33AC9AB4" w14:textId="77777777" w:rsidTr="00A3204C">
        <w:trPr>
          <w:trHeight w:val="454"/>
        </w:trPr>
        <w:tc>
          <w:tcPr>
            <w:tcW w:w="1042" w:type="dxa"/>
            <w:hideMark/>
          </w:tcPr>
          <w:p w14:paraId="733409C3" w14:textId="77777777" w:rsidR="001C6144" w:rsidRPr="003B1C7C" w:rsidRDefault="00000000" w:rsidP="001C6144">
            <w:r w:rsidRPr="003B1C7C">
              <w:rPr>
                <w:rFonts w:hint="eastAsia"/>
              </w:rPr>
              <w:t>10</w:t>
            </w:r>
          </w:p>
        </w:tc>
        <w:tc>
          <w:tcPr>
            <w:tcW w:w="3201" w:type="dxa"/>
            <w:hideMark/>
          </w:tcPr>
          <w:p w14:paraId="2E67671E" w14:textId="77777777" w:rsidR="001C6144" w:rsidRPr="003B1C7C" w:rsidRDefault="00000000" w:rsidP="001C6144">
            <w:r w:rsidRPr="003B1C7C">
              <w:rPr>
                <w:rFonts w:hint="eastAsia"/>
              </w:rPr>
              <w:t>ASCT not performed</w:t>
            </w:r>
          </w:p>
        </w:tc>
        <w:tc>
          <w:tcPr>
            <w:tcW w:w="1701" w:type="dxa"/>
            <w:hideMark/>
          </w:tcPr>
          <w:p w14:paraId="4FEBA551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30.6Gy</w:t>
            </w:r>
          </w:p>
        </w:tc>
        <w:tc>
          <w:tcPr>
            <w:tcW w:w="1276" w:type="dxa"/>
            <w:hideMark/>
          </w:tcPr>
          <w:p w14:paraId="1E31EFD7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842" w:type="dxa"/>
            <w:hideMark/>
          </w:tcPr>
          <w:p w14:paraId="7CCAD5A8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995" w:type="dxa"/>
            <w:hideMark/>
          </w:tcPr>
          <w:p w14:paraId="0C7383F9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469A9756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death</w:t>
            </w:r>
          </w:p>
        </w:tc>
      </w:tr>
      <w:tr w:rsidR="00A3204C" w14:paraId="53812CF6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042" w:type="dxa"/>
            <w:hideMark/>
          </w:tcPr>
          <w:p w14:paraId="7FB7CAC5" w14:textId="77777777" w:rsidR="001C6144" w:rsidRPr="003B1C7C" w:rsidRDefault="00000000" w:rsidP="001C6144">
            <w:r w:rsidRPr="003B1C7C">
              <w:rPr>
                <w:rFonts w:hint="eastAsia"/>
              </w:rPr>
              <w:t>11</w:t>
            </w:r>
          </w:p>
        </w:tc>
        <w:tc>
          <w:tcPr>
            <w:tcW w:w="3201" w:type="dxa"/>
            <w:hideMark/>
          </w:tcPr>
          <w:p w14:paraId="48EAF089" w14:textId="77777777" w:rsidR="001C6144" w:rsidRPr="003B1C7C" w:rsidRDefault="00000000" w:rsidP="001C6144">
            <w:r w:rsidRPr="003B1C7C">
              <w:rPr>
                <w:rFonts w:hint="eastAsia"/>
              </w:rPr>
              <w:t>Bu/</w:t>
            </w:r>
            <w:r w:rsidR="004230AF">
              <w:t>L-PAM</w:t>
            </w:r>
          </w:p>
        </w:tc>
        <w:tc>
          <w:tcPr>
            <w:tcW w:w="1701" w:type="dxa"/>
            <w:hideMark/>
          </w:tcPr>
          <w:p w14:paraId="781A931B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30.6Gy</w:t>
            </w:r>
          </w:p>
        </w:tc>
        <w:tc>
          <w:tcPr>
            <w:tcW w:w="1276" w:type="dxa"/>
            <w:hideMark/>
          </w:tcPr>
          <w:p w14:paraId="2E8A5CC2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842" w:type="dxa"/>
            <w:hideMark/>
          </w:tcPr>
          <w:p w14:paraId="0D155253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+</w:t>
            </w:r>
          </w:p>
        </w:tc>
        <w:tc>
          <w:tcPr>
            <w:tcW w:w="1995" w:type="dxa"/>
            <w:hideMark/>
          </w:tcPr>
          <w:p w14:paraId="0603F773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-</w:t>
            </w:r>
          </w:p>
        </w:tc>
        <w:tc>
          <w:tcPr>
            <w:tcW w:w="1691" w:type="dxa"/>
            <w:hideMark/>
          </w:tcPr>
          <w:p w14:paraId="61389A37" w14:textId="77777777" w:rsidR="001C6144" w:rsidRPr="001C6144" w:rsidRDefault="00000000" w:rsidP="001C6144">
            <w:pPr>
              <w:jc w:val="center"/>
              <w:rPr>
                <w:b/>
                <w:bCs/>
              </w:rPr>
            </w:pPr>
            <w:r w:rsidRPr="001C6144">
              <w:rPr>
                <w:rFonts w:hint="eastAsia"/>
                <w:b/>
                <w:bCs/>
              </w:rPr>
              <w:t>alive</w:t>
            </w:r>
          </w:p>
        </w:tc>
      </w:tr>
    </w:tbl>
    <w:p w14:paraId="1DA6B24F" w14:textId="625216CC" w:rsidR="00D70B77" w:rsidRPr="004230AF" w:rsidRDefault="00000000" w:rsidP="0058722B">
      <w:pPr>
        <w:rPr>
          <w:i/>
          <w:iCs/>
        </w:rPr>
      </w:pPr>
      <w:r>
        <w:t>ASCT, autologous stem cell transplantation; RA, retinoic acid; mAb, monoclonal antibody; CBDCA: Carboplatin, VP-16: Etoposide, L-PAM: Melphalan, TBI:</w:t>
      </w:r>
      <w:r w:rsidRPr="004230AF">
        <w:rPr>
          <w:rStyle w:val="10"/>
        </w:rPr>
        <w:t xml:space="preserve"> </w:t>
      </w:r>
      <w:r w:rsidRPr="004230AF">
        <w:rPr>
          <w:rStyle w:val="ac"/>
          <w:b w:val="0"/>
          <w:bCs w:val="0"/>
        </w:rPr>
        <w:t>Total Body Irradiation</w:t>
      </w:r>
      <w:r>
        <w:t>, Bu:</w:t>
      </w:r>
      <w:r w:rsidRPr="004230AF">
        <w:rPr>
          <w:rStyle w:val="10"/>
          <w:rFonts w:asciiTheme="minorHAnsi" w:eastAsiaTheme="minorHAnsi" w:hAnsiTheme="minorHAnsi"/>
          <w:sz w:val="21"/>
          <w:szCs w:val="21"/>
        </w:rPr>
        <w:t>Bus</w:t>
      </w:r>
      <w:r>
        <w:rPr>
          <w:rStyle w:val="10"/>
          <w:rFonts w:asciiTheme="minorHAnsi" w:eastAsiaTheme="minorHAnsi" w:hAnsiTheme="minorHAnsi"/>
          <w:sz w:val="21"/>
          <w:szCs w:val="21"/>
        </w:rPr>
        <w:t>u</w:t>
      </w:r>
      <w:r w:rsidRPr="004230AF">
        <w:rPr>
          <w:rStyle w:val="10"/>
          <w:rFonts w:asciiTheme="minorHAnsi" w:eastAsiaTheme="minorHAnsi" w:hAnsiTheme="minorHAnsi"/>
          <w:sz w:val="21"/>
          <w:szCs w:val="21"/>
        </w:rPr>
        <w:t>lfan</w:t>
      </w:r>
      <w:r>
        <w:t xml:space="preserve"> </w:t>
      </w:r>
    </w:p>
    <w:p w14:paraId="1F134B7B" w14:textId="77777777" w:rsidR="0058722B" w:rsidRDefault="0058722B" w:rsidP="0058722B"/>
    <w:p w14:paraId="42436BCD" w14:textId="77777777" w:rsidR="001C6144" w:rsidRDefault="001C6144" w:rsidP="0058722B"/>
    <w:p w14:paraId="2F8B6134" w14:textId="77777777" w:rsidR="001C6144" w:rsidRDefault="001C6144" w:rsidP="0058722B"/>
    <w:p w14:paraId="111CD78B" w14:textId="77777777" w:rsidR="001C6144" w:rsidRDefault="001C6144" w:rsidP="0058722B"/>
    <w:p w14:paraId="1A85A632" w14:textId="4560D30E" w:rsidR="0058722B" w:rsidRDefault="00000000" w:rsidP="0058722B">
      <w:r>
        <w:t>Table</w:t>
      </w:r>
      <w:r w:rsidR="0088784E">
        <w:rPr>
          <w:rFonts w:hint="eastAsia"/>
        </w:rPr>
        <w:t xml:space="preserve"> </w:t>
      </w:r>
      <w:r w:rsidR="00D70B77">
        <w:t>4</w:t>
      </w:r>
      <w:r w:rsidR="001C6144">
        <w:t xml:space="preserve"> </w:t>
      </w:r>
      <w:r w:rsidR="00EE1ABE">
        <w:rPr>
          <w:rFonts w:hint="eastAsia"/>
        </w:rPr>
        <w:t xml:space="preserve">　</w:t>
      </w:r>
      <w:r w:rsidR="00EE1ABE">
        <w:t>Prognostic Factors in the Non-Surgical Cohort</w:t>
      </w:r>
    </w:p>
    <w:p w14:paraId="14459692" w14:textId="77777777" w:rsidR="0058722B" w:rsidRDefault="0058722B" w:rsidP="0058722B"/>
    <w:tbl>
      <w:tblPr>
        <w:tblStyle w:val="41"/>
        <w:tblW w:w="9923" w:type="dxa"/>
        <w:tblLook w:val="0420" w:firstRow="1" w:lastRow="0" w:firstColumn="0" w:lastColumn="0" w:noHBand="0" w:noVBand="1"/>
      </w:tblPr>
      <w:tblGrid>
        <w:gridCol w:w="3200"/>
        <w:gridCol w:w="3200"/>
        <w:gridCol w:w="2531"/>
        <w:gridCol w:w="992"/>
      </w:tblGrid>
      <w:tr w:rsidR="00A3204C" w14:paraId="1B238935" w14:textId="77777777" w:rsidTr="00A32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3200" w:type="dxa"/>
            <w:hideMark/>
          </w:tcPr>
          <w:p w14:paraId="4CAE20AD" w14:textId="77777777" w:rsidR="0058722B" w:rsidRPr="003C6D68" w:rsidRDefault="0058722B" w:rsidP="00816D41"/>
        </w:tc>
        <w:tc>
          <w:tcPr>
            <w:tcW w:w="3200" w:type="dxa"/>
            <w:hideMark/>
          </w:tcPr>
          <w:p w14:paraId="4F286B2F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Alive n=6</w:t>
            </w:r>
          </w:p>
        </w:tc>
        <w:tc>
          <w:tcPr>
            <w:tcW w:w="2531" w:type="dxa"/>
            <w:hideMark/>
          </w:tcPr>
          <w:p w14:paraId="5CA4B7D9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Death n=5</w:t>
            </w:r>
          </w:p>
        </w:tc>
        <w:tc>
          <w:tcPr>
            <w:tcW w:w="992" w:type="dxa"/>
            <w:hideMark/>
          </w:tcPr>
          <w:p w14:paraId="362DEE81" w14:textId="77777777" w:rsidR="0058722B" w:rsidRPr="003C6D68" w:rsidRDefault="00000000" w:rsidP="00816D41">
            <w:r w:rsidRPr="003C6D68">
              <w:rPr>
                <w:rFonts w:hint="eastAsia"/>
              </w:rPr>
              <w:t>P</w:t>
            </w:r>
          </w:p>
        </w:tc>
      </w:tr>
      <w:tr w:rsidR="00A3204C" w14:paraId="1E7CF2C8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3200" w:type="dxa"/>
            <w:hideMark/>
          </w:tcPr>
          <w:p w14:paraId="3D536E87" w14:textId="77777777" w:rsidR="0058722B" w:rsidRPr="003C6D68" w:rsidRDefault="00000000" w:rsidP="00816D41">
            <w:r w:rsidRPr="003C6D68">
              <w:rPr>
                <w:rFonts w:hint="eastAsia"/>
              </w:rPr>
              <w:t>Effectiveness of chemotherapy at metastatic sites</w:t>
            </w:r>
            <w:r>
              <w:t xml:space="preserve"> </w:t>
            </w:r>
          </w:p>
        </w:tc>
        <w:tc>
          <w:tcPr>
            <w:tcW w:w="3200" w:type="dxa"/>
            <w:hideMark/>
          </w:tcPr>
          <w:p w14:paraId="44C3F454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CR=3</w:t>
            </w:r>
          </w:p>
          <w:p w14:paraId="2C8118B4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PR=1</w:t>
            </w:r>
          </w:p>
          <w:p w14:paraId="6F9D713A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(N/A=2)</w:t>
            </w:r>
          </w:p>
        </w:tc>
        <w:tc>
          <w:tcPr>
            <w:tcW w:w="2531" w:type="dxa"/>
            <w:hideMark/>
          </w:tcPr>
          <w:p w14:paraId="060DB4FC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CR=1</w:t>
            </w:r>
          </w:p>
          <w:p w14:paraId="56E4E536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PR=2</w:t>
            </w:r>
          </w:p>
          <w:p w14:paraId="263A3544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PD=1</w:t>
            </w:r>
          </w:p>
          <w:p w14:paraId="221A33B8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(N/A=1)</w:t>
            </w:r>
          </w:p>
        </w:tc>
        <w:tc>
          <w:tcPr>
            <w:tcW w:w="992" w:type="dxa"/>
            <w:hideMark/>
          </w:tcPr>
          <w:p w14:paraId="623ECE4B" w14:textId="5A664245" w:rsidR="0058722B" w:rsidRPr="003C6D68" w:rsidRDefault="005A1ACE" w:rsidP="00816D41">
            <w:r>
              <w:t>n.s.</w:t>
            </w:r>
          </w:p>
        </w:tc>
      </w:tr>
      <w:tr w:rsidR="00A3204C" w14:paraId="2F4A0A21" w14:textId="77777777" w:rsidTr="00A3204C">
        <w:trPr>
          <w:trHeight w:val="584"/>
        </w:trPr>
        <w:tc>
          <w:tcPr>
            <w:tcW w:w="3200" w:type="dxa"/>
          </w:tcPr>
          <w:p w14:paraId="3A7AACD6" w14:textId="77777777" w:rsidR="0058722B" w:rsidRPr="001C6144" w:rsidRDefault="00000000" w:rsidP="00816D41">
            <w:r w:rsidRPr="001C6144">
              <w:rPr>
                <w:rFonts w:hint="eastAsia"/>
              </w:rPr>
              <w:t>Reduction rate of the primary tumor after chemotherapy</w:t>
            </w:r>
          </w:p>
        </w:tc>
        <w:tc>
          <w:tcPr>
            <w:tcW w:w="3200" w:type="dxa"/>
          </w:tcPr>
          <w:p w14:paraId="0F4560D7" w14:textId="77777777" w:rsidR="0058722B" w:rsidRDefault="00000000" w:rsidP="001C6144">
            <w:pPr>
              <w:jc w:val="center"/>
            </w:pPr>
            <w:r>
              <w:t>&gt;20%  n=6</w:t>
            </w:r>
          </w:p>
          <w:p w14:paraId="73A0DC70" w14:textId="77777777" w:rsidR="0058722B" w:rsidRPr="003C6D68" w:rsidRDefault="00000000" w:rsidP="001C6144">
            <w:pPr>
              <w:jc w:val="center"/>
            </w:pPr>
            <w:r>
              <w:t>&lt;20%  n=0</w:t>
            </w:r>
          </w:p>
        </w:tc>
        <w:tc>
          <w:tcPr>
            <w:tcW w:w="2531" w:type="dxa"/>
          </w:tcPr>
          <w:p w14:paraId="7D35A7B3" w14:textId="77777777" w:rsidR="0058722B" w:rsidRDefault="00000000" w:rsidP="001C6144">
            <w:pPr>
              <w:jc w:val="center"/>
            </w:pPr>
            <w:r>
              <w:t>&gt;20%  n=0</w:t>
            </w:r>
          </w:p>
          <w:p w14:paraId="0E6F7757" w14:textId="77777777" w:rsidR="0058722B" w:rsidRPr="003C6D68" w:rsidRDefault="00000000" w:rsidP="001C6144">
            <w:pPr>
              <w:jc w:val="center"/>
            </w:pPr>
            <w:r>
              <w:t>&lt;20%</w:t>
            </w:r>
            <w:r>
              <w:rPr>
                <w:rFonts w:hint="eastAsia"/>
              </w:rPr>
              <w:t xml:space="preserve">　</w:t>
            </w:r>
            <w:r>
              <w:t>n=5</w:t>
            </w:r>
          </w:p>
        </w:tc>
        <w:tc>
          <w:tcPr>
            <w:tcW w:w="992" w:type="dxa"/>
          </w:tcPr>
          <w:p w14:paraId="6541FB14" w14:textId="20093480" w:rsidR="0058722B" w:rsidRPr="003C6D68" w:rsidRDefault="00000000" w:rsidP="00816D41">
            <w:r>
              <w:t>&lt;0.01</w:t>
            </w:r>
          </w:p>
        </w:tc>
      </w:tr>
      <w:tr w:rsidR="00A3204C" w14:paraId="5EAA698C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3200" w:type="dxa"/>
            <w:hideMark/>
          </w:tcPr>
          <w:p w14:paraId="467361FD" w14:textId="77777777" w:rsidR="0058722B" w:rsidRPr="003C6D68" w:rsidRDefault="00000000" w:rsidP="00816D41">
            <w:r w:rsidRPr="003C6D68">
              <w:rPr>
                <w:rFonts w:hint="eastAsia"/>
              </w:rPr>
              <w:t>MIBG uptake of primary tumor after chemotherapy</w:t>
            </w:r>
          </w:p>
        </w:tc>
        <w:tc>
          <w:tcPr>
            <w:tcW w:w="3200" w:type="dxa"/>
            <w:hideMark/>
          </w:tcPr>
          <w:p w14:paraId="5383041F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Yes</w:t>
            </w:r>
            <w:r>
              <w:t xml:space="preserve"> n</w:t>
            </w:r>
            <w:r w:rsidRPr="003C6D68">
              <w:rPr>
                <w:rFonts w:hint="eastAsia"/>
              </w:rPr>
              <w:t>=3</w:t>
            </w:r>
          </w:p>
          <w:p w14:paraId="6441F19A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No</w:t>
            </w:r>
            <w:r>
              <w:t xml:space="preserve"> n</w:t>
            </w:r>
            <w:r w:rsidRPr="003C6D68">
              <w:rPr>
                <w:rFonts w:hint="eastAsia"/>
              </w:rPr>
              <w:t>=3</w:t>
            </w:r>
          </w:p>
        </w:tc>
        <w:tc>
          <w:tcPr>
            <w:tcW w:w="2531" w:type="dxa"/>
            <w:hideMark/>
          </w:tcPr>
          <w:p w14:paraId="50DE80B4" w14:textId="77777777" w:rsidR="0058722B" w:rsidRDefault="00000000" w:rsidP="001C6144">
            <w:pPr>
              <w:jc w:val="center"/>
            </w:pPr>
            <w:r w:rsidRPr="003C6D68">
              <w:rPr>
                <w:rFonts w:hint="eastAsia"/>
              </w:rPr>
              <w:t>Yes</w:t>
            </w:r>
            <w:r>
              <w:t xml:space="preserve"> n</w:t>
            </w:r>
            <w:r w:rsidRPr="003C6D68">
              <w:rPr>
                <w:rFonts w:hint="eastAsia"/>
              </w:rPr>
              <w:t>=5</w:t>
            </w:r>
          </w:p>
          <w:p w14:paraId="02FC587B" w14:textId="77777777" w:rsidR="0058722B" w:rsidRPr="003C6D68" w:rsidRDefault="00000000" w:rsidP="001C6144">
            <w:pPr>
              <w:jc w:val="center"/>
            </w:pPr>
            <w:r>
              <w:t>No n=0</w:t>
            </w:r>
          </w:p>
        </w:tc>
        <w:tc>
          <w:tcPr>
            <w:tcW w:w="992" w:type="dxa"/>
            <w:hideMark/>
          </w:tcPr>
          <w:p w14:paraId="25DB070E" w14:textId="1C2FC767" w:rsidR="0058722B" w:rsidRPr="003C6D68" w:rsidRDefault="005A1ACE" w:rsidP="00816D41">
            <w:r>
              <w:t>n.s.</w:t>
            </w:r>
          </w:p>
        </w:tc>
      </w:tr>
      <w:tr w:rsidR="00A3204C" w14:paraId="0000A505" w14:textId="77777777" w:rsidTr="00A3204C">
        <w:trPr>
          <w:trHeight w:val="584"/>
        </w:trPr>
        <w:tc>
          <w:tcPr>
            <w:tcW w:w="3200" w:type="dxa"/>
            <w:hideMark/>
          </w:tcPr>
          <w:p w14:paraId="4A9FF8F3" w14:textId="77777777" w:rsidR="0058722B" w:rsidRPr="003C6D68" w:rsidRDefault="00000000" w:rsidP="00816D41">
            <w:r w:rsidRPr="003C6D68">
              <w:rPr>
                <w:rFonts w:hint="eastAsia"/>
              </w:rPr>
              <w:t>Radiation (Median Gy)</w:t>
            </w:r>
          </w:p>
        </w:tc>
        <w:tc>
          <w:tcPr>
            <w:tcW w:w="3200" w:type="dxa"/>
            <w:hideMark/>
          </w:tcPr>
          <w:p w14:paraId="761E5AFD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30.6</w:t>
            </w:r>
          </w:p>
        </w:tc>
        <w:tc>
          <w:tcPr>
            <w:tcW w:w="2531" w:type="dxa"/>
            <w:hideMark/>
          </w:tcPr>
          <w:p w14:paraId="05959E84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30</w:t>
            </w:r>
          </w:p>
        </w:tc>
        <w:tc>
          <w:tcPr>
            <w:tcW w:w="992" w:type="dxa"/>
            <w:hideMark/>
          </w:tcPr>
          <w:p w14:paraId="57EED224" w14:textId="3F8E62F6" w:rsidR="0058722B" w:rsidRPr="003C6D68" w:rsidRDefault="005A1ACE" w:rsidP="00816D41">
            <w:r>
              <w:t>n.s.</w:t>
            </w:r>
          </w:p>
        </w:tc>
      </w:tr>
      <w:tr w:rsidR="00A3204C" w14:paraId="4D897F70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3200" w:type="dxa"/>
            <w:hideMark/>
          </w:tcPr>
          <w:p w14:paraId="33C7608C" w14:textId="77777777" w:rsidR="0058722B" w:rsidRPr="003C6D68" w:rsidRDefault="00000000" w:rsidP="00816D41">
            <w:r w:rsidRPr="003C6D68">
              <w:rPr>
                <w:rFonts w:hint="eastAsia"/>
              </w:rPr>
              <w:t>13-Cis RA</w:t>
            </w:r>
          </w:p>
        </w:tc>
        <w:tc>
          <w:tcPr>
            <w:tcW w:w="3200" w:type="dxa"/>
            <w:hideMark/>
          </w:tcPr>
          <w:p w14:paraId="02CFA964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Yes</w:t>
            </w:r>
            <w:r>
              <w:t xml:space="preserve"> n</w:t>
            </w:r>
            <w:r w:rsidRPr="003C6D68">
              <w:rPr>
                <w:rFonts w:hint="eastAsia"/>
              </w:rPr>
              <w:t>=2     No</w:t>
            </w:r>
            <w:r>
              <w:t xml:space="preserve"> n</w:t>
            </w:r>
            <w:r w:rsidRPr="003C6D68">
              <w:rPr>
                <w:rFonts w:hint="eastAsia"/>
              </w:rPr>
              <w:t>=4</w:t>
            </w:r>
          </w:p>
        </w:tc>
        <w:tc>
          <w:tcPr>
            <w:tcW w:w="2531" w:type="dxa"/>
            <w:hideMark/>
          </w:tcPr>
          <w:p w14:paraId="73A20A03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Yes</w:t>
            </w:r>
            <w:r>
              <w:t xml:space="preserve"> n</w:t>
            </w:r>
            <w:r w:rsidRPr="003C6D68">
              <w:rPr>
                <w:rFonts w:hint="eastAsia"/>
              </w:rPr>
              <w:t>=2</w:t>
            </w:r>
            <w:r w:rsidRPr="003C6D68">
              <w:t xml:space="preserve">　</w:t>
            </w:r>
            <w:r w:rsidRPr="003C6D68">
              <w:rPr>
                <w:rFonts w:hint="eastAsia"/>
              </w:rPr>
              <w:t xml:space="preserve">   No</w:t>
            </w:r>
            <w:r>
              <w:t xml:space="preserve"> n</w:t>
            </w:r>
            <w:r w:rsidRPr="003C6D68">
              <w:rPr>
                <w:rFonts w:hint="eastAsia"/>
              </w:rPr>
              <w:t>=3</w:t>
            </w:r>
          </w:p>
        </w:tc>
        <w:tc>
          <w:tcPr>
            <w:tcW w:w="992" w:type="dxa"/>
            <w:hideMark/>
          </w:tcPr>
          <w:p w14:paraId="2A670722" w14:textId="54775301" w:rsidR="0058722B" w:rsidRPr="003C6D68" w:rsidRDefault="005A1ACE" w:rsidP="00816D41">
            <w:r>
              <w:t>n.s.</w:t>
            </w:r>
          </w:p>
        </w:tc>
      </w:tr>
      <w:tr w:rsidR="00A3204C" w14:paraId="21DEBA11" w14:textId="77777777" w:rsidTr="00A3204C">
        <w:trPr>
          <w:trHeight w:val="584"/>
        </w:trPr>
        <w:tc>
          <w:tcPr>
            <w:tcW w:w="3200" w:type="dxa"/>
            <w:hideMark/>
          </w:tcPr>
          <w:p w14:paraId="2EEACE98" w14:textId="77777777" w:rsidR="0058722B" w:rsidRPr="003C6D68" w:rsidRDefault="00000000" w:rsidP="00816D41">
            <w:r w:rsidRPr="003C6D68">
              <w:rPr>
                <w:rFonts w:hint="eastAsia"/>
              </w:rPr>
              <w:t>Anti-GD2 mAb</w:t>
            </w:r>
          </w:p>
        </w:tc>
        <w:tc>
          <w:tcPr>
            <w:tcW w:w="3200" w:type="dxa"/>
            <w:hideMark/>
          </w:tcPr>
          <w:p w14:paraId="01046E12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Yes</w:t>
            </w:r>
            <w:r>
              <w:t xml:space="preserve"> n</w:t>
            </w:r>
            <w:r w:rsidRPr="003C6D68">
              <w:rPr>
                <w:rFonts w:hint="eastAsia"/>
              </w:rPr>
              <w:t>=3</w:t>
            </w:r>
            <w:r w:rsidRPr="003C6D68">
              <w:t xml:space="preserve">　</w:t>
            </w:r>
            <w:r w:rsidRPr="003C6D68">
              <w:rPr>
                <w:rFonts w:hint="eastAsia"/>
              </w:rPr>
              <w:t xml:space="preserve">  </w:t>
            </w:r>
            <w:r>
              <w:t xml:space="preserve"> </w:t>
            </w:r>
            <w:r w:rsidRPr="003C6D68">
              <w:rPr>
                <w:rFonts w:hint="eastAsia"/>
              </w:rPr>
              <w:t>No</w:t>
            </w:r>
            <w:r>
              <w:t xml:space="preserve"> n</w:t>
            </w:r>
            <w:r w:rsidRPr="003C6D68">
              <w:rPr>
                <w:rFonts w:hint="eastAsia"/>
              </w:rPr>
              <w:t>=3</w:t>
            </w:r>
          </w:p>
        </w:tc>
        <w:tc>
          <w:tcPr>
            <w:tcW w:w="2531" w:type="dxa"/>
            <w:hideMark/>
          </w:tcPr>
          <w:p w14:paraId="21FF5BA4" w14:textId="77777777" w:rsidR="0058722B" w:rsidRPr="003C6D68" w:rsidRDefault="00000000" w:rsidP="001C6144">
            <w:pPr>
              <w:jc w:val="center"/>
            </w:pPr>
            <w:r w:rsidRPr="003C6D68">
              <w:rPr>
                <w:rFonts w:hint="eastAsia"/>
              </w:rPr>
              <w:t>Yes</w:t>
            </w:r>
            <w:r>
              <w:t xml:space="preserve"> n</w:t>
            </w:r>
            <w:r w:rsidRPr="003C6D68">
              <w:rPr>
                <w:rFonts w:hint="eastAsia"/>
              </w:rPr>
              <w:t>=1</w:t>
            </w:r>
            <w:r w:rsidRPr="003C6D68">
              <w:t xml:space="preserve">　</w:t>
            </w:r>
            <w:r w:rsidRPr="003C6D68">
              <w:rPr>
                <w:rFonts w:hint="eastAsia"/>
              </w:rPr>
              <w:t xml:space="preserve">   No</w:t>
            </w:r>
            <w:r>
              <w:t xml:space="preserve"> n</w:t>
            </w:r>
            <w:r w:rsidRPr="003C6D68">
              <w:rPr>
                <w:rFonts w:hint="eastAsia"/>
              </w:rPr>
              <w:t>=4</w:t>
            </w:r>
          </w:p>
        </w:tc>
        <w:tc>
          <w:tcPr>
            <w:tcW w:w="992" w:type="dxa"/>
            <w:hideMark/>
          </w:tcPr>
          <w:p w14:paraId="5C6B77C5" w14:textId="00B82CD3" w:rsidR="0058722B" w:rsidRPr="003C6D68" w:rsidRDefault="005A1ACE" w:rsidP="00816D41">
            <w:r>
              <w:t>n.s.</w:t>
            </w:r>
          </w:p>
        </w:tc>
      </w:tr>
    </w:tbl>
    <w:p w14:paraId="7894D2C6" w14:textId="13ED127D" w:rsidR="0058722B" w:rsidRDefault="00000000" w:rsidP="0058722B">
      <w:r>
        <w:t xml:space="preserve">CR, complete response; PR, partial response; PD, progressive disease; MIBG, </w:t>
      </w:r>
      <w:r w:rsidRPr="004230AF">
        <w:rPr>
          <w:rStyle w:val="ac"/>
          <w:b w:val="0"/>
          <w:bCs w:val="0"/>
        </w:rPr>
        <w:t>meta-iodobenzylguanidine</w:t>
      </w:r>
      <w:r>
        <w:rPr>
          <w:rStyle w:val="ac"/>
          <w:b w:val="0"/>
          <w:bCs w:val="0"/>
        </w:rPr>
        <w:t>;</w:t>
      </w:r>
      <w:r>
        <w:rPr>
          <w:rStyle w:val="ac"/>
        </w:rPr>
        <w:t xml:space="preserve"> </w:t>
      </w:r>
      <w:r>
        <w:t>RA, retinoic acid; mAb, monoclonal antibody</w:t>
      </w:r>
    </w:p>
    <w:p w14:paraId="0066E367" w14:textId="77777777" w:rsidR="0058722B" w:rsidRDefault="0058722B" w:rsidP="0058722B"/>
    <w:p w14:paraId="062EA86F" w14:textId="77777777" w:rsidR="0058722B" w:rsidRDefault="0058722B" w:rsidP="0058722B"/>
    <w:tbl>
      <w:tblPr>
        <w:tblStyle w:val="41"/>
        <w:tblpPr w:leftFromText="142" w:rightFromText="142" w:vertAnchor="page" w:horzAnchor="page" w:tblpX="2669" w:tblpY="2963"/>
        <w:tblW w:w="10490" w:type="dxa"/>
        <w:tblLook w:val="0420" w:firstRow="1" w:lastRow="0" w:firstColumn="0" w:lastColumn="0" w:noHBand="0" w:noVBand="1"/>
      </w:tblPr>
      <w:tblGrid>
        <w:gridCol w:w="874"/>
        <w:gridCol w:w="1111"/>
        <w:gridCol w:w="1436"/>
        <w:gridCol w:w="3133"/>
        <w:gridCol w:w="1899"/>
        <w:gridCol w:w="2037"/>
      </w:tblGrid>
      <w:tr w:rsidR="00A3204C" w14:paraId="272308C4" w14:textId="77777777" w:rsidTr="00A32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874" w:type="dxa"/>
            <w:hideMark/>
          </w:tcPr>
          <w:p w14:paraId="47005EC6" w14:textId="77777777" w:rsidR="0058722B" w:rsidRPr="003B1C7C" w:rsidRDefault="00000000" w:rsidP="00816D41">
            <w:r w:rsidRPr="003B1C7C">
              <w:rPr>
                <w:rFonts w:hint="eastAsia"/>
              </w:rPr>
              <w:lastRenderedPageBreak/>
              <w:t>No</w:t>
            </w:r>
          </w:p>
        </w:tc>
        <w:tc>
          <w:tcPr>
            <w:tcW w:w="1111" w:type="dxa"/>
            <w:hideMark/>
          </w:tcPr>
          <w:p w14:paraId="7440BFD5" w14:textId="77777777" w:rsidR="0058722B" w:rsidRDefault="00000000" w:rsidP="00816D41">
            <w:pPr>
              <w:rPr>
                <w:caps/>
              </w:rPr>
            </w:pPr>
            <w:r w:rsidRPr="003B1C7C">
              <w:rPr>
                <w:rFonts w:hint="eastAsia"/>
              </w:rPr>
              <w:t>Age</w:t>
            </w:r>
          </w:p>
          <w:p w14:paraId="730C49A2" w14:textId="77777777" w:rsidR="0058722B" w:rsidRPr="003B1C7C" w:rsidRDefault="00000000" w:rsidP="00816D41">
            <w:r>
              <w:t>(year)</w:t>
            </w:r>
          </w:p>
        </w:tc>
        <w:tc>
          <w:tcPr>
            <w:tcW w:w="1436" w:type="dxa"/>
            <w:hideMark/>
          </w:tcPr>
          <w:p w14:paraId="3971C469" w14:textId="77777777" w:rsidR="0058722B" w:rsidRPr="003B1C7C" w:rsidRDefault="00000000" w:rsidP="00816D41">
            <w:r w:rsidRPr="003B1C7C">
              <w:rPr>
                <w:rFonts w:hint="eastAsia"/>
              </w:rPr>
              <w:t>Gender</w:t>
            </w:r>
          </w:p>
        </w:tc>
        <w:tc>
          <w:tcPr>
            <w:tcW w:w="3133" w:type="dxa"/>
            <w:hideMark/>
          </w:tcPr>
          <w:p w14:paraId="5C88D406" w14:textId="77777777" w:rsidR="0058722B" w:rsidRDefault="00000000" w:rsidP="00816D41">
            <w:pPr>
              <w:rPr>
                <w:caps/>
              </w:rPr>
            </w:pPr>
            <w:r w:rsidRPr="003B1C7C">
              <w:rPr>
                <w:rFonts w:hint="eastAsia"/>
              </w:rPr>
              <w:t xml:space="preserve">Metastasis site </w:t>
            </w:r>
          </w:p>
          <w:p w14:paraId="083AC8E5" w14:textId="77777777" w:rsidR="0058722B" w:rsidRPr="003B1C7C" w:rsidRDefault="00000000" w:rsidP="00816D41">
            <w:r w:rsidRPr="003B1C7C">
              <w:rPr>
                <w:rFonts w:hint="eastAsia"/>
              </w:rPr>
              <w:t>at diagnosis</w:t>
            </w:r>
          </w:p>
        </w:tc>
        <w:tc>
          <w:tcPr>
            <w:tcW w:w="1899" w:type="dxa"/>
            <w:hideMark/>
          </w:tcPr>
          <w:p w14:paraId="52399D15" w14:textId="77777777" w:rsidR="0058722B" w:rsidRDefault="00000000" w:rsidP="00816D41">
            <w:pPr>
              <w:rPr>
                <w:caps/>
              </w:rPr>
            </w:pPr>
            <w:r w:rsidRPr="003B1C7C">
              <w:rPr>
                <w:rFonts w:hint="eastAsia"/>
              </w:rPr>
              <w:t>IDRF</w:t>
            </w:r>
            <w:r>
              <w:t xml:space="preserve"> </w:t>
            </w:r>
          </w:p>
          <w:p w14:paraId="074C08B2" w14:textId="77777777" w:rsidR="0058722B" w:rsidRPr="003B1C7C" w:rsidRDefault="00000000" w:rsidP="00816D41">
            <w:r w:rsidRPr="003B1C7C">
              <w:rPr>
                <w:rFonts w:hint="eastAsia"/>
              </w:rPr>
              <w:t>at diagnosis</w:t>
            </w:r>
          </w:p>
        </w:tc>
        <w:tc>
          <w:tcPr>
            <w:tcW w:w="2037" w:type="dxa"/>
            <w:hideMark/>
          </w:tcPr>
          <w:p w14:paraId="0AF654E2" w14:textId="77777777" w:rsidR="0058722B" w:rsidRPr="003B1C7C" w:rsidRDefault="00000000" w:rsidP="00816D41">
            <w:r w:rsidRPr="003B1C7C">
              <w:rPr>
                <w:rFonts w:hint="eastAsia"/>
              </w:rPr>
              <w:t>MYCN amplification</w:t>
            </w:r>
          </w:p>
        </w:tc>
      </w:tr>
      <w:tr w:rsidR="00A3204C" w14:paraId="3E011CB2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874" w:type="dxa"/>
            <w:hideMark/>
          </w:tcPr>
          <w:p w14:paraId="0614168E" w14:textId="77777777" w:rsidR="0058722B" w:rsidRPr="003B1C7C" w:rsidRDefault="00000000" w:rsidP="00816D41">
            <w:r w:rsidRPr="003B1C7C">
              <w:rPr>
                <w:rFonts w:hint="eastAsia"/>
              </w:rPr>
              <w:t>1</w:t>
            </w:r>
          </w:p>
        </w:tc>
        <w:tc>
          <w:tcPr>
            <w:tcW w:w="1111" w:type="dxa"/>
            <w:hideMark/>
          </w:tcPr>
          <w:p w14:paraId="4BB206C6" w14:textId="77777777" w:rsidR="0058722B" w:rsidRPr="003B1C7C" w:rsidRDefault="00000000" w:rsidP="00816D41">
            <w:r w:rsidRPr="003B1C7C">
              <w:rPr>
                <w:rFonts w:hint="eastAsia"/>
              </w:rPr>
              <w:t>1</w:t>
            </w:r>
          </w:p>
        </w:tc>
        <w:tc>
          <w:tcPr>
            <w:tcW w:w="1436" w:type="dxa"/>
            <w:hideMark/>
          </w:tcPr>
          <w:p w14:paraId="07BAB4D2" w14:textId="77777777" w:rsidR="0058722B" w:rsidRPr="003B1C7C" w:rsidRDefault="00000000" w:rsidP="00816D41">
            <w:r w:rsidRPr="003B1C7C">
              <w:rPr>
                <w:rFonts w:hint="eastAsia"/>
              </w:rPr>
              <w:t>F</w:t>
            </w:r>
          </w:p>
        </w:tc>
        <w:tc>
          <w:tcPr>
            <w:tcW w:w="3133" w:type="dxa"/>
            <w:hideMark/>
          </w:tcPr>
          <w:p w14:paraId="20B79C6E" w14:textId="77777777" w:rsidR="0058722B" w:rsidRPr="003B1C7C" w:rsidRDefault="00000000" w:rsidP="00816D41">
            <w:r w:rsidRPr="003B1C7C">
              <w:rPr>
                <w:rFonts w:hint="eastAsia"/>
              </w:rPr>
              <w:t>Bone, Bone Marrow, liver</w:t>
            </w:r>
          </w:p>
        </w:tc>
        <w:tc>
          <w:tcPr>
            <w:tcW w:w="1899" w:type="dxa"/>
            <w:hideMark/>
          </w:tcPr>
          <w:p w14:paraId="3EF8EE05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negative</w:t>
            </w:r>
          </w:p>
        </w:tc>
        <w:tc>
          <w:tcPr>
            <w:tcW w:w="2037" w:type="dxa"/>
            <w:hideMark/>
          </w:tcPr>
          <w:p w14:paraId="6ED00949" w14:textId="77777777" w:rsidR="0058722B" w:rsidRPr="003B1C7C" w:rsidRDefault="00000000" w:rsidP="00816D41">
            <w:r w:rsidRPr="003B1C7C">
              <w:rPr>
                <w:rFonts w:hint="eastAsia"/>
              </w:rPr>
              <w:t>Yes</w:t>
            </w:r>
          </w:p>
        </w:tc>
      </w:tr>
      <w:tr w:rsidR="00A3204C" w14:paraId="59BED06B" w14:textId="77777777" w:rsidTr="00A3204C">
        <w:trPr>
          <w:trHeight w:val="454"/>
        </w:trPr>
        <w:tc>
          <w:tcPr>
            <w:tcW w:w="874" w:type="dxa"/>
            <w:hideMark/>
          </w:tcPr>
          <w:p w14:paraId="4BB6B726" w14:textId="77777777" w:rsidR="0058722B" w:rsidRPr="003B1C7C" w:rsidRDefault="00000000" w:rsidP="00816D41">
            <w:r w:rsidRPr="003B1C7C">
              <w:rPr>
                <w:rFonts w:hint="eastAsia"/>
              </w:rPr>
              <w:t>2</w:t>
            </w:r>
          </w:p>
        </w:tc>
        <w:tc>
          <w:tcPr>
            <w:tcW w:w="1111" w:type="dxa"/>
            <w:hideMark/>
          </w:tcPr>
          <w:p w14:paraId="3B9D0884" w14:textId="77777777" w:rsidR="0058722B" w:rsidRPr="003B1C7C" w:rsidRDefault="00000000" w:rsidP="00816D41">
            <w:r w:rsidRPr="003B1C7C">
              <w:rPr>
                <w:rFonts w:hint="eastAsia"/>
              </w:rPr>
              <w:t>3</w:t>
            </w:r>
          </w:p>
        </w:tc>
        <w:tc>
          <w:tcPr>
            <w:tcW w:w="1436" w:type="dxa"/>
            <w:hideMark/>
          </w:tcPr>
          <w:p w14:paraId="125C9662" w14:textId="77777777" w:rsidR="0058722B" w:rsidRPr="003B1C7C" w:rsidRDefault="00000000" w:rsidP="00816D41">
            <w:r w:rsidRPr="003B1C7C">
              <w:rPr>
                <w:rFonts w:hint="eastAsia"/>
              </w:rPr>
              <w:t>M</w:t>
            </w:r>
          </w:p>
        </w:tc>
        <w:tc>
          <w:tcPr>
            <w:tcW w:w="3133" w:type="dxa"/>
            <w:hideMark/>
          </w:tcPr>
          <w:p w14:paraId="0501ECB2" w14:textId="77777777" w:rsidR="0058722B" w:rsidRPr="003B1C7C" w:rsidRDefault="00000000" w:rsidP="00816D41">
            <w:r w:rsidRPr="003B1C7C">
              <w:rPr>
                <w:rFonts w:hint="eastAsia"/>
              </w:rPr>
              <w:t>Bone, Bone Marrow</w:t>
            </w:r>
          </w:p>
        </w:tc>
        <w:tc>
          <w:tcPr>
            <w:tcW w:w="1899" w:type="dxa"/>
            <w:hideMark/>
          </w:tcPr>
          <w:p w14:paraId="35E219E5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Positive</w:t>
            </w:r>
          </w:p>
        </w:tc>
        <w:tc>
          <w:tcPr>
            <w:tcW w:w="2037" w:type="dxa"/>
            <w:hideMark/>
          </w:tcPr>
          <w:p w14:paraId="3E0826A1" w14:textId="77777777" w:rsidR="0058722B" w:rsidRPr="003B1C7C" w:rsidRDefault="00000000" w:rsidP="00816D41">
            <w:r w:rsidRPr="003B1C7C">
              <w:rPr>
                <w:rFonts w:hint="eastAsia"/>
              </w:rPr>
              <w:t>No</w:t>
            </w:r>
          </w:p>
        </w:tc>
      </w:tr>
      <w:tr w:rsidR="00A3204C" w14:paraId="5F057BFD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874" w:type="dxa"/>
            <w:hideMark/>
          </w:tcPr>
          <w:p w14:paraId="084E8239" w14:textId="77777777" w:rsidR="0058722B" w:rsidRPr="003B1C7C" w:rsidRDefault="00000000" w:rsidP="00816D41">
            <w:r w:rsidRPr="003B1C7C">
              <w:rPr>
                <w:rFonts w:hint="eastAsia"/>
              </w:rPr>
              <w:t>3</w:t>
            </w:r>
          </w:p>
        </w:tc>
        <w:tc>
          <w:tcPr>
            <w:tcW w:w="1111" w:type="dxa"/>
            <w:hideMark/>
          </w:tcPr>
          <w:p w14:paraId="46E68705" w14:textId="77777777" w:rsidR="0058722B" w:rsidRPr="003B1C7C" w:rsidRDefault="00000000" w:rsidP="00816D41">
            <w:r w:rsidRPr="003B1C7C">
              <w:rPr>
                <w:rFonts w:hint="eastAsia"/>
              </w:rPr>
              <w:t>3</w:t>
            </w:r>
          </w:p>
        </w:tc>
        <w:tc>
          <w:tcPr>
            <w:tcW w:w="1436" w:type="dxa"/>
            <w:hideMark/>
          </w:tcPr>
          <w:p w14:paraId="14D69B24" w14:textId="77777777" w:rsidR="0058722B" w:rsidRPr="003B1C7C" w:rsidRDefault="00000000" w:rsidP="00816D41">
            <w:r w:rsidRPr="003B1C7C">
              <w:rPr>
                <w:rFonts w:hint="eastAsia"/>
              </w:rPr>
              <w:t>F</w:t>
            </w:r>
          </w:p>
        </w:tc>
        <w:tc>
          <w:tcPr>
            <w:tcW w:w="3133" w:type="dxa"/>
            <w:hideMark/>
          </w:tcPr>
          <w:p w14:paraId="080A8322" w14:textId="77777777" w:rsidR="0058722B" w:rsidRPr="003B1C7C" w:rsidRDefault="00000000" w:rsidP="00816D41">
            <w:r w:rsidRPr="003B1C7C">
              <w:rPr>
                <w:rFonts w:hint="eastAsia"/>
              </w:rPr>
              <w:t>Bone, Bone Marrow</w:t>
            </w:r>
          </w:p>
        </w:tc>
        <w:tc>
          <w:tcPr>
            <w:tcW w:w="1899" w:type="dxa"/>
            <w:hideMark/>
          </w:tcPr>
          <w:p w14:paraId="165554AB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Positive</w:t>
            </w:r>
          </w:p>
        </w:tc>
        <w:tc>
          <w:tcPr>
            <w:tcW w:w="2037" w:type="dxa"/>
            <w:hideMark/>
          </w:tcPr>
          <w:p w14:paraId="629DE921" w14:textId="77777777" w:rsidR="0058722B" w:rsidRPr="003B1C7C" w:rsidRDefault="00000000" w:rsidP="00816D41">
            <w:r w:rsidRPr="003B1C7C">
              <w:rPr>
                <w:rFonts w:hint="eastAsia"/>
              </w:rPr>
              <w:t>No</w:t>
            </w:r>
          </w:p>
        </w:tc>
      </w:tr>
      <w:tr w:rsidR="00A3204C" w14:paraId="71E17F47" w14:textId="77777777" w:rsidTr="00A3204C">
        <w:trPr>
          <w:trHeight w:val="454"/>
        </w:trPr>
        <w:tc>
          <w:tcPr>
            <w:tcW w:w="874" w:type="dxa"/>
            <w:hideMark/>
          </w:tcPr>
          <w:p w14:paraId="7072936A" w14:textId="77777777" w:rsidR="0058722B" w:rsidRPr="003B1C7C" w:rsidRDefault="00000000" w:rsidP="00816D41">
            <w:r w:rsidRPr="003B1C7C">
              <w:rPr>
                <w:rFonts w:hint="eastAsia"/>
              </w:rPr>
              <w:t>4</w:t>
            </w:r>
          </w:p>
        </w:tc>
        <w:tc>
          <w:tcPr>
            <w:tcW w:w="1111" w:type="dxa"/>
            <w:hideMark/>
          </w:tcPr>
          <w:p w14:paraId="768E4908" w14:textId="77777777" w:rsidR="0058722B" w:rsidRPr="003B1C7C" w:rsidRDefault="00000000" w:rsidP="00816D41">
            <w:r w:rsidRPr="003B1C7C">
              <w:rPr>
                <w:rFonts w:hint="eastAsia"/>
              </w:rPr>
              <w:t>2</w:t>
            </w:r>
          </w:p>
        </w:tc>
        <w:tc>
          <w:tcPr>
            <w:tcW w:w="1436" w:type="dxa"/>
            <w:hideMark/>
          </w:tcPr>
          <w:p w14:paraId="4B94BE1A" w14:textId="77777777" w:rsidR="0058722B" w:rsidRPr="003B1C7C" w:rsidRDefault="00000000" w:rsidP="00816D41">
            <w:r w:rsidRPr="003B1C7C">
              <w:rPr>
                <w:rFonts w:hint="eastAsia"/>
              </w:rPr>
              <w:t>M</w:t>
            </w:r>
          </w:p>
        </w:tc>
        <w:tc>
          <w:tcPr>
            <w:tcW w:w="3133" w:type="dxa"/>
            <w:hideMark/>
          </w:tcPr>
          <w:p w14:paraId="244DD193" w14:textId="77777777" w:rsidR="0058722B" w:rsidRPr="003B1C7C" w:rsidRDefault="00000000" w:rsidP="00816D41">
            <w:r w:rsidRPr="003B1C7C">
              <w:rPr>
                <w:rFonts w:hint="eastAsia"/>
              </w:rPr>
              <w:t>Bone, Bone Marrow</w:t>
            </w:r>
          </w:p>
        </w:tc>
        <w:tc>
          <w:tcPr>
            <w:tcW w:w="1899" w:type="dxa"/>
            <w:hideMark/>
          </w:tcPr>
          <w:p w14:paraId="586DBDFB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Positive</w:t>
            </w:r>
          </w:p>
        </w:tc>
        <w:tc>
          <w:tcPr>
            <w:tcW w:w="2037" w:type="dxa"/>
            <w:hideMark/>
          </w:tcPr>
          <w:p w14:paraId="051E2E43" w14:textId="77777777" w:rsidR="0058722B" w:rsidRPr="003B1C7C" w:rsidRDefault="00000000" w:rsidP="00816D41">
            <w:r w:rsidRPr="003B1C7C">
              <w:rPr>
                <w:rFonts w:hint="eastAsia"/>
              </w:rPr>
              <w:t>No</w:t>
            </w:r>
          </w:p>
        </w:tc>
      </w:tr>
      <w:tr w:rsidR="00A3204C" w14:paraId="2D9E73D8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874" w:type="dxa"/>
            <w:hideMark/>
          </w:tcPr>
          <w:p w14:paraId="72DCB6CF" w14:textId="77777777" w:rsidR="0058722B" w:rsidRPr="003B1C7C" w:rsidRDefault="00000000" w:rsidP="00816D41">
            <w:r w:rsidRPr="003B1C7C">
              <w:rPr>
                <w:rFonts w:hint="eastAsia"/>
              </w:rPr>
              <w:t>5</w:t>
            </w:r>
          </w:p>
        </w:tc>
        <w:tc>
          <w:tcPr>
            <w:tcW w:w="1111" w:type="dxa"/>
            <w:hideMark/>
          </w:tcPr>
          <w:p w14:paraId="185E1252" w14:textId="77777777" w:rsidR="0058722B" w:rsidRPr="003B1C7C" w:rsidRDefault="00000000" w:rsidP="00816D41">
            <w:r w:rsidRPr="003B1C7C">
              <w:rPr>
                <w:rFonts w:hint="eastAsia"/>
              </w:rPr>
              <w:t>5</w:t>
            </w:r>
          </w:p>
        </w:tc>
        <w:tc>
          <w:tcPr>
            <w:tcW w:w="1436" w:type="dxa"/>
            <w:hideMark/>
          </w:tcPr>
          <w:p w14:paraId="6BF195A6" w14:textId="77777777" w:rsidR="0058722B" w:rsidRPr="003B1C7C" w:rsidRDefault="00000000" w:rsidP="00816D41">
            <w:r w:rsidRPr="003B1C7C">
              <w:rPr>
                <w:rFonts w:hint="eastAsia"/>
              </w:rPr>
              <w:t>F</w:t>
            </w:r>
          </w:p>
        </w:tc>
        <w:tc>
          <w:tcPr>
            <w:tcW w:w="3133" w:type="dxa"/>
            <w:hideMark/>
          </w:tcPr>
          <w:p w14:paraId="2E06F48C" w14:textId="77777777" w:rsidR="0058722B" w:rsidRPr="003B1C7C" w:rsidRDefault="00000000" w:rsidP="00816D41">
            <w:r w:rsidRPr="003B1C7C">
              <w:rPr>
                <w:rFonts w:hint="eastAsia"/>
              </w:rPr>
              <w:t>-</w:t>
            </w:r>
          </w:p>
        </w:tc>
        <w:tc>
          <w:tcPr>
            <w:tcW w:w="1899" w:type="dxa"/>
            <w:hideMark/>
          </w:tcPr>
          <w:p w14:paraId="5BE0606C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Positive</w:t>
            </w:r>
          </w:p>
        </w:tc>
        <w:tc>
          <w:tcPr>
            <w:tcW w:w="2037" w:type="dxa"/>
            <w:hideMark/>
          </w:tcPr>
          <w:p w14:paraId="49DFE69A" w14:textId="77777777" w:rsidR="0058722B" w:rsidRPr="003B1C7C" w:rsidRDefault="00000000" w:rsidP="00816D41">
            <w:r w:rsidRPr="003B1C7C">
              <w:rPr>
                <w:rFonts w:hint="eastAsia"/>
              </w:rPr>
              <w:t>Yes</w:t>
            </w:r>
          </w:p>
        </w:tc>
      </w:tr>
      <w:tr w:rsidR="00A3204C" w14:paraId="0125C20D" w14:textId="77777777" w:rsidTr="00A3204C">
        <w:trPr>
          <w:trHeight w:val="454"/>
        </w:trPr>
        <w:tc>
          <w:tcPr>
            <w:tcW w:w="874" w:type="dxa"/>
            <w:hideMark/>
          </w:tcPr>
          <w:p w14:paraId="32CEED67" w14:textId="77777777" w:rsidR="0058722B" w:rsidRPr="003B1C7C" w:rsidRDefault="00000000" w:rsidP="00816D41">
            <w:r w:rsidRPr="003B1C7C">
              <w:rPr>
                <w:rFonts w:hint="eastAsia"/>
              </w:rPr>
              <w:t>6</w:t>
            </w:r>
          </w:p>
        </w:tc>
        <w:tc>
          <w:tcPr>
            <w:tcW w:w="1111" w:type="dxa"/>
            <w:hideMark/>
          </w:tcPr>
          <w:p w14:paraId="47764A48" w14:textId="77777777" w:rsidR="0058722B" w:rsidRPr="003B1C7C" w:rsidRDefault="00000000" w:rsidP="00816D41">
            <w:r w:rsidRPr="003B1C7C">
              <w:rPr>
                <w:rFonts w:hint="eastAsia"/>
              </w:rPr>
              <w:t>2</w:t>
            </w:r>
          </w:p>
        </w:tc>
        <w:tc>
          <w:tcPr>
            <w:tcW w:w="1436" w:type="dxa"/>
            <w:hideMark/>
          </w:tcPr>
          <w:p w14:paraId="200C7909" w14:textId="77777777" w:rsidR="0058722B" w:rsidRPr="003B1C7C" w:rsidRDefault="00000000" w:rsidP="00816D41">
            <w:r w:rsidRPr="003B1C7C">
              <w:rPr>
                <w:rFonts w:hint="eastAsia"/>
              </w:rPr>
              <w:t>F</w:t>
            </w:r>
          </w:p>
        </w:tc>
        <w:tc>
          <w:tcPr>
            <w:tcW w:w="3133" w:type="dxa"/>
            <w:hideMark/>
          </w:tcPr>
          <w:p w14:paraId="198C0FAF" w14:textId="77777777" w:rsidR="0058722B" w:rsidRPr="003B1C7C" w:rsidRDefault="00000000" w:rsidP="00816D41">
            <w:r w:rsidRPr="003B1C7C">
              <w:rPr>
                <w:rFonts w:hint="eastAsia"/>
              </w:rPr>
              <w:t>Bone, Bone Marrow</w:t>
            </w:r>
          </w:p>
        </w:tc>
        <w:tc>
          <w:tcPr>
            <w:tcW w:w="1899" w:type="dxa"/>
            <w:hideMark/>
          </w:tcPr>
          <w:p w14:paraId="2D427601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Positive</w:t>
            </w:r>
          </w:p>
        </w:tc>
        <w:tc>
          <w:tcPr>
            <w:tcW w:w="2037" w:type="dxa"/>
            <w:hideMark/>
          </w:tcPr>
          <w:p w14:paraId="69B5DE80" w14:textId="77777777" w:rsidR="0058722B" w:rsidRPr="003B1C7C" w:rsidRDefault="00000000" w:rsidP="00816D41">
            <w:r w:rsidRPr="003B1C7C">
              <w:rPr>
                <w:rFonts w:hint="eastAsia"/>
              </w:rPr>
              <w:t>No</w:t>
            </w:r>
          </w:p>
        </w:tc>
      </w:tr>
      <w:tr w:rsidR="00A3204C" w14:paraId="7B035267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874" w:type="dxa"/>
            <w:hideMark/>
          </w:tcPr>
          <w:p w14:paraId="20920F44" w14:textId="77777777" w:rsidR="0058722B" w:rsidRPr="003B1C7C" w:rsidRDefault="00000000" w:rsidP="00816D41">
            <w:r w:rsidRPr="003B1C7C">
              <w:rPr>
                <w:rFonts w:hint="eastAsia"/>
              </w:rPr>
              <w:t>7</w:t>
            </w:r>
          </w:p>
        </w:tc>
        <w:tc>
          <w:tcPr>
            <w:tcW w:w="1111" w:type="dxa"/>
            <w:hideMark/>
          </w:tcPr>
          <w:p w14:paraId="1E60736E" w14:textId="77777777" w:rsidR="0058722B" w:rsidRPr="003B1C7C" w:rsidRDefault="00000000" w:rsidP="00816D41">
            <w:r w:rsidRPr="003B1C7C">
              <w:rPr>
                <w:rFonts w:hint="eastAsia"/>
              </w:rPr>
              <w:t>3</w:t>
            </w:r>
          </w:p>
        </w:tc>
        <w:tc>
          <w:tcPr>
            <w:tcW w:w="1436" w:type="dxa"/>
            <w:hideMark/>
          </w:tcPr>
          <w:p w14:paraId="75390C20" w14:textId="77777777" w:rsidR="0058722B" w:rsidRPr="003B1C7C" w:rsidRDefault="00000000" w:rsidP="00816D41">
            <w:r w:rsidRPr="003B1C7C">
              <w:rPr>
                <w:rFonts w:hint="eastAsia"/>
              </w:rPr>
              <w:t>M</w:t>
            </w:r>
          </w:p>
        </w:tc>
        <w:tc>
          <w:tcPr>
            <w:tcW w:w="3133" w:type="dxa"/>
            <w:hideMark/>
          </w:tcPr>
          <w:p w14:paraId="289322EC" w14:textId="77777777" w:rsidR="0058722B" w:rsidRPr="003B1C7C" w:rsidRDefault="00000000" w:rsidP="00816D41">
            <w:r w:rsidRPr="003B1C7C">
              <w:rPr>
                <w:rFonts w:hint="eastAsia"/>
              </w:rPr>
              <w:t>-</w:t>
            </w:r>
          </w:p>
        </w:tc>
        <w:tc>
          <w:tcPr>
            <w:tcW w:w="1899" w:type="dxa"/>
            <w:hideMark/>
          </w:tcPr>
          <w:p w14:paraId="2FAF7A32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Positive</w:t>
            </w:r>
          </w:p>
        </w:tc>
        <w:tc>
          <w:tcPr>
            <w:tcW w:w="2037" w:type="dxa"/>
            <w:hideMark/>
          </w:tcPr>
          <w:p w14:paraId="79EFAE6C" w14:textId="77777777" w:rsidR="0058722B" w:rsidRPr="003B1C7C" w:rsidRDefault="00000000" w:rsidP="00816D41">
            <w:r w:rsidRPr="003B1C7C">
              <w:rPr>
                <w:rFonts w:hint="eastAsia"/>
              </w:rPr>
              <w:t>No</w:t>
            </w:r>
          </w:p>
        </w:tc>
      </w:tr>
      <w:tr w:rsidR="00A3204C" w14:paraId="6F72802F" w14:textId="77777777" w:rsidTr="00A3204C">
        <w:trPr>
          <w:trHeight w:val="454"/>
        </w:trPr>
        <w:tc>
          <w:tcPr>
            <w:tcW w:w="874" w:type="dxa"/>
            <w:hideMark/>
          </w:tcPr>
          <w:p w14:paraId="497D2C48" w14:textId="77777777" w:rsidR="0058722B" w:rsidRPr="003B1C7C" w:rsidRDefault="00000000" w:rsidP="00816D41">
            <w:r w:rsidRPr="003B1C7C">
              <w:rPr>
                <w:rFonts w:hint="eastAsia"/>
              </w:rPr>
              <w:t>8</w:t>
            </w:r>
          </w:p>
        </w:tc>
        <w:tc>
          <w:tcPr>
            <w:tcW w:w="1111" w:type="dxa"/>
            <w:hideMark/>
          </w:tcPr>
          <w:p w14:paraId="6218B187" w14:textId="77777777" w:rsidR="0058722B" w:rsidRPr="003B1C7C" w:rsidRDefault="00000000" w:rsidP="00816D41">
            <w:r w:rsidRPr="003B1C7C">
              <w:rPr>
                <w:rFonts w:hint="eastAsia"/>
              </w:rPr>
              <w:t>4</w:t>
            </w:r>
          </w:p>
        </w:tc>
        <w:tc>
          <w:tcPr>
            <w:tcW w:w="1436" w:type="dxa"/>
            <w:hideMark/>
          </w:tcPr>
          <w:p w14:paraId="685F6D0B" w14:textId="77777777" w:rsidR="0058722B" w:rsidRPr="003B1C7C" w:rsidRDefault="00000000" w:rsidP="00816D41">
            <w:r w:rsidRPr="003B1C7C">
              <w:rPr>
                <w:rFonts w:hint="eastAsia"/>
              </w:rPr>
              <w:t>F</w:t>
            </w:r>
          </w:p>
        </w:tc>
        <w:tc>
          <w:tcPr>
            <w:tcW w:w="3133" w:type="dxa"/>
            <w:hideMark/>
          </w:tcPr>
          <w:p w14:paraId="2FE73981" w14:textId="77777777" w:rsidR="0058722B" w:rsidRPr="003B1C7C" w:rsidRDefault="00000000" w:rsidP="00816D41">
            <w:r w:rsidRPr="003B1C7C">
              <w:rPr>
                <w:rFonts w:hint="eastAsia"/>
              </w:rPr>
              <w:t>-</w:t>
            </w:r>
          </w:p>
        </w:tc>
        <w:tc>
          <w:tcPr>
            <w:tcW w:w="1899" w:type="dxa"/>
            <w:hideMark/>
          </w:tcPr>
          <w:p w14:paraId="5495E307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Positive</w:t>
            </w:r>
          </w:p>
        </w:tc>
        <w:tc>
          <w:tcPr>
            <w:tcW w:w="2037" w:type="dxa"/>
            <w:hideMark/>
          </w:tcPr>
          <w:p w14:paraId="1533633B" w14:textId="77777777" w:rsidR="0058722B" w:rsidRPr="003B1C7C" w:rsidRDefault="00000000" w:rsidP="00816D41">
            <w:r w:rsidRPr="003B1C7C">
              <w:rPr>
                <w:rFonts w:hint="eastAsia"/>
              </w:rPr>
              <w:t>No</w:t>
            </w:r>
          </w:p>
        </w:tc>
      </w:tr>
      <w:tr w:rsidR="00A3204C" w14:paraId="2A82169A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874" w:type="dxa"/>
            <w:hideMark/>
          </w:tcPr>
          <w:p w14:paraId="16AC7C4B" w14:textId="77777777" w:rsidR="0058722B" w:rsidRPr="003B1C7C" w:rsidRDefault="00000000" w:rsidP="00816D41">
            <w:r w:rsidRPr="003B1C7C">
              <w:rPr>
                <w:rFonts w:hint="eastAsia"/>
              </w:rPr>
              <w:t>9</w:t>
            </w:r>
          </w:p>
        </w:tc>
        <w:tc>
          <w:tcPr>
            <w:tcW w:w="1111" w:type="dxa"/>
            <w:hideMark/>
          </w:tcPr>
          <w:p w14:paraId="72290E67" w14:textId="77777777" w:rsidR="0058722B" w:rsidRPr="003B1C7C" w:rsidRDefault="00000000" w:rsidP="00816D41">
            <w:r w:rsidRPr="003B1C7C">
              <w:rPr>
                <w:rFonts w:hint="eastAsia"/>
              </w:rPr>
              <w:t>3</w:t>
            </w:r>
          </w:p>
        </w:tc>
        <w:tc>
          <w:tcPr>
            <w:tcW w:w="1436" w:type="dxa"/>
            <w:hideMark/>
          </w:tcPr>
          <w:p w14:paraId="2C1A785C" w14:textId="77777777" w:rsidR="0058722B" w:rsidRPr="003B1C7C" w:rsidRDefault="00000000" w:rsidP="00816D41">
            <w:r w:rsidRPr="003B1C7C">
              <w:rPr>
                <w:rFonts w:hint="eastAsia"/>
              </w:rPr>
              <w:t>F</w:t>
            </w:r>
          </w:p>
        </w:tc>
        <w:tc>
          <w:tcPr>
            <w:tcW w:w="3133" w:type="dxa"/>
            <w:hideMark/>
          </w:tcPr>
          <w:p w14:paraId="0E882D7A" w14:textId="77777777" w:rsidR="0058722B" w:rsidRPr="003B1C7C" w:rsidRDefault="00000000" w:rsidP="00816D41">
            <w:r w:rsidRPr="003B1C7C">
              <w:rPr>
                <w:rFonts w:hint="eastAsia"/>
              </w:rPr>
              <w:t>lung</w:t>
            </w:r>
          </w:p>
        </w:tc>
        <w:tc>
          <w:tcPr>
            <w:tcW w:w="1899" w:type="dxa"/>
            <w:hideMark/>
          </w:tcPr>
          <w:p w14:paraId="194562CF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Positive</w:t>
            </w:r>
          </w:p>
        </w:tc>
        <w:tc>
          <w:tcPr>
            <w:tcW w:w="2037" w:type="dxa"/>
            <w:hideMark/>
          </w:tcPr>
          <w:p w14:paraId="15EC6F9A" w14:textId="77777777" w:rsidR="0058722B" w:rsidRPr="003B1C7C" w:rsidRDefault="00000000" w:rsidP="00816D41">
            <w:r w:rsidRPr="003B1C7C">
              <w:rPr>
                <w:rFonts w:hint="eastAsia"/>
              </w:rPr>
              <w:t>No</w:t>
            </w:r>
          </w:p>
        </w:tc>
      </w:tr>
      <w:tr w:rsidR="00A3204C" w14:paraId="0AA71910" w14:textId="77777777" w:rsidTr="00A3204C">
        <w:trPr>
          <w:trHeight w:val="454"/>
        </w:trPr>
        <w:tc>
          <w:tcPr>
            <w:tcW w:w="874" w:type="dxa"/>
            <w:hideMark/>
          </w:tcPr>
          <w:p w14:paraId="5BA9D980" w14:textId="77777777" w:rsidR="0058722B" w:rsidRPr="003B1C7C" w:rsidRDefault="00000000" w:rsidP="00816D41">
            <w:r w:rsidRPr="003B1C7C">
              <w:rPr>
                <w:rFonts w:hint="eastAsia"/>
              </w:rPr>
              <w:t>10</w:t>
            </w:r>
          </w:p>
        </w:tc>
        <w:tc>
          <w:tcPr>
            <w:tcW w:w="1111" w:type="dxa"/>
            <w:hideMark/>
          </w:tcPr>
          <w:p w14:paraId="1E09EF40" w14:textId="77777777" w:rsidR="0058722B" w:rsidRPr="003B1C7C" w:rsidRDefault="00000000" w:rsidP="00816D41">
            <w:r w:rsidRPr="003B1C7C">
              <w:rPr>
                <w:rFonts w:hint="eastAsia"/>
              </w:rPr>
              <w:t>4</w:t>
            </w:r>
          </w:p>
        </w:tc>
        <w:tc>
          <w:tcPr>
            <w:tcW w:w="1436" w:type="dxa"/>
            <w:hideMark/>
          </w:tcPr>
          <w:p w14:paraId="7E2C255D" w14:textId="77777777" w:rsidR="0058722B" w:rsidRPr="003B1C7C" w:rsidRDefault="00000000" w:rsidP="00816D41">
            <w:r w:rsidRPr="003B1C7C">
              <w:rPr>
                <w:rFonts w:hint="eastAsia"/>
              </w:rPr>
              <w:t>F</w:t>
            </w:r>
          </w:p>
        </w:tc>
        <w:tc>
          <w:tcPr>
            <w:tcW w:w="3133" w:type="dxa"/>
            <w:hideMark/>
          </w:tcPr>
          <w:p w14:paraId="7EA26D0C" w14:textId="77777777" w:rsidR="0058722B" w:rsidRPr="003B1C7C" w:rsidRDefault="00000000" w:rsidP="00816D41">
            <w:r w:rsidRPr="003B1C7C">
              <w:rPr>
                <w:rFonts w:hint="eastAsia"/>
              </w:rPr>
              <w:t>Lymph node, Bone Marrow</w:t>
            </w:r>
          </w:p>
        </w:tc>
        <w:tc>
          <w:tcPr>
            <w:tcW w:w="1899" w:type="dxa"/>
            <w:hideMark/>
          </w:tcPr>
          <w:p w14:paraId="383E66C3" w14:textId="77777777" w:rsidR="0058722B" w:rsidRPr="003B1C7C" w:rsidRDefault="00000000" w:rsidP="00816D41">
            <w:r w:rsidRPr="003B1C7C">
              <w:rPr>
                <w:rFonts w:hint="eastAsia"/>
              </w:rPr>
              <w:t xml:space="preserve"> Positive</w:t>
            </w:r>
          </w:p>
        </w:tc>
        <w:tc>
          <w:tcPr>
            <w:tcW w:w="2037" w:type="dxa"/>
            <w:hideMark/>
          </w:tcPr>
          <w:p w14:paraId="4CF914FD" w14:textId="77777777" w:rsidR="0058722B" w:rsidRPr="003B1C7C" w:rsidRDefault="00000000" w:rsidP="00816D41">
            <w:r w:rsidRPr="003B1C7C">
              <w:rPr>
                <w:rFonts w:hint="eastAsia"/>
              </w:rPr>
              <w:t>No</w:t>
            </w:r>
          </w:p>
        </w:tc>
      </w:tr>
      <w:tr w:rsidR="00A3204C" w14:paraId="202D1965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874" w:type="dxa"/>
            <w:hideMark/>
          </w:tcPr>
          <w:p w14:paraId="4779248C" w14:textId="77777777" w:rsidR="0058722B" w:rsidRPr="003B1C7C" w:rsidRDefault="00000000" w:rsidP="00816D41">
            <w:r w:rsidRPr="003B1C7C">
              <w:rPr>
                <w:rFonts w:hint="eastAsia"/>
              </w:rPr>
              <w:t>11</w:t>
            </w:r>
          </w:p>
        </w:tc>
        <w:tc>
          <w:tcPr>
            <w:tcW w:w="1111" w:type="dxa"/>
            <w:hideMark/>
          </w:tcPr>
          <w:p w14:paraId="0D7BEF5F" w14:textId="77777777" w:rsidR="0058722B" w:rsidRPr="003B1C7C" w:rsidRDefault="00000000" w:rsidP="00816D41">
            <w:r w:rsidRPr="003B1C7C">
              <w:rPr>
                <w:rFonts w:hint="eastAsia"/>
              </w:rPr>
              <w:t>3</w:t>
            </w:r>
          </w:p>
        </w:tc>
        <w:tc>
          <w:tcPr>
            <w:tcW w:w="1436" w:type="dxa"/>
            <w:hideMark/>
          </w:tcPr>
          <w:p w14:paraId="669AC130" w14:textId="77777777" w:rsidR="0058722B" w:rsidRPr="003B1C7C" w:rsidRDefault="00000000" w:rsidP="00816D41">
            <w:r w:rsidRPr="003B1C7C">
              <w:rPr>
                <w:rFonts w:hint="eastAsia"/>
              </w:rPr>
              <w:t>M</w:t>
            </w:r>
          </w:p>
        </w:tc>
        <w:tc>
          <w:tcPr>
            <w:tcW w:w="3133" w:type="dxa"/>
            <w:hideMark/>
          </w:tcPr>
          <w:p w14:paraId="59F238AF" w14:textId="77777777" w:rsidR="0058722B" w:rsidRPr="003B1C7C" w:rsidRDefault="00000000" w:rsidP="00816D41">
            <w:r w:rsidRPr="003B1C7C">
              <w:rPr>
                <w:rFonts w:hint="eastAsia"/>
              </w:rPr>
              <w:t>Bone, Bone Marrow</w:t>
            </w:r>
          </w:p>
        </w:tc>
        <w:tc>
          <w:tcPr>
            <w:tcW w:w="1899" w:type="dxa"/>
            <w:hideMark/>
          </w:tcPr>
          <w:p w14:paraId="3C758125" w14:textId="77777777" w:rsidR="0058722B" w:rsidRPr="003B1C7C" w:rsidRDefault="00000000" w:rsidP="00816D41">
            <w:pPr>
              <w:ind w:firstLineChars="50" w:firstLine="105"/>
            </w:pPr>
            <w:r w:rsidRPr="003B1C7C">
              <w:rPr>
                <w:rFonts w:hint="eastAsia"/>
              </w:rPr>
              <w:t>Positive</w:t>
            </w:r>
          </w:p>
        </w:tc>
        <w:tc>
          <w:tcPr>
            <w:tcW w:w="2037" w:type="dxa"/>
            <w:hideMark/>
          </w:tcPr>
          <w:p w14:paraId="02E82DAE" w14:textId="77777777" w:rsidR="0058722B" w:rsidRPr="003B1C7C" w:rsidRDefault="00000000" w:rsidP="00816D41">
            <w:r w:rsidRPr="003B1C7C">
              <w:rPr>
                <w:rFonts w:hint="eastAsia"/>
              </w:rPr>
              <w:t>No</w:t>
            </w:r>
          </w:p>
        </w:tc>
      </w:tr>
    </w:tbl>
    <w:p w14:paraId="7D33FF79" w14:textId="77777777" w:rsidR="0058722B" w:rsidRDefault="00000000" w:rsidP="0058722B">
      <w:r>
        <w:t>Supplementary Table S1.</w:t>
      </w:r>
    </w:p>
    <w:p w14:paraId="4EDCB63F" w14:textId="4AF4D4ED" w:rsidR="0058722B" w:rsidRDefault="00000000" w:rsidP="0058722B">
      <w:r>
        <w:t xml:space="preserve">Detailed Clinical Profiles of </w:t>
      </w:r>
      <w:r w:rsidR="0088784E">
        <w:rPr>
          <w:rFonts w:hint="eastAsia"/>
        </w:rPr>
        <w:t xml:space="preserve">the </w:t>
      </w:r>
      <w:r>
        <w:t>Patients in the Non-Surgical Cohort</w:t>
      </w:r>
      <w:r>
        <w:rPr>
          <w:rFonts w:ascii="游明朝" w:eastAsia="游明朝" w:hAnsi="游明朝" w:cs="Times New Roman"/>
        </w:rPr>
        <w:t>.</w:t>
      </w:r>
    </w:p>
    <w:p w14:paraId="0448814E" w14:textId="77777777" w:rsidR="0058722B" w:rsidRDefault="0058722B" w:rsidP="0058722B"/>
    <w:p w14:paraId="6C954ED2" w14:textId="77777777" w:rsidR="0058722B" w:rsidRDefault="0058722B" w:rsidP="0058722B"/>
    <w:p w14:paraId="36FDC50D" w14:textId="77777777" w:rsidR="0058722B" w:rsidRDefault="0058722B" w:rsidP="0058722B"/>
    <w:p w14:paraId="407D59D1" w14:textId="77777777" w:rsidR="0058722B" w:rsidRDefault="0058722B" w:rsidP="0058722B"/>
    <w:p w14:paraId="23EB7574" w14:textId="77777777" w:rsidR="0058722B" w:rsidRDefault="0058722B" w:rsidP="0058722B"/>
    <w:p w14:paraId="1B05A468" w14:textId="77777777" w:rsidR="0058722B" w:rsidRDefault="0058722B" w:rsidP="0058722B"/>
    <w:p w14:paraId="4280E546" w14:textId="77777777" w:rsidR="0058722B" w:rsidRDefault="0058722B" w:rsidP="0058722B"/>
    <w:p w14:paraId="65E890CF" w14:textId="77777777" w:rsidR="0058722B" w:rsidRDefault="0058722B" w:rsidP="0058722B"/>
    <w:p w14:paraId="260841FF" w14:textId="77777777" w:rsidR="0058722B" w:rsidRDefault="0058722B" w:rsidP="0058722B"/>
    <w:p w14:paraId="25D8A396" w14:textId="77777777" w:rsidR="0058722B" w:rsidRDefault="0058722B" w:rsidP="0058722B"/>
    <w:p w14:paraId="03088411" w14:textId="77777777" w:rsidR="0058722B" w:rsidRDefault="0058722B" w:rsidP="0058722B"/>
    <w:p w14:paraId="78BF3A18" w14:textId="77777777" w:rsidR="0058722B" w:rsidRDefault="0058722B" w:rsidP="0058722B"/>
    <w:p w14:paraId="5B249438" w14:textId="77777777" w:rsidR="0058722B" w:rsidRDefault="0058722B" w:rsidP="0058722B"/>
    <w:p w14:paraId="25570FAC" w14:textId="77777777" w:rsidR="0058722B" w:rsidRDefault="0058722B" w:rsidP="0058722B"/>
    <w:p w14:paraId="1800FF78" w14:textId="77777777" w:rsidR="0058722B" w:rsidRDefault="0058722B" w:rsidP="0058722B"/>
    <w:p w14:paraId="79556B18" w14:textId="77777777" w:rsidR="003B1C7C" w:rsidRDefault="003B1C7C"/>
    <w:p w14:paraId="5CFA6304" w14:textId="77777777" w:rsidR="003B1C7C" w:rsidRDefault="003B1C7C"/>
    <w:p w14:paraId="0CB56E7E" w14:textId="77777777" w:rsidR="003B1C7C" w:rsidRDefault="003B1C7C"/>
    <w:p w14:paraId="275C89AD" w14:textId="30C66E9A" w:rsidR="003B1C7C" w:rsidRDefault="00000000">
      <w:r>
        <w:t>IDRF: Image-defined risk factor</w:t>
      </w:r>
    </w:p>
    <w:p w14:paraId="241A8AA4" w14:textId="77777777" w:rsidR="0076773B" w:rsidRDefault="0076773B"/>
    <w:p w14:paraId="2945726C" w14:textId="77777777" w:rsidR="003C6D68" w:rsidRDefault="003C6D68"/>
    <w:p w14:paraId="68435F97" w14:textId="77777777" w:rsidR="003C6D68" w:rsidRDefault="00000000">
      <w:r>
        <w:lastRenderedPageBreak/>
        <w:t>Supplementary Table S2.</w:t>
      </w:r>
    </w:p>
    <w:p w14:paraId="7BB71332" w14:textId="29AD6497" w:rsidR="0058722B" w:rsidRDefault="00000000">
      <w:r>
        <w:t xml:space="preserve">Individual Tumor Reduction Rates After Chemotherapy and </w:t>
      </w:r>
      <w:r w:rsidR="0088784E">
        <w:rPr>
          <w:rFonts w:hint="eastAsia"/>
        </w:rPr>
        <w:t xml:space="preserve">the </w:t>
      </w:r>
      <w:r>
        <w:t xml:space="preserve">Clinical Outcomes in </w:t>
      </w:r>
      <w:r w:rsidR="0088784E">
        <w:rPr>
          <w:rFonts w:hint="eastAsia"/>
        </w:rPr>
        <w:t>the</w:t>
      </w:r>
      <w:r>
        <w:t xml:space="preserve"> Non-Surgical Cohort</w:t>
      </w:r>
    </w:p>
    <w:p w14:paraId="39686238" w14:textId="77777777" w:rsidR="00EE1ABE" w:rsidRDefault="00EE1ABE"/>
    <w:tbl>
      <w:tblPr>
        <w:tblStyle w:val="41"/>
        <w:tblW w:w="8626" w:type="dxa"/>
        <w:tblLook w:val="0420" w:firstRow="1" w:lastRow="0" w:firstColumn="0" w:lastColumn="0" w:noHBand="0" w:noVBand="1"/>
      </w:tblPr>
      <w:tblGrid>
        <w:gridCol w:w="1232"/>
        <w:gridCol w:w="1726"/>
        <w:gridCol w:w="5668"/>
      </w:tblGrid>
      <w:tr w:rsidR="00A3204C" w14:paraId="1700DD26" w14:textId="77777777" w:rsidTr="00A32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tcW w:w="1232" w:type="dxa"/>
            <w:hideMark/>
          </w:tcPr>
          <w:p w14:paraId="748CDE53" w14:textId="77777777" w:rsidR="003C6D68" w:rsidRPr="003C6D68" w:rsidRDefault="00000000" w:rsidP="003C6D68">
            <w:r w:rsidRPr="003C6D68">
              <w:rPr>
                <w:rFonts w:hint="eastAsia"/>
              </w:rPr>
              <w:t>No</w:t>
            </w:r>
          </w:p>
        </w:tc>
        <w:tc>
          <w:tcPr>
            <w:tcW w:w="1726" w:type="dxa"/>
            <w:hideMark/>
          </w:tcPr>
          <w:p w14:paraId="5B3A0A24" w14:textId="77777777" w:rsidR="003C6D68" w:rsidRPr="003C6D68" w:rsidRDefault="00000000" w:rsidP="003C6D68">
            <w:r w:rsidRPr="003C6D68">
              <w:rPr>
                <w:rFonts w:hint="eastAsia"/>
              </w:rPr>
              <w:t>prognosis</w:t>
            </w:r>
          </w:p>
        </w:tc>
        <w:tc>
          <w:tcPr>
            <w:tcW w:w="5668" w:type="dxa"/>
            <w:hideMark/>
          </w:tcPr>
          <w:p w14:paraId="5CA3E7CF" w14:textId="77777777" w:rsidR="003C6D68" w:rsidRPr="003C6D68" w:rsidRDefault="00000000" w:rsidP="003C6D68">
            <w:r w:rsidRPr="003C6D68">
              <w:rPr>
                <w:rFonts w:hint="eastAsia"/>
              </w:rPr>
              <w:t>Reduction rate of the primary tumor after chemotherapy</w:t>
            </w:r>
          </w:p>
        </w:tc>
      </w:tr>
      <w:tr w:rsidR="00A3204C" w14:paraId="09B9CDF6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tcW w:w="1232" w:type="dxa"/>
            <w:hideMark/>
          </w:tcPr>
          <w:p w14:paraId="1730B254" w14:textId="77777777" w:rsidR="003C6D68" w:rsidRPr="003C6D68" w:rsidRDefault="00000000" w:rsidP="003C6D68">
            <w:r w:rsidRPr="003C6D68">
              <w:rPr>
                <w:rFonts w:hint="eastAsia"/>
              </w:rPr>
              <w:t>1</w:t>
            </w:r>
          </w:p>
        </w:tc>
        <w:tc>
          <w:tcPr>
            <w:tcW w:w="1726" w:type="dxa"/>
            <w:hideMark/>
          </w:tcPr>
          <w:p w14:paraId="42360AD8" w14:textId="77777777" w:rsidR="003C6D68" w:rsidRPr="003C6D68" w:rsidRDefault="00000000" w:rsidP="003C6D68">
            <w:r w:rsidRPr="003C6D68">
              <w:rPr>
                <w:rFonts w:hint="eastAsia"/>
              </w:rPr>
              <w:t>alive</w:t>
            </w:r>
          </w:p>
        </w:tc>
        <w:tc>
          <w:tcPr>
            <w:tcW w:w="5668" w:type="dxa"/>
            <w:hideMark/>
          </w:tcPr>
          <w:p w14:paraId="2E4AE181" w14:textId="77777777" w:rsidR="003C6D68" w:rsidRPr="003C6D68" w:rsidRDefault="00000000" w:rsidP="003C6D68">
            <w:r w:rsidRPr="003C6D68">
              <w:rPr>
                <w:rFonts w:hint="eastAsia"/>
              </w:rPr>
              <w:t>78.7%</w:t>
            </w:r>
          </w:p>
        </w:tc>
      </w:tr>
      <w:tr w:rsidR="00A3204C" w14:paraId="48052B29" w14:textId="77777777" w:rsidTr="00A3204C">
        <w:trPr>
          <w:trHeight w:val="471"/>
        </w:trPr>
        <w:tc>
          <w:tcPr>
            <w:tcW w:w="1232" w:type="dxa"/>
            <w:hideMark/>
          </w:tcPr>
          <w:p w14:paraId="381EFD68" w14:textId="77777777" w:rsidR="003C6D68" w:rsidRPr="003C6D68" w:rsidRDefault="00000000" w:rsidP="003C6D68">
            <w:r w:rsidRPr="003C6D68">
              <w:rPr>
                <w:rFonts w:hint="eastAsia"/>
              </w:rPr>
              <w:t>2</w:t>
            </w:r>
          </w:p>
        </w:tc>
        <w:tc>
          <w:tcPr>
            <w:tcW w:w="1726" w:type="dxa"/>
            <w:hideMark/>
          </w:tcPr>
          <w:p w14:paraId="17EC4A9D" w14:textId="77777777" w:rsidR="003C6D68" w:rsidRPr="003C6D68" w:rsidRDefault="00000000" w:rsidP="003C6D68">
            <w:r w:rsidRPr="003C6D68">
              <w:rPr>
                <w:rFonts w:hint="eastAsia"/>
              </w:rPr>
              <w:t>alive</w:t>
            </w:r>
          </w:p>
        </w:tc>
        <w:tc>
          <w:tcPr>
            <w:tcW w:w="5668" w:type="dxa"/>
            <w:hideMark/>
          </w:tcPr>
          <w:p w14:paraId="5EF7159E" w14:textId="77777777" w:rsidR="003C6D68" w:rsidRPr="003C6D68" w:rsidRDefault="00000000" w:rsidP="003C6D68">
            <w:r w:rsidRPr="003C6D68">
              <w:rPr>
                <w:rFonts w:hint="eastAsia"/>
              </w:rPr>
              <w:t>22.9%</w:t>
            </w:r>
          </w:p>
        </w:tc>
      </w:tr>
      <w:tr w:rsidR="00A3204C" w14:paraId="605B82E3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tcW w:w="1232" w:type="dxa"/>
            <w:hideMark/>
          </w:tcPr>
          <w:p w14:paraId="095598CB" w14:textId="77777777" w:rsidR="003C6D68" w:rsidRPr="003C6D68" w:rsidRDefault="00000000" w:rsidP="003C6D68">
            <w:r w:rsidRPr="003C6D68">
              <w:rPr>
                <w:rFonts w:hint="eastAsia"/>
              </w:rPr>
              <w:t>3</w:t>
            </w:r>
          </w:p>
        </w:tc>
        <w:tc>
          <w:tcPr>
            <w:tcW w:w="1726" w:type="dxa"/>
            <w:hideMark/>
          </w:tcPr>
          <w:p w14:paraId="33D34F81" w14:textId="77777777" w:rsidR="003C6D68" w:rsidRPr="003C6D68" w:rsidRDefault="00000000" w:rsidP="003C6D68">
            <w:r w:rsidRPr="003C6D68">
              <w:rPr>
                <w:rFonts w:hint="eastAsia"/>
              </w:rPr>
              <w:t>death</w:t>
            </w:r>
          </w:p>
        </w:tc>
        <w:tc>
          <w:tcPr>
            <w:tcW w:w="5668" w:type="dxa"/>
            <w:hideMark/>
          </w:tcPr>
          <w:p w14:paraId="4C9DE4B3" w14:textId="77777777" w:rsidR="003C6D68" w:rsidRPr="003C6D68" w:rsidRDefault="00000000" w:rsidP="003C6D68">
            <w:r w:rsidRPr="003C6D68">
              <w:rPr>
                <w:rFonts w:hint="eastAsia"/>
              </w:rPr>
              <w:t>16.9%</w:t>
            </w:r>
          </w:p>
        </w:tc>
      </w:tr>
      <w:tr w:rsidR="00A3204C" w14:paraId="29988CE8" w14:textId="77777777" w:rsidTr="00A3204C">
        <w:trPr>
          <w:trHeight w:val="471"/>
        </w:trPr>
        <w:tc>
          <w:tcPr>
            <w:tcW w:w="1232" w:type="dxa"/>
            <w:hideMark/>
          </w:tcPr>
          <w:p w14:paraId="31B932D4" w14:textId="77777777" w:rsidR="003C6D68" w:rsidRPr="003C6D68" w:rsidRDefault="00000000" w:rsidP="003C6D68">
            <w:r w:rsidRPr="003C6D68">
              <w:rPr>
                <w:rFonts w:hint="eastAsia"/>
              </w:rPr>
              <w:t>4</w:t>
            </w:r>
          </w:p>
        </w:tc>
        <w:tc>
          <w:tcPr>
            <w:tcW w:w="1726" w:type="dxa"/>
            <w:hideMark/>
          </w:tcPr>
          <w:p w14:paraId="28DFCC3A" w14:textId="77777777" w:rsidR="003C6D68" w:rsidRPr="003C6D68" w:rsidRDefault="00000000" w:rsidP="003C6D68">
            <w:r w:rsidRPr="003C6D68">
              <w:rPr>
                <w:rFonts w:hint="eastAsia"/>
              </w:rPr>
              <w:t>alive</w:t>
            </w:r>
          </w:p>
        </w:tc>
        <w:tc>
          <w:tcPr>
            <w:tcW w:w="5668" w:type="dxa"/>
            <w:hideMark/>
          </w:tcPr>
          <w:p w14:paraId="2CAAA56A" w14:textId="77777777" w:rsidR="003C6D68" w:rsidRPr="003C6D68" w:rsidRDefault="00000000" w:rsidP="003C6D68">
            <w:r w:rsidRPr="003C6D68">
              <w:rPr>
                <w:rFonts w:hint="eastAsia"/>
              </w:rPr>
              <w:t>60%</w:t>
            </w:r>
          </w:p>
        </w:tc>
      </w:tr>
      <w:tr w:rsidR="00A3204C" w14:paraId="7D4C5C94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tcW w:w="1232" w:type="dxa"/>
            <w:hideMark/>
          </w:tcPr>
          <w:p w14:paraId="5C625900" w14:textId="77777777" w:rsidR="003C6D68" w:rsidRPr="003C6D68" w:rsidRDefault="00000000" w:rsidP="003C6D68">
            <w:r w:rsidRPr="003C6D68">
              <w:rPr>
                <w:rFonts w:hint="eastAsia"/>
              </w:rPr>
              <w:t>5</w:t>
            </w:r>
          </w:p>
        </w:tc>
        <w:tc>
          <w:tcPr>
            <w:tcW w:w="1726" w:type="dxa"/>
            <w:hideMark/>
          </w:tcPr>
          <w:p w14:paraId="43FD4218" w14:textId="77777777" w:rsidR="003C6D68" w:rsidRPr="003C6D68" w:rsidRDefault="00000000" w:rsidP="003C6D68">
            <w:r w:rsidRPr="003C6D68">
              <w:rPr>
                <w:rFonts w:hint="eastAsia"/>
              </w:rPr>
              <w:t>death</w:t>
            </w:r>
          </w:p>
        </w:tc>
        <w:tc>
          <w:tcPr>
            <w:tcW w:w="5668" w:type="dxa"/>
            <w:hideMark/>
          </w:tcPr>
          <w:p w14:paraId="65DD7E8A" w14:textId="77777777" w:rsidR="003C6D68" w:rsidRPr="003C6D68" w:rsidRDefault="00000000" w:rsidP="003C6D68">
            <w:r w:rsidRPr="003C6D68">
              <w:rPr>
                <w:rFonts w:hint="eastAsia"/>
              </w:rPr>
              <w:t>11.1%</w:t>
            </w:r>
          </w:p>
        </w:tc>
      </w:tr>
      <w:tr w:rsidR="00A3204C" w14:paraId="2D6C7CB3" w14:textId="77777777" w:rsidTr="00A3204C">
        <w:trPr>
          <w:trHeight w:val="471"/>
        </w:trPr>
        <w:tc>
          <w:tcPr>
            <w:tcW w:w="1232" w:type="dxa"/>
            <w:hideMark/>
          </w:tcPr>
          <w:p w14:paraId="7588A1E8" w14:textId="77777777" w:rsidR="003C6D68" w:rsidRPr="003C6D68" w:rsidRDefault="00000000" w:rsidP="003C6D68">
            <w:r w:rsidRPr="003C6D68">
              <w:rPr>
                <w:rFonts w:hint="eastAsia"/>
              </w:rPr>
              <w:t>6</w:t>
            </w:r>
          </w:p>
        </w:tc>
        <w:tc>
          <w:tcPr>
            <w:tcW w:w="1726" w:type="dxa"/>
            <w:hideMark/>
          </w:tcPr>
          <w:p w14:paraId="15B84323" w14:textId="77777777" w:rsidR="003C6D68" w:rsidRPr="003C6D68" w:rsidRDefault="00000000" w:rsidP="003C6D68">
            <w:r w:rsidRPr="003C6D68">
              <w:rPr>
                <w:rFonts w:hint="eastAsia"/>
              </w:rPr>
              <w:t>death</w:t>
            </w:r>
          </w:p>
        </w:tc>
        <w:tc>
          <w:tcPr>
            <w:tcW w:w="5668" w:type="dxa"/>
            <w:hideMark/>
          </w:tcPr>
          <w:p w14:paraId="58F440F3" w14:textId="77777777" w:rsidR="003C6D68" w:rsidRPr="003C6D68" w:rsidRDefault="00000000" w:rsidP="003C6D68">
            <w:r w:rsidRPr="003C6D68">
              <w:rPr>
                <w:rFonts w:hint="eastAsia"/>
              </w:rPr>
              <w:t>16.6%</w:t>
            </w:r>
          </w:p>
        </w:tc>
      </w:tr>
      <w:tr w:rsidR="00A3204C" w14:paraId="31A0F3A9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tcW w:w="1232" w:type="dxa"/>
            <w:hideMark/>
          </w:tcPr>
          <w:p w14:paraId="35F8B160" w14:textId="77777777" w:rsidR="003C6D68" w:rsidRPr="003C6D68" w:rsidRDefault="00000000" w:rsidP="003C6D68">
            <w:r w:rsidRPr="003C6D68">
              <w:rPr>
                <w:rFonts w:hint="eastAsia"/>
              </w:rPr>
              <w:t>7</w:t>
            </w:r>
          </w:p>
        </w:tc>
        <w:tc>
          <w:tcPr>
            <w:tcW w:w="1726" w:type="dxa"/>
            <w:hideMark/>
          </w:tcPr>
          <w:p w14:paraId="20B97B41" w14:textId="77777777" w:rsidR="003C6D68" w:rsidRPr="003C6D68" w:rsidRDefault="00000000" w:rsidP="003C6D68">
            <w:r w:rsidRPr="003C6D68">
              <w:rPr>
                <w:rFonts w:hint="eastAsia"/>
              </w:rPr>
              <w:t>alive</w:t>
            </w:r>
          </w:p>
        </w:tc>
        <w:tc>
          <w:tcPr>
            <w:tcW w:w="5668" w:type="dxa"/>
            <w:hideMark/>
          </w:tcPr>
          <w:p w14:paraId="06BA3C1E" w14:textId="77777777" w:rsidR="003C6D68" w:rsidRPr="003C6D68" w:rsidRDefault="00000000" w:rsidP="003C6D68">
            <w:r w:rsidRPr="003C6D68">
              <w:rPr>
                <w:rFonts w:hint="eastAsia"/>
              </w:rPr>
              <w:t>81.7%</w:t>
            </w:r>
          </w:p>
        </w:tc>
      </w:tr>
      <w:tr w:rsidR="00A3204C" w14:paraId="33444D4F" w14:textId="77777777" w:rsidTr="00A3204C">
        <w:trPr>
          <w:trHeight w:val="471"/>
        </w:trPr>
        <w:tc>
          <w:tcPr>
            <w:tcW w:w="1232" w:type="dxa"/>
            <w:hideMark/>
          </w:tcPr>
          <w:p w14:paraId="06B06D0B" w14:textId="77777777" w:rsidR="003C6D68" w:rsidRPr="003C6D68" w:rsidRDefault="00000000" w:rsidP="003C6D68">
            <w:r w:rsidRPr="003C6D68">
              <w:rPr>
                <w:rFonts w:hint="eastAsia"/>
              </w:rPr>
              <w:t>8</w:t>
            </w:r>
          </w:p>
        </w:tc>
        <w:tc>
          <w:tcPr>
            <w:tcW w:w="1726" w:type="dxa"/>
            <w:hideMark/>
          </w:tcPr>
          <w:p w14:paraId="3953FFE2" w14:textId="77777777" w:rsidR="003C6D68" w:rsidRPr="003C6D68" w:rsidRDefault="00000000" w:rsidP="003C6D68">
            <w:r w:rsidRPr="003C6D68">
              <w:rPr>
                <w:rFonts w:hint="eastAsia"/>
              </w:rPr>
              <w:t>alive</w:t>
            </w:r>
          </w:p>
        </w:tc>
        <w:tc>
          <w:tcPr>
            <w:tcW w:w="5668" w:type="dxa"/>
            <w:hideMark/>
          </w:tcPr>
          <w:p w14:paraId="668C667A" w14:textId="77777777" w:rsidR="003C6D68" w:rsidRPr="003C6D68" w:rsidRDefault="00000000" w:rsidP="003C6D68">
            <w:r w:rsidRPr="003C6D68">
              <w:rPr>
                <w:rFonts w:hint="eastAsia"/>
              </w:rPr>
              <w:t>22.6%</w:t>
            </w:r>
          </w:p>
        </w:tc>
      </w:tr>
      <w:tr w:rsidR="00A3204C" w14:paraId="6E6761B5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tcW w:w="1232" w:type="dxa"/>
            <w:hideMark/>
          </w:tcPr>
          <w:p w14:paraId="5E569442" w14:textId="77777777" w:rsidR="003C6D68" w:rsidRPr="003C6D68" w:rsidRDefault="00000000" w:rsidP="003C6D68">
            <w:r w:rsidRPr="003C6D68">
              <w:rPr>
                <w:rFonts w:hint="eastAsia"/>
              </w:rPr>
              <w:t>9</w:t>
            </w:r>
          </w:p>
        </w:tc>
        <w:tc>
          <w:tcPr>
            <w:tcW w:w="1726" w:type="dxa"/>
            <w:hideMark/>
          </w:tcPr>
          <w:p w14:paraId="3A828989" w14:textId="77777777" w:rsidR="003C6D68" w:rsidRPr="003C6D68" w:rsidRDefault="00000000" w:rsidP="003C6D68">
            <w:r w:rsidRPr="003C6D68">
              <w:rPr>
                <w:rFonts w:hint="eastAsia"/>
              </w:rPr>
              <w:t>death</w:t>
            </w:r>
          </w:p>
        </w:tc>
        <w:tc>
          <w:tcPr>
            <w:tcW w:w="5668" w:type="dxa"/>
            <w:hideMark/>
          </w:tcPr>
          <w:p w14:paraId="3CE31347" w14:textId="77777777" w:rsidR="003C6D68" w:rsidRPr="003C6D68" w:rsidRDefault="00000000" w:rsidP="003C6D68">
            <w:r w:rsidRPr="003C6D68">
              <w:rPr>
                <w:rFonts w:hint="eastAsia"/>
              </w:rPr>
              <w:t>9.9%</w:t>
            </w:r>
          </w:p>
        </w:tc>
      </w:tr>
      <w:tr w:rsidR="00A3204C" w14:paraId="5D403F74" w14:textId="77777777" w:rsidTr="00A3204C">
        <w:trPr>
          <w:trHeight w:val="471"/>
        </w:trPr>
        <w:tc>
          <w:tcPr>
            <w:tcW w:w="1232" w:type="dxa"/>
            <w:hideMark/>
          </w:tcPr>
          <w:p w14:paraId="0F1C5192" w14:textId="77777777" w:rsidR="003C6D68" w:rsidRPr="003C6D68" w:rsidRDefault="00000000" w:rsidP="003C6D68">
            <w:r w:rsidRPr="003C6D68">
              <w:rPr>
                <w:rFonts w:hint="eastAsia"/>
              </w:rPr>
              <w:t>10</w:t>
            </w:r>
          </w:p>
        </w:tc>
        <w:tc>
          <w:tcPr>
            <w:tcW w:w="1726" w:type="dxa"/>
            <w:hideMark/>
          </w:tcPr>
          <w:p w14:paraId="4C720868" w14:textId="77777777" w:rsidR="003C6D68" w:rsidRPr="003C6D68" w:rsidRDefault="00000000" w:rsidP="003C6D68">
            <w:r w:rsidRPr="003C6D68">
              <w:rPr>
                <w:rFonts w:hint="eastAsia"/>
              </w:rPr>
              <w:t>death</w:t>
            </w:r>
          </w:p>
        </w:tc>
        <w:tc>
          <w:tcPr>
            <w:tcW w:w="5668" w:type="dxa"/>
            <w:hideMark/>
          </w:tcPr>
          <w:p w14:paraId="4DB96ABA" w14:textId="77777777" w:rsidR="003C6D68" w:rsidRPr="003C6D68" w:rsidRDefault="00000000" w:rsidP="003C6D68">
            <w:r w:rsidRPr="003C6D68">
              <w:rPr>
                <w:rFonts w:hint="eastAsia"/>
              </w:rPr>
              <w:t>19.2%</w:t>
            </w:r>
          </w:p>
        </w:tc>
      </w:tr>
      <w:tr w:rsidR="00A3204C" w14:paraId="79397C58" w14:textId="77777777" w:rsidTr="00A3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tcW w:w="1232" w:type="dxa"/>
            <w:hideMark/>
          </w:tcPr>
          <w:p w14:paraId="04CF35D6" w14:textId="77777777" w:rsidR="003C6D68" w:rsidRPr="003C6D68" w:rsidRDefault="00000000" w:rsidP="003C6D68">
            <w:r w:rsidRPr="003C6D68">
              <w:rPr>
                <w:rFonts w:hint="eastAsia"/>
              </w:rPr>
              <w:t>11</w:t>
            </w:r>
          </w:p>
        </w:tc>
        <w:tc>
          <w:tcPr>
            <w:tcW w:w="1726" w:type="dxa"/>
            <w:hideMark/>
          </w:tcPr>
          <w:p w14:paraId="1C510D6A" w14:textId="77777777" w:rsidR="003C6D68" w:rsidRPr="003C6D68" w:rsidRDefault="00000000" w:rsidP="003C6D68">
            <w:r w:rsidRPr="003C6D68">
              <w:rPr>
                <w:rFonts w:hint="eastAsia"/>
              </w:rPr>
              <w:t>alive</w:t>
            </w:r>
          </w:p>
        </w:tc>
        <w:tc>
          <w:tcPr>
            <w:tcW w:w="5668" w:type="dxa"/>
            <w:hideMark/>
          </w:tcPr>
          <w:p w14:paraId="6C7C5799" w14:textId="77777777" w:rsidR="003C6D68" w:rsidRPr="003C6D68" w:rsidRDefault="00000000" w:rsidP="003C6D68">
            <w:r w:rsidRPr="003C6D68">
              <w:rPr>
                <w:rFonts w:hint="eastAsia"/>
              </w:rPr>
              <w:t>85%</w:t>
            </w:r>
          </w:p>
        </w:tc>
      </w:tr>
    </w:tbl>
    <w:p w14:paraId="2D642E3C" w14:textId="77777777" w:rsidR="003C6D68" w:rsidRDefault="003C6D68"/>
    <w:p w14:paraId="774E8DC8" w14:textId="77777777" w:rsidR="003B1C7C" w:rsidRDefault="003B1C7C"/>
    <w:p w14:paraId="1BA237A1" w14:textId="77777777" w:rsidR="003B1C7C" w:rsidRDefault="003B1C7C"/>
    <w:p w14:paraId="393CECA3" w14:textId="77777777" w:rsidR="003B1C7C" w:rsidRDefault="003B1C7C"/>
    <w:p w14:paraId="714EF830" w14:textId="77777777" w:rsidR="003B1C7C" w:rsidRDefault="003B1C7C"/>
    <w:sectPr w:rsidR="003B1C7C" w:rsidSect="003B1C7C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6053" w14:textId="77777777" w:rsidR="00263DE2" w:rsidRDefault="00263DE2" w:rsidP="00B3181F">
      <w:r>
        <w:separator/>
      </w:r>
    </w:p>
  </w:endnote>
  <w:endnote w:type="continuationSeparator" w:id="0">
    <w:p w14:paraId="58951CDF" w14:textId="77777777" w:rsidR="00263DE2" w:rsidRDefault="00263DE2" w:rsidP="00B3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7ED5" w14:textId="77777777" w:rsidR="00263DE2" w:rsidRDefault="00263DE2" w:rsidP="00B3181F">
      <w:r>
        <w:separator/>
      </w:r>
    </w:p>
  </w:footnote>
  <w:footnote w:type="continuationSeparator" w:id="0">
    <w:p w14:paraId="3A502E59" w14:textId="77777777" w:rsidR="00263DE2" w:rsidRDefault="00263DE2" w:rsidP="00B31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7C"/>
    <w:rsid w:val="000663A0"/>
    <w:rsid w:val="00097B28"/>
    <w:rsid w:val="000A2387"/>
    <w:rsid w:val="000B6CBD"/>
    <w:rsid w:val="001C6144"/>
    <w:rsid w:val="001F20D6"/>
    <w:rsid w:val="00263DE2"/>
    <w:rsid w:val="002B047C"/>
    <w:rsid w:val="003B1C7C"/>
    <w:rsid w:val="003C319D"/>
    <w:rsid w:val="003C6D68"/>
    <w:rsid w:val="003E467B"/>
    <w:rsid w:val="004230AF"/>
    <w:rsid w:val="00434A34"/>
    <w:rsid w:val="004411F1"/>
    <w:rsid w:val="00457B6C"/>
    <w:rsid w:val="00457DBC"/>
    <w:rsid w:val="004C32D7"/>
    <w:rsid w:val="00517841"/>
    <w:rsid w:val="0052073F"/>
    <w:rsid w:val="0058722B"/>
    <w:rsid w:val="005A1ACE"/>
    <w:rsid w:val="005A2573"/>
    <w:rsid w:val="00667EF3"/>
    <w:rsid w:val="006D77DB"/>
    <w:rsid w:val="00745F52"/>
    <w:rsid w:val="0076773B"/>
    <w:rsid w:val="007D5CE9"/>
    <w:rsid w:val="00816D41"/>
    <w:rsid w:val="008344F5"/>
    <w:rsid w:val="008441A3"/>
    <w:rsid w:val="0088784E"/>
    <w:rsid w:val="00892471"/>
    <w:rsid w:val="008D196E"/>
    <w:rsid w:val="00912112"/>
    <w:rsid w:val="00954E59"/>
    <w:rsid w:val="00962E49"/>
    <w:rsid w:val="00A3204C"/>
    <w:rsid w:val="00A97E60"/>
    <w:rsid w:val="00AA6339"/>
    <w:rsid w:val="00B3181F"/>
    <w:rsid w:val="00B41CE7"/>
    <w:rsid w:val="00B56FC7"/>
    <w:rsid w:val="00C8311F"/>
    <w:rsid w:val="00C83DEA"/>
    <w:rsid w:val="00C876CD"/>
    <w:rsid w:val="00CE34D9"/>
    <w:rsid w:val="00CE68CF"/>
    <w:rsid w:val="00D22280"/>
    <w:rsid w:val="00D558C6"/>
    <w:rsid w:val="00D70B77"/>
    <w:rsid w:val="00EE1ABE"/>
    <w:rsid w:val="00FC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805CB"/>
  <w15:chartTrackingRefBased/>
  <w15:docId w15:val="{27500C70-B854-CE4C-942B-1EABCF45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C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C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C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C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C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C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C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C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1C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1C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1C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B1C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1C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1C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1C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1C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1C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1C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1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C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1C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1C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1C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1C7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1C7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1C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1C7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B1C7C"/>
    <w:rPr>
      <w:b/>
      <w:bCs/>
      <w:smallCaps/>
      <w:color w:val="2F5496" w:themeColor="accent1" w:themeShade="BF"/>
      <w:spacing w:val="5"/>
    </w:rPr>
  </w:style>
  <w:style w:type="table" w:styleId="31">
    <w:name w:val="Plain Table 3"/>
    <w:basedOn w:val="a1"/>
    <w:uiPriority w:val="43"/>
    <w:rsid w:val="003B1C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3B1C7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a">
    <w:name w:val="Table Grid"/>
    <w:basedOn w:val="a1"/>
    <w:uiPriority w:val="39"/>
    <w:rsid w:val="00767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4230AF"/>
    <w:rPr>
      <w:i/>
      <w:iCs/>
    </w:rPr>
  </w:style>
  <w:style w:type="character" w:styleId="ac">
    <w:name w:val="Strong"/>
    <w:basedOn w:val="a0"/>
    <w:uiPriority w:val="22"/>
    <w:qFormat/>
    <w:rsid w:val="004230AF"/>
    <w:rPr>
      <w:b/>
      <w:bCs/>
    </w:rPr>
  </w:style>
  <w:style w:type="paragraph" w:customStyle="1" w:styleId="preflight-heading">
    <w:name w:val="preflight-heading"/>
    <w:pPr>
      <w:spacing w:before="60" w:after="60"/>
    </w:pPr>
    <w:rPr>
      <w:b/>
      <w:color w:val="000000"/>
      <w:sz w:val="20"/>
    </w:rPr>
  </w:style>
  <w:style w:type="paragraph" w:customStyle="1" w:styleId="preflight-description">
    <w:name w:val="preflight-description"/>
    <w:pPr>
      <w:spacing w:before="60" w:after="60"/>
    </w:pPr>
    <w:rPr>
      <w:color w:val="000000"/>
      <w:sz w:val="20"/>
    </w:rPr>
  </w:style>
  <w:style w:type="paragraph" w:customStyle="1" w:styleId="preflight-link">
    <w:name w:val="preflight-link"/>
    <w:pPr>
      <w:spacing w:before="60" w:after="60"/>
    </w:pPr>
    <w:rPr>
      <w:color w:val="0000FF"/>
      <w:sz w:val="20"/>
      <w:u w:val="single"/>
    </w:rPr>
  </w:style>
  <w:style w:type="paragraph" w:customStyle="1" w:styleId="preflight-example">
    <w:name w:val="preflight-example"/>
    <w:pPr>
      <w:spacing w:before="180" w:after="60"/>
    </w:pPr>
    <w:rPr>
      <w:i/>
      <w:color w:val="000000"/>
      <w:sz w:val="20"/>
    </w:rPr>
  </w:style>
  <w:style w:type="paragraph" w:styleId="ad">
    <w:name w:val="header"/>
    <w:basedOn w:val="a"/>
    <w:link w:val="ae"/>
    <w:uiPriority w:val="99"/>
    <w:unhideWhenUsed/>
    <w:rsid w:val="00B3181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3181F"/>
  </w:style>
  <w:style w:type="paragraph" w:styleId="af">
    <w:name w:val="footer"/>
    <w:basedOn w:val="a"/>
    <w:link w:val="af0"/>
    <w:uiPriority w:val="99"/>
    <w:unhideWhenUsed/>
    <w:rsid w:val="00B3181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3181F"/>
  </w:style>
  <w:style w:type="paragraph" w:styleId="af1">
    <w:name w:val="Revision"/>
    <w:hidden/>
    <w:uiPriority w:val="99"/>
    <w:semiHidden/>
    <w:rsid w:val="00887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Microsoft Office User</cp:lastModifiedBy>
  <cp:revision>4</cp:revision>
  <dcterms:created xsi:type="dcterms:W3CDTF">2026-04-05T05:38:00Z</dcterms:created>
  <dcterms:modified xsi:type="dcterms:W3CDTF">2026-04-09T03:40:00Z</dcterms:modified>
</cp:coreProperties>
</file>