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6054" w:rsidRPr="00E9187F" w:rsidRDefault="00296054" w:rsidP="00296054">
      <w:pPr>
        <w:pStyle w:val="BodyText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9187F">
        <w:rPr>
          <w:rFonts w:ascii="Times New Roman" w:hAnsi="Times New Roman" w:cs="Times New Roman"/>
          <w:b/>
          <w:bCs/>
          <w:color w:val="000000" w:themeColor="text1"/>
        </w:rPr>
        <w:t>Table 8.</w:t>
      </w:r>
      <w:r w:rsidRPr="00E9187F">
        <w:rPr>
          <w:rFonts w:ascii="Times New Roman" w:hAnsi="Times New Roman" w:cs="Times New Roman"/>
          <w:color w:val="000000" w:themeColor="text1"/>
        </w:rPr>
        <w:t xml:space="preserve"> Permutation-based multigroup analysis comparing Economics and Management with Engineering and Technology.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296054" w:rsidRPr="00E9187F" w:rsidTr="00B0142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Paths relationship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Difference</w:t>
            </w: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vi-VN"/>
              </w:rPr>
              <w:t xml:space="preserve"> </w:t>
            </w: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(ECO - ENG)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1-tailed (ECO vs ENG) p value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2-tailed (ECO vs ENG) p value</w:t>
            </w:r>
          </w:p>
        </w:tc>
      </w:tr>
      <w:tr w:rsidR="00296054" w:rsidRPr="00E9187F" w:rsidTr="00B0142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DEE -&gt; DEI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-0.048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0.705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0.590</w:t>
            </w:r>
          </w:p>
        </w:tc>
      </w:tr>
      <w:tr w:rsidR="00296054" w:rsidRPr="00E9187F" w:rsidTr="00B0142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DEE -&gt; EM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0.046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0.102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0.204</w:t>
            </w:r>
          </w:p>
        </w:tc>
      </w:tr>
      <w:tr w:rsidR="00296054" w:rsidRPr="00E9187F" w:rsidTr="00B0142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DEE -&gt; EP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0.117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0.024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0.049</w:t>
            </w:r>
          </w:p>
        </w:tc>
      </w:tr>
      <w:tr w:rsidR="00296054" w:rsidRPr="00E9187F" w:rsidTr="00B0142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DEE -&gt; PBC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0.026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0.265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0.530</w:t>
            </w:r>
          </w:p>
        </w:tc>
      </w:tr>
      <w:tr w:rsidR="00296054" w:rsidRPr="00E9187F" w:rsidTr="00B0142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EM -&gt; DEI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0.076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0.144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0.288</w:t>
            </w:r>
          </w:p>
        </w:tc>
      </w:tr>
      <w:tr w:rsidR="00296054" w:rsidRPr="00E9187F" w:rsidTr="00B0142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EP -&gt; DEI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0.141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0.015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0.030</w:t>
            </w:r>
          </w:p>
        </w:tc>
      </w:tr>
      <w:tr w:rsidR="00296054" w:rsidRPr="00E9187F" w:rsidTr="00B0142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ER -&gt; DEI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-0.010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0.575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0.850</w:t>
            </w:r>
          </w:p>
        </w:tc>
      </w:tr>
      <w:tr w:rsidR="00296054" w:rsidRPr="00E9187F" w:rsidTr="00B0142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PBC -&gt; DEI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−0.153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0.959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0.081</w:t>
            </w:r>
          </w:p>
        </w:tc>
      </w:tr>
      <w:tr w:rsidR="00296054" w:rsidRPr="00E9187F" w:rsidTr="00B0142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TC -&gt; DEI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0.016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0.383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0.766</w:t>
            </w:r>
          </w:p>
        </w:tc>
      </w:tr>
      <w:tr w:rsidR="00296054" w:rsidRPr="00E9187F" w:rsidTr="00B0142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ER x EP -&gt; DEI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0.041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0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.159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0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.318</w:t>
            </w:r>
          </w:p>
        </w:tc>
      </w:tr>
      <w:tr w:rsidR="00296054" w:rsidRPr="00E9187F" w:rsidTr="00B0142F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TC x DEE -&gt; DEI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−0.015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0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.718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296054" w:rsidRPr="00E9187F" w:rsidRDefault="00296054" w:rsidP="00B014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0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.564</w:t>
            </w:r>
          </w:p>
        </w:tc>
      </w:tr>
    </w:tbl>
    <w:p w:rsidR="00296054" w:rsidRPr="00E9187F" w:rsidRDefault="00296054" w:rsidP="00296054">
      <w:pPr>
        <w:pStyle w:val="BodyText"/>
        <w:spacing w:before="0"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lang w:val="vi-VN"/>
        </w:rPr>
      </w:pPr>
      <w:r w:rsidRPr="00E9187F">
        <w:rPr>
          <w:rFonts w:ascii="Times New Roman" w:hAnsi="Times New Roman" w:cs="Times New Roman"/>
          <w:i/>
          <w:iCs/>
          <w:color w:val="000000" w:themeColor="text1"/>
        </w:rPr>
        <w:t>Note. Based on 5,000 permutations. A two-tailed p value below .05 indicates a significant between-group difference. Interaction-term differences derive from the permutation procedure, where product indicators are standardized on the pooled sample; they therefore differ from the arithmetic difference of the coefficients in Table 6.</w:t>
      </w:r>
    </w:p>
    <w:p w:rsidR="00156131" w:rsidRDefault="00156131"/>
    <w:sectPr w:rsidR="001561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054"/>
    <w:rsid w:val="000063CD"/>
    <w:rsid w:val="00156131"/>
    <w:rsid w:val="0029440F"/>
    <w:rsid w:val="00296054"/>
    <w:rsid w:val="0038700C"/>
    <w:rsid w:val="003C0DA8"/>
    <w:rsid w:val="0040232D"/>
    <w:rsid w:val="00601CC1"/>
    <w:rsid w:val="006D2DD5"/>
    <w:rsid w:val="0081012C"/>
    <w:rsid w:val="00CF28F7"/>
    <w:rsid w:val="00D9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33A4B6D-82AF-C240-B23C-1BEA0277D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054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0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0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05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05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0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05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05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05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05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0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0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0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0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0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0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0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0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0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0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6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05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6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05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60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05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60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0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0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05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296054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29605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2026-08-15T09:24:00Z</dcterms:created>
  <dcterms:modified xsi:type="dcterms:W3CDTF">2026-08-15T09:24:00Z</dcterms:modified>
</cp:coreProperties>
</file>