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E27D0BF" w14:textId="1436F0F6" w:rsidR="00E27D79" w:rsidRPr="00244BD6" w:rsidRDefault="00E27D79" w:rsidP="00244BD6">
      <w:pPr>
        <w:shd w:val="clear" w:color="auto" w:fill="FAFAFA"/>
        <w:spacing w:line="240" w:lineRule="auto"/>
        <w:jc w:val="center"/>
        <w:textAlignment w:val="baseline"/>
        <w:rPr>
          <w:rFonts w:ascii="Times New Roman" w:eastAsia="Times New Roman" w:hAnsi="Times New Roman" w:cs="Times New Roman"/>
          <w:b/>
          <w:bCs/>
          <w:color w:val="2A2A2A"/>
          <w:sz w:val="20"/>
          <w:szCs w:val="20"/>
        </w:rPr>
      </w:pPr>
      <w:r w:rsidRPr="00244BD6">
        <w:rPr>
          <w:rFonts w:ascii="Times New Roman" w:eastAsia="Times New Roman" w:hAnsi="Times New Roman" w:cs="Times New Roman"/>
          <w:b/>
          <w:bCs/>
          <w:color w:val="2A2A2A"/>
          <w:sz w:val="20"/>
          <w:szCs w:val="20"/>
        </w:rPr>
        <w:t>COREQ: 32-item checklist</w:t>
      </w:r>
    </w:p>
    <w:tbl>
      <w:tblPr>
        <w:tblW w:w="9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562"/>
        <w:gridCol w:w="1418"/>
        <w:gridCol w:w="2835"/>
        <w:gridCol w:w="4215"/>
        <w:gridCol w:w="30"/>
      </w:tblGrid>
      <w:tr w:rsidR="00E27D79" w:rsidRPr="00FB2A26" w14:paraId="2360AC2B" w14:textId="3740AA80" w:rsidTr="00244BD6">
        <w:trPr>
          <w:tblHeader/>
        </w:trPr>
        <w:tc>
          <w:tcPr>
            <w:tcW w:w="562" w:type="dxa"/>
            <w:shd w:val="clear" w:color="auto" w:fill="F2F5F9"/>
            <w:tcMar>
              <w:top w:w="156" w:type="dxa"/>
              <w:left w:w="156" w:type="dxa"/>
              <w:bottom w:w="156" w:type="dxa"/>
              <w:right w:w="156" w:type="dxa"/>
            </w:tcMar>
            <w:vAlign w:val="bottom"/>
            <w:hideMark/>
          </w:tcPr>
          <w:p w14:paraId="787FF285" w14:textId="77777777" w:rsidR="00E27D79" w:rsidRPr="00FB2A26" w:rsidRDefault="00E27D79" w:rsidP="00E27D79">
            <w:pPr>
              <w:spacing w:after="0" w:line="312" w:lineRule="atLeast"/>
              <w:rPr>
                <w:rFonts w:ascii="Times New Roman" w:eastAsia="Times New Roman" w:hAnsi="Times New Roman" w:cs="Times New Roman"/>
                <w:b/>
                <w:bCs/>
                <w:sz w:val="20"/>
                <w:szCs w:val="20"/>
              </w:rPr>
            </w:pPr>
            <w:r w:rsidRPr="00FB2A26">
              <w:rPr>
                <w:rFonts w:ascii="Times New Roman" w:eastAsia="Times New Roman" w:hAnsi="Times New Roman" w:cs="Times New Roman"/>
                <w:b/>
                <w:bCs/>
                <w:sz w:val="20"/>
                <w:szCs w:val="20"/>
              </w:rPr>
              <w:t>No</w:t>
            </w:r>
          </w:p>
        </w:tc>
        <w:tc>
          <w:tcPr>
            <w:tcW w:w="1418" w:type="dxa"/>
            <w:shd w:val="clear" w:color="auto" w:fill="F2F5F9"/>
            <w:tcMar>
              <w:top w:w="156" w:type="dxa"/>
              <w:left w:w="156" w:type="dxa"/>
              <w:bottom w:w="156" w:type="dxa"/>
              <w:right w:w="156" w:type="dxa"/>
            </w:tcMar>
            <w:vAlign w:val="bottom"/>
            <w:hideMark/>
          </w:tcPr>
          <w:p w14:paraId="5F87CEED" w14:textId="77777777" w:rsidR="00E27D79" w:rsidRPr="00FB2A26" w:rsidRDefault="00E27D79" w:rsidP="00E27D79">
            <w:pPr>
              <w:spacing w:after="0" w:line="312" w:lineRule="atLeast"/>
              <w:rPr>
                <w:rFonts w:ascii="Times New Roman" w:eastAsia="Times New Roman" w:hAnsi="Times New Roman" w:cs="Times New Roman"/>
                <w:b/>
                <w:bCs/>
                <w:sz w:val="20"/>
                <w:szCs w:val="20"/>
              </w:rPr>
            </w:pPr>
            <w:r w:rsidRPr="00FB2A26">
              <w:rPr>
                <w:rFonts w:ascii="Times New Roman" w:eastAsia="Times New Roman" w:hAnsi="Times New Roman" w:cs="Times New Roman"/>
                <w:b/>
                <w:bCs/>
                <w:sz w:val="20"/>
                <w:szCs w:val="20"/>
              </w:rPr>
              <w:t>Item</w:t>
            </w:r>
          </w:p>
        </w:tc>
        <w:tc>
          <w:tcPr>
            <w:tcW w:w="2835" w:type="dxa"/>
            <w:shd w:val="clear" w:color="auto" w:fill="F2F5F9"/>
            <w:tcMar>
              <w:top w:w="156" w:type="dxa"/>
              <w:left w:w="156" w:type="dxa"/>
              <w:bottom w:w="156" w:type="dxa"/>
              <w:right w:w="156" w:type="dxa"/>
            </w:tcMar>
            <w:vAlign w:val="bottom"/>
            <w:hideMark/>
          </w:tcPr>
          <w:p w14:paraId="781A489D" w14:textId="77777777" w:rsidR="00E27D79" w:rsidRPr="00FB2A26" w:rsidRDefault="00E27D79" w:rsidP="00E27D79">
            <w:pPr>
              <w:spacing w:after="0" w:line="312" w:lineRule="atLeast"/>
              <w:rPr>
                <w:rFonts w:ascii="Times New Roman" w:eastAsia="Times New Roman" w:hAnsi="Times New Roman" w:cs="Times New Roman"/>
                <w:b/>
                <w:bCs/>
                <w:sz w:val="20"/>
                <w:szCs w:val="20"/>
              </w:rPr>
            </w:pPr>
            <w:r w:rsidRPr="00FB2A26">
              <w:rPr>
                <w:rFonts w:ascii="Times New Roman" w:eastAsia="Times New Roman" w:hAnsi="Times New Roman" w:cs="Times New Roman"/>
                <w:b/>
                <w:bCs/>
                <w:sz w:val="20"/>
                <w:szCs w:val="20"/>
              </w:rPr>
              <w:t>Guide questions/description</w:t>
            </w:r>
          </w:p>
        </w:tc>
        <w:tc>
          <w:tcPr>
            <w:tcW w:w="4215" w:type="dxa"/>
            <w:shd w:val="clear" w:color="auto" w:fill="F2F5F9"/>
          </w:tcPr>
          <w:p w14:paraId="10B3E7F7" w14:textId="77777777" w:rsidR="00E27D79" w:rsidRPr="00FB2A26" w:rsidRDefault="00E27D79" w:rsidP="00E27D79">
            <w:pPr>
              <w:spacing w:after="0" w:line="312" w:lineRule="atLeast"/>
              <w:rPr>
                <w:rFonts w:ascii="Times New Roman" w:eastAsia="Times New Roman" w:hAnsi="Times New Roman" w:cs="Times New Roman"/>
                <w:b/>
                <w:bCs/>
                <w:sz w:val="20"/>
                <w:szCs w:val="20"/>
              </w:rPr>
            </w:pPr>
          </w:p>
        </w:tc>
        <w:tc>
          <w:tcPr>
            <w:tcW w:w="30" w:type="dxa"/>
            <w:shd w:val="clear" w:color="auto" w:fill="F2F5F9"/>
          </w:tcPr>
          <w:p w14:paraId="46D9B882" w14:textId="43258032" w:rsidR="00E27D79" w:rsidRPr="00FB2A26" w:rsidRDefault="00E27D79" w:rsidP="00E27D79">
            <w:pPr>
              <w:spacing w:after="0" w:line="312" w:lineRule="atLeast"/>
              <w:rPr>
                <w:rFonts w:ascii="Times New Roman" w:eastAsia="Times New Roman" w:hAnsi="Times New Roman" w:cs="Times New Roman"/>
                <w:b/>
                <w:bCs/>
                <w:sz w:val="20"/>
                <w:szCs w:val="20"/>
              </w:rPr>
            </w:pPr>
          </w:p>
        </w:tc>
      </w:tr>
      <w:tr w:rsidR="00244BD6" w:rsidRPr="00FB2A26" w14:paraId="1DBB0CC7" w14:textId="29881C0F" w:rsidTr="003935D4">
        <w:tc>
          <w:tcPr>
            <w:tcW w:w="9060" w:type="dxa"/>
            <w:gridSpan w:val="5"/>
            <w:tcMar>
              <w:top w:w="156" w:type="dxa"/>
              <w:left w:w="156" w:type="dxa"/>
              <w:bottom w:w="156" w:type="dxa"/>
              <w:right w:w="156" w:type="dxa"/>
            </w:tcMar>
            <w:hideMark/>
          </w:tcPr>
          <w:p w14:paraId="65A93434" w14:textId="380D7026" w:rsidR="00244BD6" w:rsidRPr="00FB2A26" w:rsidRDefault="00244BD6" w:rsidP="00244BD6">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b/>
                <w:bCs/>
                <w:sz w:val="20"/>
                <w:szCs w:val="20"/>
                <w:bdr w:val="none" w:sz="0" w:space="0" w:color="auto" w:frame="1"/>
              </w:rPr>
              <w:t>Domain 1: Research team and reflexivity</w:t>
            </w:r>
            <w:r w:rsidRPr="00FB2A26">
              <w:rPr>
                <w:rFonts w:ascii="Times New Roman" w:eastAsia="Times New Roman" w:hAnsi="Times New Roman" w:cs="Times New Roman"/>
                <w:sz w:val="20"/>
                <w:szCs w:val="20"/>
              </w:rPr>
              <w:t>  </w:t>
            </w:r>
          </w:p>
        </w:tc>
      </w:tr>
      <w:tr w:rsidR="00244BD6" w:rsidRPr="00FB2A26" w14:paraId="4027FDEC" w14:textId="2744970B" w:rsidTr="00B27BBA">
        <w:tc>
          <w:tcPr>
            <w:tcW w:w="9060" w:type="dxa"/>
            <w:gridSpan w:val="5"/>
            <w:tcMar>
              <w:top w:w="156" w:type="dxa"/>
              <w:left w:w="156" w:type="dxa"/>
              <w:bottom w:w="156" w:type="dxa"/>
              <w:right w:w="156" w:type="dxa"/>
            </w:tcMar>
            <w:hideMark/>
          </w:tcPr>
          <w:p w14:paraId="0D6346E8" w14:textId="681B5554" w:rsidR="00244BD6" w:rsidRPr="00FB2A26" w:rsidRDefault="00244BD6" w:rsidP="00244BD6">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sz w:val="20"/>
                <w:szCs w:val="20"/>
              </w:rPr>
              <w:t>Personal Characteristics  </w:t>
            </w:r>
          </w:p>
        </w:tc>
      </w:tr>
      <w:tr w:rsidR="00E27D79" w:rsidRPr="00FB2A26" w14:paraId="5EE84ECD" w14:textId="34A3F7D1" w:rsidTr="00244BD6">
        <w:tc>
          <w:tcPr>
            <w:tcW w:w="562" w:type="dxa"/>
            <w:tcMar>
              <w:top w:w="156" w:type="dxa"/>
              <w:left w:w="156" w:type="dxa"/>
              <w:bottom w:w="156" w:type="dxa"/>
              <w:right w:w="156" w:type="dxa"/>
            </w:tcMar>
            <w:hideMark/>
          </w:tcPr>
          <w:p w14:paraId="59452990" w14:textId="77777777" w:rsidR="00E27D79" w:rsidRPr="00FB2A26" w:rsidRDefault="00E27D79" w:rsidP="00E27D79">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sz w:val="20"/>
                <w:szCs w:val="20"/>
              </w:rPr>
              <w:t>1. </w:t>
            </w:r>
          </w:p>
        </w:tc>
        <w:tc>
          <w:tcPr>
            <w:tcW w:w="1418" w:type="dxa"/>
            <w:tcMar>
              <w:top w:w="156" w:type="dxa"/>
              <w:left w:w="156" w:type="dxa"/>
              <w:bottom w:w="156" w:type="dxa"/>
              <w:right w:w="156" w:type="dxa"/>
            </w:tcMar>
            <w:hideMark/>
          </w:tcPr>
          <w:p w14:paraId="4D58698E" w14:textId="755FA522" w:rsidR="00E27D79" w:rsidRPr="00FB2A26" w:rsidRDefault="00E27D79" w:rsidP="00E27D79">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sz w:val="20"/>
                <w:szCs w:val="20"/>
              </w:rPr>
              <w:t>Interviewer/</w:t>
            </w:r>
            <w:r w:rsidR="00244BD6">
              <w:rPr>
                <w:rFonts w:ascii="Times New Roman" w:eastAsia="Times New Roman" w:hAnsi="Times New Roman" w:cs="Times New Roman"/>
                <w:sz w:val="20"/>
                <w:szCs w:val="20"/>
              </w:rPr>
              <w:t xml:space="preserve"> </w:t>
            </w:r>
            <w:r w:rsidRPr="00FB2A26">
              <w:rPr>
                <w:rFonts w:ascii="Times New Roman" w:eastAsia="Times New Roman" w:hAnsi="Times New Roman" w:cs="Times New Roman"/>
                <w:sz w:val="20"/>
                <w:szCs w:val="20"/>
              </w:rPr>
              <w:t>facilitator </w:t>
            </w:r>
          </w:p>
        </w:tc>
        <w:tc>
          <w:tcPr>
            <w:tcW w:w="2835" w:type="dxa"/>
            <w:tcMar>
              <w:top w:w="156" w:type="dxa"/>
              <w:left w:w="156" w:type="dxa"/>
              <w:bottom w:w="156" w:type="dxa"/>
              <w:right w:w="156" w:type="dxa"/>
            </w:tcMar>
            <w:hideMark/>
          </w:tcPr>
          <w:p w14:paraId="53D64A2C" w14:textId="45923C06" w:rsidR="00E27D79" w:rsidRPr="00FB2A26" w:rsidRDefault="00E27D79" w:rsidP="00E27D79">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sz w:val="20"/>
                <w:szCs w:val="20"/>
              </w:rPr>
              <w:t>Which author/s conducted the interview or focus group? </w:t>
            </w:r>
          </w:p>
        </w:tc>
        <w:tc>
          <w:tcPr>
            <w:tcW w:w="4215" w:type="dxa"/>
          </w:tcPr>
          <w:p w14:paraId="59ACD13E" w14:textId="7D888CAA" w:rsidR="00E27D79" w:rsidRPr="00FB2A26" w:rsidRDefault="00E27D79" w:rsidP="00E27D79">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sz w:val="20"/>
                <w:szCs w:val="20"/>
              </w:rPr>
              <w:t>Leah and Wafa</w:t>
            </w:r>
          </w:p>
        </w:tc>
        <w:tc>
          <w:tcPr>
            <w:tcW w:w="30" w:type="dxa"/>
          </w:tcPr>
          <w:p w14:paraId="1166D5FC" w14:textId="353F5501" w:rsidR="00E27D79" w:rsidRPr="00FB2A26" w:rsidRDefault="00E27D79" w:rsidP="00E27D79">
            <w:pPr>
              <w:spacing w:after="0" w:line="312" w:lineRule="atLeast"/>
              <w:rPr>
                <w:rFonts w:ascii="Times New Roman" w:eastAsia="Times New Roman" w:hAnsi="Times New Roman" w:cs="Times New Roman"/>
                <w:sz w:val="20"/>
                <w:szCs w:val="20"/>
              </w:rPr>
            </w:pPr>
          </w:p>
        </w:tc>
      </w:tr>
      <w:tr w:rsidR="00E27D79" w:rsidRPr="00FB2A26" w14:paraId="0582453E" w14:textId="312BDBD8" w:rsidTr="00244BD6">
        <w:tc>
          <w:tcPr>
            <w:tcW w:w="562" w:type="dxa"/>
            <w:tcMar>
              <w:top w:w="156" w:type="dxa"/>
              <w:left w:w="156" w:type="dxa"/>
              <w:bottom w:w="156" w:type="dxa"/>
              <w:right w:w="156" w:type="dxa"/>
            </w:tcMar>
            <w:hideMark/>
          </w:tcPr>
          <w:p w14:paraId="1123FFFE" w14:textId="77777777" w:rsidR="00E27D79" w:rsidRPr="00FB2A26" w:rsidRDefault="00E27D79" w:rsidP="00E27D79">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sz w:val="20"/>
                <w:szCs w:val="20"/>
              </w:rPr>
              <w:t>2. </w:t>
            </w:r>
          </w:p>
        </w:tc>
        <w:tc>
          <w:tcPr>
            <w:tcW w:w="1418" w:type="dxa"/>
            <w:tcMar>
              <w:top w:w="156" w:type="dxa"/>
              <w:left w:w="156" w:type="dxa"/>
              <w:bottom w:w="156" w:type="dxa"/>
              <w:right w:w="156" w:type="dxa"/>
            </w:tcMar>
            <w:hideMark/>
          </w:tcPr>
          <w:p w14:paraId="2D206DDE" w14:textId="77777777" w:rsidR="00E27D79" w:rsidRPr="00FB2A26" w:rsidRDefault="00E27D79" w:rsidP="00E27D79">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sz w:val="20"/>
                <w:szCs w:val="20"/>
              </w:rPr>
              <w:t>Credentials </w:t>
            </w:r>
          </w:p>
        </w:tc>
        <w:tc>
          <w:tcPr>
            <w:tcW w:w="2835" w:type="dxa"/>
            <w:tcMar>
              <w:top w:w="156" w:type="dxa"/>
              <w:left w:w="156" w:type="dxa"/>
              <w:bottom w:w="156" w:type="dxa"/>
              <w:right w:w="156" w:type="dxa"/>
            </w:tcMar>
            <w:hideMark/>
          </w:tcPr>
          <w:p w14:paraId="5023B923" w14:textId="77777777" w:rsidR="00E27D79" w:rsidRPr="00FB2A26" w:rsidRDefault="00E27D79" w:rsidP="00E27D79">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sz w:val="20"/>
                <w:szCs w:val="20"/>
              </w:rPr>
              <w:t>What were the researcher's credentials? </w:t>
            </w:r>
            <w:r w:rsidRPr="00FB2A26">
              <w:rPr>
                <w:rFonts w:ascii="Times New Roman" w:eastAsia="Times New Roman" w:hAnsi="Times New Roman" w:cs="Times New Roman"/>
                <w:i/>
                <w:iCs/>
                <w:sz w:val="20"/>
                <w:szCs w:val="20"/>
                <w:bdr w:val="none" w:sz="0" w:space="0" w:color="auto" w:frame="1"/>
              </w:rPr>
              <w:t>E.g. PhD, MD</w:t>
            </w:r>
            <w:r w:rsidRPr="00FB2A26">
              <w:rPr>
                <w:rFonts w:ascii="Times New Roman" w:eastAsia="Times New Roman" w:hAnsi="Times New Roman" w:cs="Times New Roman"/>
                <w:sz w:val="20"/>
                <w:szCs w:val="20"/>
              </w:rPr>
              <w:t> </w:t>
            </w:r>
          </w:p>
        </w:tc>
        <w:tc>
          <w:tcPr>
            <w:tcW w:w="4215" w:type="dxa"/>
          </w:tcPr>
          <w:p w14:paraId="2A0AA7FE" w14:textId="3F420796" w:rsidR="00E27D79" w:rsidRPr="00FB2A26" w:rsidRDefault="00E27D79" w:rsidP="00E27D79">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sz w:val="20"/>
                <w:szCs w:val="20"/>
              </w:rPr>
              <w:t>Bachelors and M</w:t>
            </w:r>
            <w:r w:rsidR="00EA4BFE" w:rsidRPr="00FB2A26">
              <w:rPr>
                <w:rFonts w:ascii="Times New Roman" w:eastAsia="Times New Roman" w:hAnsi="Times New Roman" w:cs="Times New Roman"/>
                <w:sz w:val="20"/>
                <w:szCs w:val="20"/>
              </w:rPr>
              <w:t>PH</w:t>
            </w:r>
            <w:r w:rsidRPr="00FB2A26">
              <w:rPr>
                <w:rFonts w:ascii="Times New Roman" w:eastAsia="Times New Roman" w:hAnsi="Times New Roman" w:cs="Times New Roman"/>
                <w:sz w:val="20"/>
                <w:szCs w:val="20"/>
              </w:rPr>
              <w:t>, MBBS</w:t>
            </w:r>
          </w:p>
        </w:tc>
        <w:tc>
          <w:tcPr>
            <w:tcW w:w="30" w:type="dxa"/>
          </w:tcPr>
          <w:p w14:paraId="7A9DC941" w14:textId="55E4151C" w:rsidR="00E27D79" w:rsidRPr="00FB2A26" w:rsidRDefault="00E27D79" w:rsidP="00E27D79">
            <w:pPr>
              <w:spacing w:after="0" w:line="312" w:lineRule="atLeast"/>
              <w:rPr>
                <w:rFonts w:ascii="Times New Roman" w:eastAsia="Times New Roman" w:hAnsi="Times New Roman" w:cs="Times New Roman"/>
                <w:sz w:val="20"/>
                <w:szCs w:val="20"/>
              </w:rPr>
            </w:pPr>
          </w:p>
        </w:tc>
      </w:tr>
      <w:tr w:rsidR="00E27D79" w:rsidRPr="00FB2A26" w14:paraId="75F21F68" w14:textId="123EB003" w:rsidTr="00244BD6">
        <w:tc>
          <w:tcPr>
            <w:tcW w:w="562" w:type="dxa"/>
            <w:tcMar>
              <w:top w:w="156" w:type="dxa"/>
              <w:left w:w="156" w:type="dxa"/>
              <w:bottom w:w="156" w:type="dxa"/>
              <w:right w:w="156" w:type="dxa"/>
            </w:tcMar>
            <w:hideMark/>
          </w:tcPr>
          <w:p w14:paraId="71A7009C" w14:textId="77777777" w:rsidR="00E27D79" w:rsidRPr="00FB2A26" w:rsidRDefault="00E27D79" w:rsidP="00E27D79">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sz w:val="20"/>
                <w:szCs w:val="20"/>
              </w:rPr>
              <w:t>3. </w:t>
            </w:r>
          </w:p>
        </w:tc>
        <w:tc>
          <w:tcPr>
            <w:tcW w:w="1418" w:type="dxa"/>
            <w:tcMar>
              <w:top w:w="156" w:type="dxa"/>
              <w:left w:w="156" w:type="dxa"/>
              <w:bottom w:w="156" w:type="dxa"/>
              <w:right w:w="156" w:type="dxa"/>
            </w:tcMar>
            <w:hideMark/>
          </w:tcPr>
          <w:p w14:paraId="2ECF5D81" w14:textId="77777777" w:rsidR="00E27D79" w:rsidRPr="00FB2A26" w:rsidRDefault="00E27D79" w:rsidP="00E27D79">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sz w:val="20"/>
                <w:szCs w:val="20"/>
              </w:rPr>
              <w:t>Occupation </w:t>
            </w:r>
          </w:p>
        </w:tc>
        <w:tc>
          <w:tcPr>
            <w:tcW w:w="2835" w:type="dxa"/>
            <w:tcMar>
              <w:top w:w="156" w:type="dxa"/>
              <w:left w:w="156" w:type="dxa"/>
              <w:bottom w:w="156" w:type="dxa"/>
              <w:right w:w="156" w:type="dxa"/>
            </w:tcMar>
            <w:hideMark/>
          </w:tcPr>
          <w:p w14:paraId="6442E904" w14:textId="77777777" w:rsidR="00E27D79" w:rsidRPr="00FB2A26" w:rsidRDefault="00E27D79" w:rsidP="00E27D79">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sz w:val="20"/>
                <w:szCs w:val="20"/>
              </w:rPr>
              <w:t>What was their occupation at the time of the study? </w:t>
            </w:r>
          </w:p>
        </w:tc>
        <w:tc>
          <w:tcPr>
            <w:tcW w:w="4215" w:type="dxa"/>
          </w:tcPr>
          <w:p w14:paraId="01C0E48F" w14:textId="2ABF655B" w:rsidR="00E27D79" w:rsidRPr="00FB2A26" w:rsidRDefault="00E27D79" w:rsidP="00E27D79">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sz w:val="20"/>
                <w:szCs w:val="20"/>
              </w:rPr>
              <w:t xml:space="preserve">Intern and </w:t>
            </w:r>
            <w:r w:rsidR="00AF2D99" w:rsidRPr="00FB2A26">
              <w:rPr>
                <w:rFonts w:ascii="Times New Roman" w:eastAsia="Times New Roman" w:hAnsi="Times New Roman" w:cs="Times New Roman"/>
                <w:sz w:val="20"/>
                <w:szCs w:val="20"/>
              </w:rPr>
              <w:t>faculty</w:t>
            </w:r>
          </w:p>
        </w:tc>
        <w:tc>
          <w:tcPr>
            <w:tcW w:w="30" w:type="dxa"/>
          </w:tcPr>
          <w:p w14:paraId="09F31E10" w14:textId="75DB866C" w:rsidR="00E27D79" w:rsidRPr="00FB2A26" w:rsidRDefault="00E27D79" w:rsidP="00E27D79">
            <w:pPr>
              <w:spacing w:after="0" w:line="312" w:lineRule="atLeast"/>
              <w:rPr>
                <w:rFonts w:ascii="Times New Roman" w:eastAsia="Times New Roman" w:hAnsi="Times New Roman" w:cs="Times New Roman"/>
                <w:sz w:val="20"/>
                <w:szCs w:val="20"/>
              </w:rPr>
            </w:pPr>
          </w:p>
        </w:tc>
      </w:tr>
      <w:tr w:rsidR="00E27D79" w:rsidRPr="00FB2A26" w14:paraId="6D96A6DF" w14:textId="4ED4FD6A" w:rsidTr="00244BD6">
        <w:tc>
          <w:tcPr>
            <w:tcW w:w="562" w:type="dxa"/>
            <w:tcMar>
              <w:top w:w="156" w:type="dxa"/>
              <w:left w:w="156" w:type="dxa"/>
              <w:bottom w:w="156" w:type="dxa"/>
              <w:right w:w="156" w:type="dxa"/>
            </w:tcMar>
            <w:hideMark/>
          </w:tcPr>
          <w:p w14:paraId="64ABDAA1" w14:textId="77777777" w:rsidR="00E27D79" w:rsidRPr="00FB2A26" w:rsidRDefault="00E27D79" w:rsidP="00E27D79">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sz w:val="20"/>
                <w:szCs w:val="20"/>
              </w:rPr>
              <w:t>4. </w:t>
            </w:r>
          </w:p>
        </w:tc>
        <w:tc>
          <w:tcPr>
            <w:tcW w:w="1418" w:type="dxa"/>
            <w:tcMar>
              <w:top w:w="156" w:type="dxa"/>
              <w:left w:w="156" w:type="dxa"/>
              <w:bottom w:w="156" w:type="dxa"/>
              <w:right w:w="156" w:type="dxa"/>
            </w:tcMar>
            <w:hideMark/>
          </w:tcPr>
          <w:p w14:paraId="2FEF4A73" w14:textId="77777777" w:rsidR="00E27D79" w:rsidRPr="00FB2A26" w:rsidRDefault="00E27D79" w:rsidP="00E27D79">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sz w:val="20"/>
                <w:szCs w:val="20"/>
              </w:rPr>
              <w:t>Gender </w:t>
            </w:r>
          </w:p>
        </w:tc>
        <w:tc>
          <w:tcPr>
            <w:tcW w:w="2835" w:type="dxa"/>
            <w:tcMar>
              <w:top w:w="156" w:type="dxa"/>
              <w:left w:w="156" w:type="dxa"/>
              <w:bottom w:w="156" w:type="dxa"/>
              <w:right w:w="156" w:type="dxa"/>
            </w:tcMar>
            <w:hideMark/>
          </w:tcPr>
          <w:p w14:paraId="0A07F034" w14:textId="77777777" w:rsidR="00E27D79" w:rsidRPr="00FB2A26" w:rsidRDefault="00E27D79" w:rsidP="00E27D79">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sz w:val="20"/>
                <w:szCs w:val="20"/>
              </w:rPr>
              <w:t>Was the researcher male or female? </w:t>
            </w:r>
          </w:p>
        </w:tc>
        <w:tc>
          <w:tcPr>
            <w:tcW w:w="4215" w:type="dxa"/>
          </w:tcPr>
          <w:p w14:paraId="6C75252A" w14:textId="3E16F806" w:rsidR="00E27D79" w:rsidRPr="00FB2A26" w:rsidRDefault="00AF2D99" w:rsidP="00E27D79">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sz w:val="20"/>
                <w:szCs w:val="20"/>
              </w:rPr>
              <w:t>Females</w:t>
            </w:r>
          </w:p>
        </w:tc>
        <w:tc>
          <w:tcPr>
            <w:tcW w:w="30" w:type="dxa"/>
          </w:tcPr>
          <w:p w14:paraId="5C0AAEC9" w14:textId="600CF739" w:rsidR="00E27D79" w:rsidRPr="00FB2A26" w:rsidRDefault="00E27D79" w:rsidP="00E27D79">
            <w:pPr>
              <w:spacing w:after="0" w:line="312" w:lineRule="atLeast"/>
              <w:rPr>
                <w:rFonts w:ascii="Times New Roman" w:eastAsia="Times New Roman" w:hAnsi="Times New Roman" w:cs="Times New Roman"/>
                <w:sz w:val="20"/>
                <w:szCs w:val="20"/>
              </w:rPr>
            </w:pPr>
          </w:p>
        </w:tc>
      </w:tr>
      <w:tr w:rsidR="00E27D79" w:rsidRPr="00FB2A26" w14:paraId="48F92E79" w14:textId="20E048B6" w:rsidTr="00244BD6">
        <w:tc>
          <w:tcPr>
            <w:tcW w:w="562" w:type="dxa"/>
            <w:tcMar>
              <w:top w:w="156" w:type="dxa"/>
              <w:left w:w="156" w:type="dxa"/>
              <w:bottom w:w="156" w:type="dxa"/>
              <w:right w:w="156" w:type="dxa"/>
            </w:tcMar>
            <w:hideMark/>
          </w:tcPr>
          <w:p w14:paraId="478CAAC1" w14:textId="77777777" w:rsidR="00E27D79" w:rsidRPr="00FB2A26" w:rsidRDefault="00E27D79" w:rsidP="00E27D79">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sz w:val="20"/>
                <w:szCs w:val="20"/>
              </w:rPr>
              <w:t>5. </w:t>
            </w:r>
          </w:p>
        </w:tc>
        <w:tc>
          <w:tcPr>
            <w:tcW w:w="1418" w:type="dxa"/>
            <w:tcMar>
              <w:top w:w="156" w:type="dxa"/>
              <w:left w:w="156" w:type="dxa"/>
              <w:bottom w:w="156" w:type="dxa"/>
              <w:right w:w="156" w:type="dxa"/>
            </w:tcMar>
            <w:hideMark/>
          </w:tcPr>
          <w:p w14:paraId="7A7F7DC2" w14:textId="77777777" w:rsidR="00E27D79" w:rsidRPr="00FB2A26" w:rsidRDefault="00E27D79" w:rsidP="00E27D79">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sz w:val="20"/>
                <w:szCs w:val="20"/>
              </w:rPr>
              <w:t>Experience and training </w:t>
            </w:r>
          </w:p>
        </w:tc>
        <w:tc>
          <w:tcPr>
            <w:tcW w:w="2835" w:type="dxa"/>
            <w:tcMar>
              <w:top w:w="156" w:type="dxa"/>
              <w:left w:w="156" w:type="dxa"/>
              <w:bottom w:w="156" w:type="dxa"/>
              <w:right w:w="156" w:type="dxa"/>
            </w:tcMar>
            <w:hideMark/>
          </w:tcPr>
          <w:p w14:paraId="08087EE8" w14:textId="77777777" w:rsidR="00E27D79" w:rsidRPr="00FB2A26" w:rsidRDefault="00E27D79" w:rsidP="00E27D79">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sz w:val="20"/>
                <w:szCs w:val="20"/>
              </w:rPr>
              <w:t>What experience or training did the researcher have? </w:t>
            </w:r>
          </w:p>
        </w:tc>
        <w:tc>
          <w:tcPr>
            <w:tcW w:w="4215" w:type="dxa"/>
          </w:tcPr>
          <w:p w14:paraId="0D9C2BE5" w14:textId="7475EB35" w:rsidR="00AF2D99" w:rsidRPr="00FB2A26" w:rsidRDefault="00AF2D99" w:rsidP="00E27D79">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sz w:val="20"/>
                <w:szCs w:val="20"/>
              </w:rPr>
              <w:t>Qualitative research methods</w:t>
            </w:r>
            <w:r w:rsidR="00C845E8">
              <w:rPr>
                <w:rFonts w:ascii="Times New Roman" w:eastAsia="Times New Roman" w:hAnsi="Times New Roman" w:cs="Times New Roman"/>
                <w:sz w:val="20"/>
                <w:szCs w:val="20"/>
              </w:rPr>
              <w:t xml:space="preserve"> including conduct of narrative </w:t>
            </w:r>
            <w:r w:rsidR="00E61DFD">
              <w:rPr>
                <w:rFonts w:ascii="Times New Roman" w:eastAsia="Times New Roman" w:hAnsi="Times New Roman" w:cs="Times New Roman"/>
                <w:sz w:val="20"/>
                <w:szCs w:val="20"/>
              </w:rPr>
              <w:t>interviews.</w:t>
            </w:r>
            <w:r w:rsidRPr="00FB2A26">
              <w:rPr>
                <w:rFonts w:ascii="Times New Roman" w:eastAsia="Times New Roman" w:hAnsi="Times New Roman" w:cs="Times New Roman"/>
                <w:sz w:val="20"/>
                <w:szCs w:val="20"/>
              </w:rPr>
              <w:t xml:space="preserve"> </w:t>
            </w:r>
            <w:r w:rsidR="008D15A6" w:rsidRPr="00FB2A26">
              <w:rPr>
                <w:rFonts w:ascii="Times New Roman" w:eastAsia="Times New Roman" w:hAnsi="Times New Roman" w:cs="Times New Roman"/>
                <w:sz w:val="20"/>
                <w:szCs w:val="20"/>
              </w:rPr>
              <w:t xml:space="preserve">Work experience in </w:t>
            </w:r>
            <w:r w:rsidR="00C845E8">
              <w:rPr>
                <w:rFonts w:ascii="Times New Roman" w:eastAsia="Times New Roman" w:hAnsi="Times New Roman" w:cs="Times New Roman"/>
                <w:sz w:val="20"/>
                <w:szCs w:val="20"/>
              </w:rPr>
              <w:t>r</w:t>
            </w:r>
            <w:r w:rsidRPr="00FB2A26">
              <w:rPr>
                <w:rFonts w:ascii="Times New Roman" w:eastAsia="Times New Roman" w:hAnsi="Times New Roman" w:cs="Times New Roman"/>
                <w:sz w:val="20"/>
                <w:szCs w:val="20"/>
              </w:rPr>
              <w:t>ural areas.</w:t>
            </w:r>
          </w:p>
        </w:tc>
        <w:tc>
          <w:tcPr>
            <w:tcW w:w="30" w:type="dxa"/>
          </w:tcPr>
          <w:p w14:paraId="575232FA" w14:textId="651FBCD5" w:rsidR="00E27D79" w:rsidRPr="00FB2A26" w:rsidRDefault="00E27D79" w:rsidP="00E27D79">
            <w:pPr>
              <w:spacing w:after="0" w:line="312" w:lineRule="atLeast"/>
              <w:rPr>
                <w:rFonts w:ascii="Times New Roman" w:eastAsia="Times New Roman" w:hAnsi="Times New Roman" w:cs="Times New Roman"/>
                <w:sz w:val="20"/>
                <w:szCs w:val="20"/>
              </w:rPr>
            </w:pPr>
          </w:p>
        </w:tc>
      </w:tr>
      <w:tr w:rsidR="00244BD6" w:rsidRPr="00FB2A26" w14:paraId="7CBD28CD" w14:textId="077A77E4" w:rsidTr="00F64420">
        <w:tc>
          <w:tcPr>
            <w:tcW w:w="9060" w:type="dxa"/>
            <w:gridSpan w:val="5"/>
            <w:tcMar>
              <w:top w:w="156" w:type="dxa"/>
              <w:left w:w="156" w:type="dxa"/>
              <w:bottom w:w="156" w:type="dxa"/>
              <w:right w:w="156" w:type="dxa"/>
            </w:tcMar>
            <w:hideMark/>
          </w:tcPr>
          <w:p w14:paraId="00561BDB" w14:textId="54CFB91D" w:rsidR="00244BD6" w:rsidRPr="00FB2A26" w:rsidRDefault="00244BD6" w:rsidP="00244BD6">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sz w:val="20"/>
                <w:szCs w:val="20"/>
              </w:rPr>
              <w:t>Relationship with participants  </w:t>
            </w:r>
          </w:p>
        </w:tc>
      </w:tr>
      <w:tr w:rsidR="00E27D79" w:rsidRPr="00FB2A26" w14:paraId="07E0E055" w14:textId="0277529D" w:rsidTr="00244BD6">
        <w:tc>
          <w:tcPr>
            <w:tcW w:w="562" w:type="dxa"/>
            <w:tcMar>
              <w:top w:w="156" w:type="dxa"/>
              <w:left w:w="156" w:type="dxa"/>
              <w:bottom w:w="156" w:type="dxa"/>
              <w:right w:w="156" w:type="dxa"/>
            </w:tcMar>
            <w:hideMark/>
          </w:tcPr>
          <w:p w14:paraId="7FD348B0" w14:textId="77777777" w:rsidR="00E27D79" w:rsidRPr="00FB2A26" w:rsidRDefault="00E27D79" w:rsidP="00E27D79">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sz w:val="20"/>
                <w:szCs w:val="20"/>
              </w:rPr>
              <w:t>6. </w:t>
            </w:r>
          </w:p>
        </w:tc>
        <w:tc>
          <w:tcPr>
            <w:tcW w:w="1418" w:type="dxa"/>
            <w:tcMar>
              <w:top w:w="156" w:type="dxa"/>
              <w:left w:w="156" w:type="dxa"/>
              <w:bottom w:w="156" w:type="dxa"/>
              <w:right w:w="156" w:type="dxa"/>
            </w:tcMar>
            <w:hideMark/>
          </w:tcPr>
          <w:p w14:paraId="679890D4" w14:textId="77777777" w:rsidR="00E27D79" w:rsidRPr="00FB2A26" w:rsidRDefault="00E27D79" w:rsidP="00E27D79">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sz w:val="20"/>
                <w:szCs w:val="20"/>
              </w:rPr>
              <w:t>Relationship established </w:t>
            </w:r>
          </w:p>
        </w:tc>
        <w:tc>
          <w:tcPr>
            <w:tcW w:w="2835" w:type="dxa"/>
            <w:tcMar>
              <w:top w:w="156" w:type="dxa"/>
              <w:left w:w="156" w:type="dxa"/>
              <w:bottom w:w="156" w:type="dxa"/>
              <w:right w:w="156" w:type="dxa"/>
            </w:tcMar>
            <w:hideMark/>
          </w:tcPr>
          <w:p w14:paraId="62F90FD2" w14:textId="77777777" w:rsidR="00E27D79" w:rsidRPr="00FB2A26" w:rsidRDefault="00E27D79" w:rsidP="00E27D79">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sz w:val="20"/>
                <w:szCs w:val="20"/>
              </w:rPr>
              <w:t>Was a relationship established prior to study commencement? </w:t>
            </w:r>
          </w:p>
        </w:tc>
        <w:tc>
          <w:tcPr>
            <w:tcW w:w="4215" w:type="dxa"/>
          </w:tcPr>
          <w:p w14:paraId="425764C7" w14:textId="43EAA6E5" w:rsidR="00E27D79" w:rsidRPr="00FB2A26" w:rsidRDefault="00AF2D99" w:rsidP="004A4C5A">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sz w:val="20"/>
                <w:szCs w:val="20"/>
              </w:rPr>
              <w:t xml:space="preserve">Yes. </w:t>
            </w:r>
            <w:r w:rsidR="004A4C5A">
              <w:rPr>
                <w:rFonts w:ascii="Times New Roman" w:eastAsia="Times New Roman" w:hAnsi="Times New Roman" w:cs="Times New Roman"/>
                <w:sz w:val="20"/>
                <w:szCs w:val="20"/>
              </w:rPr>
              <w:t>Participants’ t</w:t>
            </w:r>
            <w:r w:rsidRPr="00FB2A26">
              <w:rPr>
                <w:rFonts w:ascii="Times New Roman" w:eastAsia="Times New Roman" w:hAnsi="Times New Roman" w:cs="Times New Roman"/>
                <w:sz w:val="20"/>
                <w:szCs w:val="20"/>
              </w:rPr>
              <w:t>rust was gained through informal talk</w:t>
            </w:r>
            <w:r w:rsidR="004A4C5A">
              <w:rPr>
                <w:rFonts w:ascii="Times New Roman" w:eastAsia="Times New Roman" w:hAnsi="Times New Roman" w:cs="Times New Roman"/>
                <w:sz w:val="20"/>
                <w:szCs w:val="20"/>
              </w:rPr>
              <w:t>s</w:t>
            </w:r>
            <w:r w:rsidRPr="00FB2A26">
              <w:rPr>
                <w:rFonts w:ascii="Times New Roman" w:eastAsia="Times New Roman" w:hAnsi="Times New Roman" w:cs="Times New Roman"/>
                <w:sz w:val="20"/>
                <w:szCs w:val="20"/>
              </w:rPr>
              <w:t xml:space="preserve"> and</w:t>
            </w:r>
            <w:r w:rsidR="004A4C5A">
              <w:rPr>
                <w:rFonts w:ascii="Times New Roman" w:eastAsia="Times New Roman" w:hAnsi="Times New Roman" w:cs="Times New Roman"/>
                <w:sz w:val="20"/>
                <w:szCs w:val="20"/>
              </w:rPr>
              <w:t xml:space="preserve"> by</w:t>
            </w:r>
            <w:r w:rsidRPr="00FB2A26">
              <w:rPr>
                <w:rFonts w:ascii="Times New Roman" w:eastAsia="Times New Roman" w:hAnsi="Times New Roman" w:cs="Times New Roman"/>
                <w:sz w:val="20"/>
                <w:szCs w:val="20"/>
              </w:rPr>
              <w:t xml:space="preserve"> introduc</w:t>
            </w:r>
            <w:r w:rsidR="004A4C5A">
              <w:rPr>
                <w:rFonts w:ascii="Times New Roman" w:eastAsia="Times New Roman" w:hAnsi="Times New Roman" w:cs="Times New Roman"/>
                <w:sz w:val="20"/>
                <w:szCs w:val="20"/>
              </w:rPr>
              <w:t>ing objectives of the study</w:t>
            </w:r>
            <w:r w:rsidRPr="00FB2A26">
              <w:rPr>
                <w:rFonts w:ascii="Times New Roman" w:eastAsia="Times New Roman" w:hAnsi="Times New Roman" w:cs="Times New Roman"/>
                <w:sz w:val="20"/>
                <w:szCs w:val="20"/>
              </w:rPr>
              <w:t>.</w:t>
            </w:r>
            <w:r w:rsidR="006D5170">
              <w:rPr>
                <w:rFonts w:ascii="Times New Roman" w:eastAsia="Times New Roman" w:hAnsi="Times New Roman" w:cs="Times New Roman"/>
                <w:sz w:val="20"/>
                <w:szCs w:val="20"/>
              </w:rPr>
              <w:t xml:space="preserve"> </w:t>
            </w:r>
            <w:r w:rsidR="006D5170" w:rsidRPr="00BE3E27">
              <w:rPr>
                <w:rFonts w:ascii="Times New Roman" w:eastAsia="Times New Roman" w:hAnsi="Times New Roman" w:cs="Times New Roman"/>
                <w:b/>
                <w:bCs/>
                <w:sz w:val="20"/>
                <w:szCs w:val="20"/>
              </w:rPr>
              <w:t>(Refer to Methods section</w:t>
            </w:r>
            <w:r w:rsidR="00A31494">
              <w:rPr>
                <w:rFonts w:ascii="Times New Roman" w:eastAsia="Times New Roman" w:hAnsi="Times New Roman" w:cs="Times New Roman"/>
                <w:b/>
                <w:bCs/>
                <w:sz w:val="20"/>
                <w:szCs w:val="20"/>
              </w:rPr>
              <w:t>- Data collection</w:t>
            </w:r>
            <w:r w:rsidR="006D5170" w:rsidRPr="00BE3E27">
              <w:rPr>
                <w:rFonts w:ascii="Times New Roman" w:eastAsia="Times New Roman" w:hAnsi="Times New Roman" w:cs="Times New Roman"/>
                <w:b/>
                <w:bCs/>
                <w:sz w:val="20"/>
                <w:szCs w:val="20"/>
              </w:rPr>
              <w:t xml:space="preserve">- </w:t>
            </w:r>
            <w:r w:rsidR="00A31494">
              <w:rPr>
                <w:rFonts w:ascii="Times New Roman" w:eastAsia="Times New Roman" w:hAnsi="Times New Roman" w:cs="Times New Roman"/>
                <w:b/>
                <w:bCs/>
                <w:sz w:val="20"/>
                <w:szCs w:val="20"/>
              </w:rPr>
              <w:t>1</w:t>
            </w:r>
            <w:r w:rsidR="00A31494" w:rsidRPr="00A31494">
              <w:rPr>
                <w:rFonts w:ascii="Times New Roman" w:eastAsia="Times New Roman" w:hAnsi="Times New Roman" w:cs="Times New Roman"/>
                <w:b/>
                <w:bCs/>
                <w:sz w:val="20"/>
                <w:szCs w:val="20"/>
                <w:vertAlign w:val="superscript"/>
              </w:rPr>
              <w:t>st</w:t>
            </w:r>
            <w:r w:rsidR="00A31494">
              <w:rPr>
                <w:rFonts w:ascii="Times New Roman" w:eastAsia="Times New Roman" w:hAnsi="Times New Roman" w:cs="Times New Roman"/>
                <w:b/>
                <w:bCs/>
                <w:sz w:val="20"/>
                <w:szCs w:val="20"/>
              </w:rPr>
              <w:t xml:space="preserve"> </w:t>
            </w:r>
            <w:r w:rsidR="006D5170">
              <w:rPr>
                <w:rFonts w:ascii="Times New Roman" w:eastAsia="Times New Roman" w:hAnsi="Times New Roman" w:cs="Times New Roman"/>
                <w:b/>
                <w:bCs/>
                <w:sz w:val="20"/>
                <w:szCs w:val="20"/>
              </w:rPr>
              <w:t xml:space="preserve">paragraph, </w:t>
            </w:r>
            <w:r w:rsidR="006D5170" w:rsidRPr="00BE3E27">
              <w:rPr>
                <w:rFonts w:ascii="Times New Roman" w:eastAsia="Times New Roman" w:hAnsi="Times New Roman" w:cs="Times New Roman"/>
                <w:b/>
                <w:bCs/>
                <w:sz w:val="20"/>
                <w:szCs w:val="20"/>
              </w:rPr>
              <w:t xml:space="preserve">Page </w:t>
            </w:r>
            <w:r w:rsidR="00A31494">
              <w:rPr>
                <w:rFonts w:ascii="Times New Roman" w:eastAsia="Times New Roman" w:hAnsi="Times New Roman" w:cs="Times New Roman"/>
                <w:b/>
                <w:bCs/>
                <w:sz w:val="20"/>
                <w:szCs w:val="20"/>
              </w:rPr>
              <w:t>7</w:t>
            </w:r>
            <w:r w:rsidR="006D5170" w:rsidRPr="00BE3E27">
              <w:rPr>
                <w:rFonts w:ascii="Times New Roman" w:eastAsia="Times New Roman" w:hAnsi="Times New Roman" w:cs="Times New Roman"/>
                <w:b/>
                <w:bCs/>
                <w:sz w:val="20"/>
                <w:szCs w:val="20"/>
              </w:rPr>
              <w:t>)</w:t>
            </w:r>
          </w:p>
        </w:tc>
        <w:tc>
          <w:tcPr>
            <w:tcW w:w="30" w:type="dxa"/>
          </w:tcPr>
          <w:p w14:paraId="36A91167" w14:textId="6EF4D9E0" w:rsidR="00E27D79" w:rsidRPr="00FB2A26" w:rsidRDefault="00E27D79" w:rsidP="00E27D79">
            <w:pPr>
              <w:spacing w:after="0" w:line="312" w:lineRule="atLeast"/>
              <w:rPr>
                <w:rFonts w:ascii="Times New Roman" w:eastAsia="Times New Roman" w:hAnsi="Times New Roman" w:cs="Times New Roman"/>
                <w:sz w:val="20"/>
                <w:szCs w:val="20"/>
              </w:rPr>
            </w:pPr>
          </w:p>
        </w:tc>
      </w:tr>
      <w:tr w:rsidR="00E27D79" w:rsidRPr="00FB2A26" w14:paraId="30D6E896" w14:textId="0F0D5F65" w:rsidTr="00244BD6">
        <w:tc>
          <w:tcPr>
            <w:tcW w:w="562" w:type="dxa"/>
            <w:tcMar>
              <w:top w:w="156" w:type="dxa"/>
              <w:left w:w="156" w:type="dxa"/>
              <w:bottom w:w="156" w:type="dxa"/>
              <w:right w:w="156" w:type="dxa"/>
            </w:tcMar>
            <w:hideMark/>
          </w:tcPr>
          <w:p w14:paraId="590AC5B7" w14:textId="77777777" w:rsidR="00E27D79" w:rsidRPr="00FB2A26" w:rsidRDefault="00E27D79" w:rsidP="00E27D79">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sz w:val="20"/>
                <w:szCs w:val="20"/>
              </w:rPr>
              <w:t>7. </w:t>
            </w:r>
          </w:p>
        </w:tc>
        <w:tc>
          <w:tcPr>
            <w:tcW w:w="1418" w:type="dxa"/>
            <w:tcMar>
              <w:top w:w="156" w:type="dxa"/>
              <w:left w:w="156" w:type="dxa"/>
              <w:bottom w:w="156" w:type="dxa"/>
              <w:right w:w="156" w:type="dxa"/>
            </w:tcMar>
            <w:hideMark/>
          </w:tcPr>
          <w:p w14:paraId="0D4FD719" w14:textId="77777777" w:rsidR="00E27D79" w:rsidRPr="00FB2A26" w:rsidRDefault="00E27D79" w:rsidP="00E27D79">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sz w:val="20"/>
                <w:szCs w:val="20"/>
              </w:rPr>
              <w:t>Participant knowledge of the interviewer </w:t>
            </w:r>
          </w:p>
        </w:tc>
        <w:tc>
          <w:tcPr>
            <w:tcW w:w="2835" w:type="dxa"/>
            <w:tcMar>
              <w:top w:w="156" w:type="dxa"/>
              <w:left w:w="156" w:type="dxa"/>
              <w:bottom w:w="156" w:type="dxa"/>
              <w:right w:w="156" w:type="dxa"/>
            </w:tcMar>
            <w:hideMark/>
          </w:tcPr>
          <w:p w14:paraId="4AFB96D9" w14:textId="77777777" w:rsidR="00E27D79" w:rsidRPr="00FB2A26" w:rsidRDefault="00E27D79" w:rsidP="00E27D79">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sz w:val="20"/>
                <w:szCs w:val="20"/>
              </w:rPr>
              <w:t>What did the participants know about the researcher? e</w:t>
            </w:r>
            <w:r w:rsidRPr="00FB2A26">
              <w:rPr>
                <w:rFonts w:ascii="Times New Roman" w:eastAsia="Times New Roman" w:hAnsi="Times New Roman" w:cs="Times New Roman"/>
                <w:i/>
                <w:iCs/>
                <w:sz w:val="20"/>
                <w:szCs w:val="20"/>
                <w:bdr w:val="none" w:sz="0" w:space="0" w:color="auto" w:frame="1"/>
              </w:rPr>
              <w:t>.g. personal goals, reasons for doing the research</w:t>
            </w:r>
            <w:r w:rsidRPr="00FB2A26">
              <w:rPr>
                <w:rFonts w:ascii="Times New Roman" w:eastAsia="Times New Roman" w:hAnsi="Times New Roman" w:cs="Times New Roman"/>
                <w:sz w:val="20"/>
                <w:szCs w:val="20"/>
              </w:rPr>
              <w:t> </w:t>
            </w:r>
          </w:p>
        </w:tc>
        <w:tc>
          <w:tcPr>
            <w:tcW w:w="4215" w:type="dxa"/>
          </w:tcPr>
          <w:p w14:paraId="09044D93" w14:textId="3BCE072D" w:rsidR="00E27D79" w:rsidRPr="00FB2A26" w:rsidRDefault="008D15A6" w:rsidP="00E27D79">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sz w:val="20"/>
                <w:szCs w:val="20"/>
              </w:rPr>
              <w:t>Participants were aware that the researchers were from a university involved in a research project</w:t>
            </w:r>
            <w:r w:rsidR="00A31494">
              <w:rPr>
                <w:rFonts w:ascii="Times New Roman" w:eastAsia="Times New Roman" w:hAnsi="Times New Roman" w:cs="Times New Roman"/>
                <w:sz w:val="20"/>
                <w:szCs w:val="20"/>
              </w:rPr>
              <w:t xml:space="preserve">. </w:t>
            </w:r>
            <w:r w:rsidR="00A31494" w:rsidRPr="00BE3E27">
              <w:rPr>
                <w:rFonts w:ascii="Times New Roman" w:eastAsia="Times New Roman" w:hAnsi="Times New Roman" w:cs="Times New Roman"/>
                <w:b/>
                <w:bCs/>
                <w:sz w:val="20"/>
                <w:szCs w:val="20"/>
              </w:rPr>
              <w:t>(Refer to Methods section</w:t>
            </w:r>
            <w:r w:rsidR="00A31494">
              <w:rPr>
                <w:rFonts w:ascii="Times New Roman" w:eastAsia="Times New Roman" w:hAnsi="Times New Roman" w:cs="Times New Roman"/>
                <w:b/>
                <w:bCs/>
                <w:sz w:val="20"/>
                <w:szCs w:val="20"/>
              </w:rPr>
              <w:t>- Data collection</w:t>
            </w:r>
            <w:r w:rsidR="00A31494" w:rsidRPr="00BE3E27">
              <w:rPr>
                <w:rFonts w:ascii="Times New Roman" w:eastAsia="Times New Roman" w:hAnsi="Times New Roman" w:cs="Times New Roman"/>
                <w:b/>
                <w:bCs/>
                <w:sz w:val="20"/>
                <w:szCs w:val="20"/>
              </w:rPr>
              <w:t xml:space="preserve">- </w:t>
            </w:r>
            <w:r w:rsidR="00A31494">
              <w:rPr>
                <w:rFonts w:ascii="Times New Roman" w:eastAsia="Times New Roman" w:hAnsi="Times New Roman" w:cs="Times New Roman"/>
                <w:b/>
                <w:bCs/>
                <w:sz w:val="20"/>
                <w:szCs w:val="20"/>
              </w:rPr>
              <w:t>1</w:t>
            </w:r>
            <w:r w:rsidR="00A31494" w:rsidRPr="00A31494">
              <w:rPr>
                <w:rFonts w:ascii="Times New Roman" w:eastAsia="Times New Roman" w:hAnsi="Times New Roman" w:cs="Times New Roman"/>
                <w:b/>
                <w:bCs/>
                <w:sz w:val="20"/>
                <w:szCs w:val="20"/>
                <w:vertAlign w:val="superscript"/>
              </w:rPr>
              <w:t>st</w:t>
            </w:r>
            <w:r w:rsidR="00A31494">
              <w:rPr>
                <w:rFonts w:ascii="Times New Roman" w:eastAsia="Times New Roman" w:hAnsi="Times New Roman" w:cs="Times New Roman"/>
                <w:b/>
                <w:bCs/>
                <w:sz w:val="20"/>
                <w:szCs w:val="20"/>
              </w:rPr>
              <w:t xml:space="preserve"> paragraph, </w:t>
            </w:r>
            <w:r w:rsidR="00A31494" w:rsidRPr="00BE3E27">
              <w:rPr>
                <w:rFonts w:ascii="Times New Roman" w:eastAsia="Times New Roman" w:hAnsi="Times New Roman" w:cs="Times New Roman"/>
                <w:b/>
                <w:bCs/>
                <w:sz w:val="20"/>
                <w:szCs w:val="20"/>
              </w:rPr>
              <w:t xml:space="preserve">Page </w:t>
            </w:r>
            <w:r w:rsidR="00A31494">
              <w:rPr>
                <w:rFonts w:ascii="Times New Roman" w:eastAsia="Times New Roman" w:hAnsi="Times New Roman" w:cs="Times New Roman"/>
                <w:b/>
                <w:bCs/>
                <w:sz w:val="20"/>
                <w:szCs w:val="20"/>
              </w:rPr>
              <w:t>7</w:t>
            </w:r>
            <w:r w:rsidR="00A31494" w:rsidRPr="00BE3E27">
              <w:rPr>
                <w:rFonts w:ascii="Times New Roman" w:eastAsia="Times New Roman" w:hAnsi="Times New Roman" w:cs="Times New Roman"/>
                <w:b/>
                <w:bCs/>
                <w:sz w:val="20"/>
                <w:szCs w:val="20"/>
              </w:rPr>
              <w:t>)</w:t>
            </w:r>
          </w:p>
        </w:tc>
        <w:tc>
          <w:tcPr>
            <w:tcW w:w="30" w:type="dxa"/>
          </w:tcPr>
          <w:p w14:paraId="0F116815" w14:textId="2DC2109E" w:rsidR="00E27D79" w:rsidRPr="00FB2A26" w:rsidRDefault="00E27D79" w:rsidP="00E27D79">
            <w:pPr>
              <w:spacing w:after="0" w:line="312" w:lineRule="atLeast"/>
              <w:rPr>
                <w:rFonts w:ascii="Times New Roman" w:eastAsia="Times New Roman" w:hAnsi="Times New Roman" w:cs="Times New Roman"/>
                <w:sz w:val="20"/>
                <w:szCs w:val="20"/>
              </w:rPr>
            </w:pPr>
          </w:p>
        </w:tc>
      </w:tr>
      <w:tr w:rsidR="00E27D79" w:rsidRPr="00FB2A26" w14:paraId="1BED6ECB" w14:textId="29D29E8F" w:rsidTr="00244BD6">
        <w:tc>
          <w:tcPr>
            <w:tcW w:w="562" w:type="dxa"/>
            <w:tcMar>
              <w:top w:w="156" w:type="dxa"/>
              <w:left w:w="156" w:type="dxa"/>
              <w:bottom w:w="156" w:type="dxa"/>
              <w:right w:w="156" w:type="dxa"/>
            </w:tcMar>
            <w:hideMark/>
          </w:tcPr>
          <w:p w14:paraId="3FA58F98" w14:textId="77777777" w:rsidR="00E27D79" w:rsidRPr="00FB2A26" w:rsidRDefault="00E27D79" w:rsidP="00E27D79">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sz w:val="20"/>
                <w:szCs w:val="20"/>
              </w:rPr>
              <w:t>8. </w:t>
            </w:r>
          </w:p>
        </w:tc>
        <w:tc>
          <w:tcPr>
            <w:tcW w:w="1418" w:type="dxa"/>
            <w:tcMar>
              <w:top w:w="156" w:type="dxa"/>
              <w:left w:w="156" w:type="dxa"/>
              <w:bottom w:w="156" w:type="dxa"/>
              <w:right w:w="156" w:type="dxa"/>
            </w:tcMar>
            <w:hideMark/>
          </w:tcPr>
          <w:p w14:paraId="4D829089" w14:textId="77777777" w:rsidR="00E27D79" w:rsidRPr="00FB2A26" w:rsidRDefault="00E27D79" w:rsidP="00E27D79">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sz w:val="20"/>
                <w:szCs w:val="20"/>
              </w:rPr>
              <w:t>Interviewer characteristics </w:t>
            </w:r>
          </w:p>
        </w:tc>
        <w:tc>
          <w:tcPr>
            <w:tcW w:w="2835" w:type="dxa"/>
            <w:tcMar>
              <w:top w:w="156" w:type="dxa"/>
              <w:left w:w="156" w:type="dxa"/>
              <w:bottom w:w="156" w:type="dxa"/>
              <w:right w:w="156" w:type="dxa"/>
            </w:tcMar>
            <w:hideMark/>
          </w:tcPr>
          <w:p w14:paraId="24EFBB34" w14:textId="77777777" w:rsidR="00E27D79" w:rsidRPr="00FB2A26" w:rsidRDefault="00E27D79" w:rsidP="00E27D79">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sz w:val="20"/>
                <w:szCs w:val="20"/>
              </w:rPr>
              <w:t>What characteristics were reported about the interviewer/facilitator? e.g. </w:t>
            </w:r>
            <w:r w:rsidRPr="00FB2A26">
              <w:rPr>
                <w:rFonts w:ascii="Times New Roman" w:eastAsia="Times New Roman" w:hAnsi="Times New Roman" w:cs="Times New Roman"/>
                <w:i/>
                <w:iCs/>
                <w:sz w:val="20"/>
                <w:szCs w:val="20"/>
                <w:bdr w:val="none" w:sz="0" w:space="0" w:color="auto" w:frame="1"/>
              </w:rPr>
              <w:t xml:space="preserve">Bias, assumptions, </w:t>
            </w:r>
            <w:proofErr w:type="gramStart"/>
            <w:r w:rsidRPr="00FB2A26">
              <w:rPr>
                <w:rFonts w:ascii="Times New Roman" w:eastAsia="Times New Roman" w:hAnsi="Times New Roman" w:cs="Times New Roman"/>
                <w:i/>
                <w:iCs/>
                <w:sz w:val="20"/>
                <w:szCs w:val="20"/>
                <w:bdr w:val="none" w:sz="0" w:space="0" w:color="auto" w:frame="1"/>
              </w:rPr>
              <w:t>reasons</w:t>
            </w:r>
            <w:proofErr w:type="gramEnd"/>
            <w:r w:rsidRPr="00FB2A26">
              <w:rPr>
                <w:rFonts w:ascii="Times New Roman" w:eastAsia="Times New Roman" w:hAnsi="Times New Roman" w:cs="Times New Roman"/>
                <w:i/>
                <w:iCs/>
                <w:sz w:val="20"/>
                <w:szCs w:val="20"/>
                <w:bdr w:val="none" w:sz="0" w:space="0" w:color="auto" w:frame="1"/>
              </w:rPr>
              <w:t xml:space="preserve"> and interests in the research topic</w:t>
            </w:r>
            <w:r w:rsidRPr="00FB2A26">
              <w:rPr>
                <w:rFonts w:ascii="Times New Roman" w:eastAsia="Times New Roman" w:hAnsi="Times New Roman" w:cs="Times New Roman"/>
                <w:sz w:val="20"/>
                <w:szCs w:val="20"/>
              </w:rPr>
              <w:t> </w:t>
            </w:r>
          </w:p>
        </w:tc>
        <w:tc>
          <w:tcPr>
            <w:tcW w:w="4215" w:type="dxa"/>
          </w:tcPr>
          <w:p w14:paraId="54ACB8DF" w14:textId="3F44684B" w:rsidR="00E27D79" w:rsidRPr="00FB2A26" w:rsidRDefault="008D15A6" w:rsidP="00E27D79">
            <w:pPr>
              <w:spacing w:after="0" w:line="312" w:lineRule="atLeast"/>
              <w:rPr>
                <w:rFonts w:ascii="Times New Roman" w:eastAsia="Times New Roman" w:hAnsi="Times New Roman" w:cs="Times New Roman"/>
                <w:sz w:val="20"/>
                <w:szCs w:val="20"/>
              </w:rPr>
            </w:pPr>
            <w:bookmarkStart w:id="0" w:name="_Hlk53067590"/>
            <w:r w:rsidRPr="00FB2A26">
              <w:rPr>
                <w:rFonts w:ascii="Times New Roman" w:eastAsia="Times New Roman" w:hAnsi="Times New Roman" w:cs="Times New Roman"/>
                <w:sz w:val="20"/>
                <w:szCs w:val="20"/>
              </w:rPr>
              <w:t>Interviewers informed the study participants that they were doing this research as part of a project to better understand community care giver decision making for children &lt;5 years who get sick with diarrhea and pneumonia</w:t>
            </w:r>
            <w:r w:rsidR="00BE3E27">
              <w:rPr>
                <w:rFonts w:ascii="Times New Roman" w:eastAsia="Times New Roman" w:hAnsi="Times New Roman" w:cs="Times New Roman"/>
                <w:sz w:val="20"/>
                <w:szCs w:val="20"/>
              </w:rPr>
              <w:t xml:space="preserve"> </w:t>
            </w:r>
            <w:bookmarkEnd w:id="0"/>
            <w:r w:rsidR="00A31494" w:rsidRPr="00BE3E27">
              <w:rPr>
                <w:rFonts w:ascii="Times New Roman" w:eastAsia="Times New Roman" w:hAnsi="Times New Roman" w:cs="Times New Roman"/>
                <w:b/>
                <w:bCs/>
                <w:sz w:val="20"/>
                <w:szCs w:val="20"/>
              </w:rPr>
              <w:t>(Refer to Methods section</w:t>
            </w:r>
            <w:r w:rsidR="00A31494">
              <w:rPr>
                <w:rFonts w:ascii="Times New Roman" w:eastAsia="Times New Roman" w:hAnsi="Times New Roman" w:cs="Times New Roman"/>
                <w:b/>
                <w:bCs/>
                <w:sz w:val="20"/>
                <w:szCs w:val="20"/>
              </w:rPr>
              <w:t>- Data collection</w:t>
            </w:r>
            <w:r w:rsidR="00A31494" w:rsidRPr="00BE3E27">
              <w:rPr>
                <w:rFonts w:ascii="Times New Roman" w:eastAsia="Times New Roman" w:hAnsi="Times New Roman" w:cs="Times New Roman"/>
                <w:b/>
                <w:bCs/>
                <w:sz w:val="20"/>
                <w:szCs w:val="20"/>
              </w:rPr>
              <w:t xml:space="preserve">- </w:t>
            </w:r>
            <w:r w:rsidR="00A31494">
              <w:rPr>
                <w:rFonts w:ascii="Times New Roman" w:eastAsia="Times New Roman" w:hAnsi="Times New Roman" w:cs="Times New Roman"/>
                <w:b/>
                <w:bCs/>
                <w:sz w:val="20"/>
                <w:szCs w:val="20"/>
              </w:rPr>
              <w:t>1</w:t>
            </w:r>
            <w:r w:rsidR="00A31494" w:rsidRPr="00A31494">
              <w:rPr>
                <w:rFonts w:ascii="Times New Roman" w:eastAsia="Times New Roman" w:hAnsi="Times New Roman" w:cs="Times New Roman"/>
                <w:b/>
                <w:bCs/>
                <w:sz w:val="20"/>
                <w:szCs w:val="20"/>
                <w:vertAlign w:val="superscript"/>
              </w:rPr>
              <w:t>st</w:t>
            </w:r>
            <w:r w:rsidR="00A31494">
              <w:rPr>
                <w:rFonts w:ascii="Times New Roman" w:eastAsia="Times New Roman" w:hAnsi="Times New Roman" w:cs="Times New Roman"/>
                <w:b/>
                <w:bCs/>
                <w:sz w:val="20"/>
                <w:szCs w:val="20"/>
              </w:rPr>
              <w:t xml:space="preserve"> paragraph, </w:t>
            </w:r>
            <w:r w:rsidR="00A31494" w:rsidRPr="00BE3E27">
              <w:rPr>
                <w:rFonts w:ascii="Times New Roman" w:eastAsia="Times New Roman" w:hAnsi="Times New Roman" w:cs="Times New Roman"/>
                <w:b/>
                <w:bCs/>
                <w:sz w:val="20"/>
                <w:szCs w:val="20"/>
              </w:rPr>
              <w:t xml:space="preserve">Page </w:t>
            </w:r>
            <w:r w:rsidR="00A31494">
              <w:rPr>
                <w:rFonts w:ascii="Times New Roman" w:eastAsia="Times New Roman" w:hAnsi="Times New Roman" w:cs="Times New Roman"/>
                <w:b/>
                <w:bCs/>
                <w:sz w:val="20"/>
                <w:szCs w:val="20"/>
              </w:rPr>
              <w:t>7</w:t>
            </w:r>
            <w:r w:rsidR="00A31494" w:rsidRPr="00BE3E27">
              <w:rPr>
                <w:rFonts w:ascii="Times New Roman" w:eastAsia="Times New Roman" w:hAnsi="Times New Roman" w:cs="Times New Roman"/>
                <w:b/>
                <w:bCs/>
                <w:sz w:val="20"/>
                <w:szCs w:val="20"/>
              </w:rPr>
              <w:t>)</w:t>
            </w:r>
          </w:p>
        </w:tc>
        <w:tc>
          <w:tcPr>
            <w:tcW w:w="30" w:type="dxa"/>
          </w:tcPr>
          <w:p w14:paraId="10199EE1" w14:textId="0520C185" w:rsidR="00E27D79" w:rsidRPr="00FB2A26" w:rsidRDefault="00E27D79" w:rsidP="00E27D79">
            <w:pPr>
              <w:spacing w:after="0" w:line="312" w:lineRule="atLeast"/>
              <w:rPr>
                <w:rFonts w:ascii="Times New Roman" w:eastAsia="Times New Roman" w:hAnsi="Times New Roman" w:cs="Times New Roman"/>
                <w:sz w:val="20"/>
                <w:szCs w:val="20"/>
              </w:rPr>
            </w:pPr>
          </w:p>
        </w:tc>
      </w:tr>
      <w:tr w:rsidR="00244BD6" w:rsidRPr="00FB2A26" w14:paraId="1CDB6674" w14:textId="41F0E9CA" w:rsidTr="002A23E8">
        <w:tc>
          <w:tcPr>
            <w:tcW w:w="9060" w:type="dxa"/>
            <w:gridSpan w:val="5"/>
            <w:tcMar>
              <w:top w:w="156" w:type="dxa"/>
              <w:left w:w="156" w:type="dxa"/>
              <w:bottom w:w="156" w:type="dxa"/>
              <w:right w:w="156" w:type="dxa"/>
            </w:tcMar>
            <w:hideMark/>
          </w:tcPr>
          <w:p w14:paraId="5245D23C" w14:textId="0850D51B" w:rsidR="00244BD6" w:rsidRPr="00FB2A26" w:rsidRDefault="00244BD6" w:rsidP="00244BD6">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b/>
                <w:bCs/>
                <w:sz w:val="20"/>
                <w:szCs w:val="20"/>
                <w:bdr w:val="none" w:sz="0" w:space="0" w:color="auto" w:frame="1"/>
              </w:rPr>
              <w:t>Domain 2: study design</w:t>
            </w:r>
            <w:r w:rsidRPr="00FB2A26">
              <w:rPr>
                <w:rFonts w:ascii="Times New Roman" w:eastAsia="Times New Roman" w:hAnsi="Times New Roman" w:cs="Times New Roman"/>
                <w:sz w:val="20"/>
                <w:szCs w:val="20"/>
              </w:rPr>
              <w:t> </w:t>
            </w:r>
          </w:p>
        </w:tc>
      </w:tr>
      <w:tr w:rsidR="00244BD6" w:rsidRPr="00FB2A26" w14:paraId="0936EAB4" w14:textId="5B9F1832" w:rsidTr="007B1551">
        <w:tc>
          <w:tcPr>
            <w:tcW w:w="9060" w:type="dxa"/>
            <w:gridSpan w:val="5"/>
            <w:tcMar>
              <w:top w:w="156" w:type="dxa"/>
              <w:left w:w="156" w:type="dxa"/>
              <w:bottom w:w="156" w:type="dxa"/>
              <w:right w:w="156" w:type="dxa"/>
            </w:tcMar>
            <w:hideMark/>
          </w:tcPr>
          <w:p w14:paraId="01700C30" w14:textId="7C2B246E" w:rsidR="00244BD6" w:rsidRPr="00FB2A26" w:rsidRDefault="00244BD6" w:rsidP="00244BD6">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sz w:val="20"/>
                <w:szCs w:val="20"/>
              </w:rPr>
              <w:lastRenderedPageBreak/>
              <w:t>Theoretical framework </w:t>
            </w:r>
          </w:p>
        </w:tc>
      </w:tr>
      <w:tr w:rsidR="00E27D79" w:rsidRPr="00FB2A26" w14:paraId="4AB6D04C" w14:textId="42902EA2" w:rsidTr="00244BD6">
        <w:tc>
          <w:tcPr>
            <w:tcW w:w="562" w:type="dxa"/>
            <w:tcMar>
              <w:top w:w="156" w:type="dxa"/>
              <w:left w:w="156" w:type="dxa"/>
              <w:bottom w:w="156" w:type="dxa"/>
              <w:right w:w="156" w:type="dxa"/>
            </w:tcMar>
            <w:hideMark/>
          </w:tcPr>
          <w:p w14:paraId="1AD6B89C" w14:textId="77777777" w:rsidR="00E27D79" w:rsidRPr="00FB2A26" w:rsidRDefault="00E27D79" w:rsidP="00E27D79">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sz w:val="20"/>
                <w:szCs w:val="20"/>
              </w:rPr>
              <w:t>9. </w:t>
            </w:r>
          </w:p>
        </w:tc>
        <w:tc>
          <w:tcPr>
            <w:tcW w:w="1418" w:type="dxa"/>
            <w:tcMar>
              <w:top w:w="156" w:type="dxa"/>
              <w:left w:w="156" w:type="dxa"/>
              <w:bottom w:w="156" w:type="dxa"/>
              <w:right w:w="156" w:type="dxa"/>
            </w:tcMar>
            <w:hideMark/>
          </w:tcPr>
          <w:p w14:paraId="3A74FB82" w14:textId="77777777" w:rsidR="00E27D79" w:rsidRPr="00FB2A26" w:rsidRDefault="00E27D79" w:rsidP="00E27D79">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sz w:val="20"/>
                <w:szCs w:val="20"/>
              </w:rPr>
              <w:t>Methodological orientation and Theory </w:t>
            </w:r>
          </w:p>
        </w:tc>
        <w:tc>
          <w:tcPr>
            <w:tcW w:w="2835" w:type="dxa"/>
            <w:tcMar>
              <w:top w:w="156" w:type="dxa"/>
              <w:left w:w="156" w:type="dxa"/>
              <w:bottom w:w="156" w:type="dxa"/>
              <w:right w:w="156" w:type="dxa"/>
            </w:tcMar>
            <w:hideMark/>
          </w:tcPr>
          <w:p w14:paraId="34E184F7" w14:textId="77777777" w:rsidR="00E27D79" w:rsidRPr="00FB2A26" w:rsidRDefault="00E27D79" w:rsidP="00E27D79">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sz w:val="20"/>
                <w:szCs w:val="20"/>
              </w:rPr>
              <w:t>What methodological orientation was stated to underpin the study? </w:t>
            </w:r>
            <w:r w:rsidRPr="00FB2A26">
              <w:rPr>
                <w:rFonts w:ascii="Times New Roman" w:eastAsia="Times New Roman" w:hAnsi="Times New Roman" w:cs="Times New Roman"/>
                <w:i/>
                <w:iCs/>
                <w:sz w:val="20"/>
                <w:szCs w:val="20"/>
                <w:bdr w:val="none" w:sz="0" w:space="0" w:color="auto" w:frame="1"/>
              </w:rPr>
              <w:t>e.g. grounded theory, discourse analysis, ethnography, phenomenology, content analysis</w:t>
            </w:r>
            <w:r w:rsidRPr="00FB2A26">
              <w:rPr>
                <w:rFonts w:ascii="Times New Roman" w:eastAsia="Times New Roman" w:hAnsi="Times New Roman" w:cs="Times New Roman"/>
                <w:sz w:val="20"/>
                <w:szCs w:val="20"/>
              </w:rPr>
              <w:t> </w:t>
            </w:r>
          </w:p>
        </w:tc>
        <w:tc>
          <w:tcPr>
            <w:tcW w:w="4215" w:type="dxa"/>
          </w:tcPr>
          <w:p w14:paraId="52FECC32" w14:textId="3F82F5D1" w:rsidR="00E27D79" w:rsidRPr="00FB2A26" w:rsidRDefault="008D15A6" w:rsidP="00E27D79">
            <w:pPr>
              <w:spacing w:after="0" w:line="312" w:lineRule="atLeast"/>
              <w:rPr>
                <w:rFonts w:ascii="Times New Roman" w:eastAsia="Times New Roman" w:hAnsi="Times New Roman" w:cs="Times New Roman"/>
                <w:sz w:val="20"/>
                <w:szCs w:val="20"/>
              </w:rPr>
            </w:pPr>
            <w:bookmarkStart w:id="1" w:name="_Hlk53067823"/>
            <w:r w:rsidRPr="00FB2A26">
              <w:rPr>
                <w:rFonts w:ascii="Times New Roman" w:eastAsia="Times New Roman" w:hAnsi="Times New Roman" w:cs="Times New Roman"/>
                <w:sz w:val="20"/>
                <w:szCs w:val="20"/>
              </w:rPr>
              <w:t xml:space="preserve">Ethnographic approach illustrating care giver stories of the context in which </w:t>
            </w:r>
            <w:r w:rsidR="00FB2A26" w:rsidRPr="00FB2A26">
              <w:rPr>
                <w:rFonts w:ascii="Times New Roman" w:eastAsia="Times New Roman" w:hAnsi="Times New Roman" w:cs="Times New Roman"/>
                <w:sz w:val="20"/>
                <w:szCs w:val="20"/>
              </w:rPr>
              <w:t>childcare</w:t>
            </w:r>
            <w:r w:rsidRPr="00FB2A26">
              <w:rPr>
                <w:rFonts w:ascii="Times New Roman" w:eastAsia="Times New Roman" w:hAnsi="Times New Roman" w:cs="Times New Roman"/>
                <w:sz w:val="20"/>
                <w:szCs w:val="20"/>
              </w:rPr>
              <w:t xml:space="preserve"> decisions are made at household level</w:t>
            </w:r>
            <w:r w:rsidR="00BE3E27">
              <w:rPr>
                <w:rFonts w:ascii="Times New Roman" w:eastAsia="Times New Roman" w:hAnsi="Times New Roman" w:cs="Times New Roman"/>
                <w:sz w:val="20"/>
                <w:szCs w:val="20"/>
              </w:rPr>
              <w:t xml:space="preserve"> </w:t>
            </w:r>
            <w:bookmarkEnd w:id="1"/>
            <w:r w:rsidR="00BE3E27" w:rsidRPr="00BE3E27">
              <w:rPr>
                <w:rFonts w:ascii="Times New Roman" w:eastAsia="Times New Roman" w:hAnsi="Times New Roman" w:cs="Times New Roman"/>
                <w:b/>
                <w:bCs/>
                <w:sz w:val="20"/>
                <w:szCs w:val="20"/>
              </w:rPr>
              <w:t xml:space="preserve">(Refer to </w:t>
            </w:r>
            <w:r w:rsidR="00BD2D37">
              <w:rPr>
                <w:rFonts w:ascii="Times New Roman" w:eastAsia="Times New Roman" w:hAnsi="Times New Roman" w:cs="Times New Roman"/>
                <w:b/>
                <w:bCs/>
                <w:sz w:val="20"/>
                <w:szCs w:val="20"/>
              </w:rPr>
              <w:t>Background</w:t>
            </w:r>
            <w:r w:rsidR="00BE3E27" w:rsidRPr="00BE3E27">
              <w:rPr>
                <w:rFonts w:ascii="Times New Roman" w:eastAsia="Times New Roman" w:hAnsi="Times New Roman" w:cs="Times New Roman"/>
                <w:b/>
                <w:bCs/>
                <w:sz w:val="20"/>
                <w:szCs w:val="20"/>
              </w:rPr>
              <w:t xml:space="preserve"> section- </w:t>
            </w:r>
            <w:r w:rsidR="00BD2D37">
              <w:rPr>
                <w:rFonts w:ascii="Times New Roman" w:eastAsia="Times New Roman" w:hAnsi="Times New Roman" w:cs="Times New Roman"/>
                <w:b/>
                <w:bCs/>
                <w:sz w:val="20"/>
                <w:szCs w:val="20"/>
              </w:rPr>
              <w:t>2</w:t>
            </w:r>
            <w:r w:rsidR="00BD2D37" w:rsidRPr="00BD2D37">
              <w:rPr>
                <w:rFonts w:ascii="Times New Roman" w:eastAsia="Times New Roman" w:hAnsi="Times New Roman" w:cs="Times New Roman"/>
                <w:b/>
                <w:bCs/>
                <w:sz w:val="20"/>
                <w:szCs w:val="20"/>
                <w:vertAlign w:val="superscript"/>
              </w:rPr>
              <w:t>nd</w:t>
            </w:r>
            <w:r w:rsidR="00BD2D37">
              <w:rPr>
                <w:rFonts w:ascii="Times New Roman" w:eastAsia="Times New Roman" w:hAnsi="Times New Roman" w:cs="Times New Roman"/>
                <w:b/>
                <w:bCs/>
                <w:sz w:val="20"/>
                <w:szCs w:val="20"/>
              </w:rPr>
              <w:t xml:space="preserve"> </w:t>
            </w:r>
            <w:r w:rsidR="00BE3E27">
              <w:rPr>
                <w:rFonts w:ascii="Times New Roman" w:eastAsia="Times New Roman" w:hAnsi="Times New Roman" w:cs="Times New Roman"/>
                <w:b/>
                <w:bCs/>
                <w:sz w:val="20"/>
                <w:szCs w:val="20"/>
              </w:rPr>
              <w:t xml:space="preserve">paragraph, </w:t>
            </w:r>
            <w:r w:rsidR="00BE3E27" w:rsidRPr="00BE3E27">
              <w:rPr>
                <w:rFonts w:ascii="Times New Roman" w:eastAsia="Times New Roman" w:hAnsi="Times New Roman" w:cs="Times New Roman"/>
                <w:b/>
                <w:bCs/>
                <w:sz w:val="20"/>
                <w:szCs w:val="20"/>
              </w:rPr>
              <w:t xml:space="preserve">Page </w:t>
            </w:r>
            <w:r w:rsidR="00BD2D37">
              <w:rPr>
                <w:rFonts w:ascii="Times New Roman" w:eastAsia="Times New Roman" w:hAnsi="Times New Roman" w:cs="Times New Roman"/>
                <w:b/>
                <w:bCs/>
                <w:sz w:val="20"/>
                <w:szCs w:val="20"/>
              </w:rPr>
              <w:t>5</w:t>
            </w:r>
            <w:r w:rsidR="00BE3E27" w:rsidRPr="00BE3E27">
              <w:rPr>
                <w:rFonts w:ascii="Times New Roman" w:eastAsia="Times New Roman" w:hAnsi="Times New Roman" w:cs="Times New Roman"/>
                <w:b/>
                <w:bCs/>
                <w:sz w:val="20"/>
                <w:szCs w:val="20"/>
              </w:rPr>
              <w:t>)</w:t>
            </w:r>
          </w:p>
        </w:tc>
        <w:tc>
          <w:tcPr>
            <w:tcW w:w="30" w:type="dxa"/>
          </w:tcPr>
          <w:p w14:paraId="3059C23D" w14:textId="008A417B" w:rsidR="00E27D79" w:rsidRPr="00FB2A26" w:rsidRDefault="00E27D79" w:rsidP="00E27D79">
            <w:pPr>
              <w:spacing w:after="0" w:line="312" w:lineRule="atLeast"/>
              <w:rPr>
                <w:rFonts w:ascii="Times New Roman" w:eastAsia="Times New Roman" w:hAnsi="Times New Roman" w:cs="Times New Roman"/>
                <w:sz w:val="20"/>
                <w:szCs w:val="20"/>
              </w:rPr>
            </w:pPr>
          </w:p>
        </w:tc>
      </w:tr>
      <w:tr w:rsidR="00244BD6" w:rsidRPr="00FB2A26" w14:paraId="6878D79E" w14:textId="7E7D64BD" w:rsidTr="00983836">
        <w:tc>
          <w:tcPr>
            <w:tcW w:w="9060" w:type="dxa"/>
            <w:gridSpan w:val="5"/>
            <w:tcMar>
              <w:top w:w="156" w:type="dxa"/>
              <w:left w:w="156" w:type="dxa"/>
              <w:bottom w:w="156" w:type="dxa"/>
              <w:right w:w="156" w:type="dxa"/>
            </w:tcMar>
            <w:hideMark/>
          </w:tcPr>
          <w:p w14:paraId="2B8EAAE9" w14:textId="1A9C2DD9" w:rsidR="00244BD6" w:rsidRPr="00FB2A26" w:rsidRDefault="00244BD6" w:rsidP="00244BD6">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sz w:val="20"/>
                <w:szCs w:val="20"/>
              </w:rPr>
              <w:t>Participant selection </w:t>
            </w:r>
          </w:p>
        </w:tc>
      </w:tr>
      <w:tr w:rsidR="00E27D79" w:rsidRPr="00FB2A26" w14:paraId="1E0CDED5" w14:textId="1B3F770D" w:rsidTr="00244BD6">
        <w:tc>
          <w:tcPr>
            <w:tcW w:w="562" w:type="dxa"/>
            <w:tcMar>
              <w:top w:w="156" w:type="dxa"/>
              <w:left w:w="156" w:type="dxa"/>
              <w:bottom w:w="156" w:type="dxa"/>
              <w:right w:w="156" w:type="dxa"/>
            </w:tcMar>
            <w:hideMark/>
          </w:tcPr>
          <w:p w14:paraId="7EF4BFE8" w14:textId="77777777" w:rsidR="00E27D79" w:rsidRPr="00FB2A26" w:rsidRDefault="00E27D79" w:rsidP="00E27D79">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sz w:val="20"/>
                <w:szCs w:val="20"/>
              </w:rPr>
              <w:t>10. </w:t>
            </w:r>
          </w:p>
        </w:tc>
        <w:tc>
          <w:tcPr>
            <w:tcW w:w="1418" w:type="dxa"/>
            <w:tcMar>
              <w:top w:w="156" w:type="dxa"/>
              <w:left w:w="156" w:type="dxa"/>
              <w:bottom w:w="156" w:type="dxa"/>
              <w:right w:w="156" w:type="dxa"/>
            </w:tcMar>
            <w:hideMark/>
          </w:tcPr>
          <w:p w14:paraId="0E731C9F" w14:textId="77777777" w:rsidR="00E27D79" w:rsidRPr="00FB2A26" w:rsidRDefault="00E27D79" w:rsidP="00E27D79">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sz w:val="20"/>
                <w:szCs w:val="20"/>
              </w:rPr>
              <w:t>Sampling </w:t>
            </w:r>
          </w:p>
        </w:tc>
        <w:tc>
          <w:tcPr>
            <w:tcW w:w="2835" w:type="dxa"/>
            <w:tcMar>
              <w:top w:w="156" w:type="dxa"/>
              <w:left w:w="156" w:type="dxa"/>
              <w:bottom w:w="156" w:type="dxa"/>
              <w:right w:w="156" w:type="dxa"/>
            </w:tcMar>
            <w:hideMark/>
          </w:tcPr>
          <w:p w14:paraId="711DC49E" w14:textId="77777777" w:rsidR="00E27D79" w:rsidRPr="00FB2A26" w:rsidRDefault="00E27D79" w:rsidP="00E27D79">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sz w:val="20"/>
                <w:szCs w:val="20"/>
              </w:rPr>
              <w:t>How were participants selected? </w:t>
            </w:r>
            <w:r w:rsidRPr="00FB2A26">
              <w:rPr>
                <w:rFonts w:ascii="Times New Roman" w:eastAsia="Times New Roman" w:hAnsi="Times New Roman" w:cs="Times New Roman"/>
                <w:i/>
                <w:iCs/>
                <w:sz w:val="20"/>
                <w:szCs w:val="20"/>
                <w:bdr w:val="none" w:sz="0" w:space="0" w:color="auto" w:frame="1"/>
              </w:rPr>
              <w:t>e.g. purposive, convenience, consecutive, snowball</w:t>
            </w:r>
            <w:r w:rsidRPr="00FB2A26">
              <w:rPr>
                <w:rFonts w:ascii="Times New Roman" w:eastAsia="Times New Roman" w:hAnsi="Times New Roman" w:cs="Times New Roman"/>
                <w:sz w:val="20"/>
                <w:szCs w:val="20"/>
              </w:rPr>
              <w:t> </w:t>
            </w:r>
          </w:p>
        </w:tc>
        <w:tc>
          <w:tcPr>
            <w:tcW w:w="4215" w:type="dxa"/>
          </w:tcPr>
          <w:p w14:paraId="1C3F89BA" w14:textId="61620054" w:rsidR="00E27D79" w:rsidRPr="00FB2A26" w:rsidRDefault="00A43938" w:rsidP="00E27D79">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sz w:val="20"/>
                <w:szCs w:val="20"/>
              </w:rPr>
              <w:t>Purposive sampling was employed to identify a range of caregivers of children under five</w:t>
            </w:r>
            <w:r w:rsidR="00AD4875">
              <w:rPr>
                <w:rFonts w:ascii="Times New Roman" w:eastAsia="Times New Roman" w:hAnsi="Times New Roman" w:cs="Times New Roman"/>
                <w:sz w:val="20"/>
                <w:szCs w:val="20"/>
              </w:rPr>
              <w:t xml:space="preserve"> </w:t>
            </w:r>
            <w:r w:rsidR="003E4C3F" w:rsidRPr="00BE3E27">
              <w:rPr>
                <w:rFonts w:ascii="Times New Roman" w:eastAsia="Times New Roman" w:hAnsi="Times New Roman" w:cs="Times New Roman"/>
                <w:b/>
                <w:bCs/>
                <w:sz w:val="20"/>
                <w:szCs w:val="20"/>
              </w:rPr>
              <w:t>(</w:t>
            </w:r>
            <w:r w:rsidR="00BE3E27">
              <w:rPr>
                <w:rFonts w:ascii="Times New Roman" w:eastAsia="Times New Roman" w:hAnsi="Times New Roman" w:cs="Times New Roman"/>
                <w:b/>
                <w:bCs/>
                <w:sz w:val="20"/>
                <w:szCs w:val="20"/>
              </w:rPr>
              <w:t xml:space="preserve">Refer to </w:t>
            </w:r>
            <w:r w:rsidR="003E4C3F" w:rsidRPr="00BE3E27">
              <w:rPr>
                <w:rFonts w:ascii="Times New Roman" w:eastAsia="Times New Roman" w:hAnsi="Times New Roman" w:cs="Times New Roman"/>
                <w:b/>
                <w:bCs/>
                <w:sz w:val="20"/>
                <w:szCs w:val="20"/>
              </w:rPr>
              <w:t>Methods section-Participant Selection and Setting</w:t>
            </w:r>
            <w:r w:rsidR="00BD2D37">
              <w:rPr>
                <w:rFonts w:ascii="Times New Roman" w:eastAsia="Times New Roman" w:hAnsi="Times New Roman" w:cs="Times New Roman"/>
                <w:b/>
                <w:bCs/>
                <w:sz w:val="20"/>
                <w:szCs w:val="20"/>
              </w:rPr>
              <w:t>-</w:t>
            </w:r>
            <w:r w:rsidR="003E4C3F" w:rsidRPr="00BE3E27">
              <w:rPr>
                <w:rFonts w:ascii="Times New Roman" w:eastAsia="Times New Roman" w:hAnsi="Times New Roman" w:cs="Times New Roman"/>
                <w:b/>
                <w:bCs/>
                <w:sz w:val="20"/>
                <w:szCs w:val="20"/>
              </w:rPr>
              <w:t xml:space="preserve"> </w:t>
            </w:r>
            <w:r w:rsidR="00BE3E27">
              <w:rPr>
                <w:rFonts w:ascii="Times New Roman" w:eastAsia="Times New Roman" w:hAnsi="Times New Roman" w:cs="Times New Roman"/>
                <w:b/>
                <w:bCs/>
                <w:sz w:val="20"/>
                <w:szCs w:val="20"/>
              </w:rPr>
              <w:t>last paragraph, P</w:t>
            </w:r>
            <w:r w:rsidR="003E4C3F" w:rsidRPr="00BE3E27">
              <w:rPr>
                <w:rFonts w:ascii="Times New Roman" w:eastAsia="Times New Roman" w:hAnsi="Times New Roman" w:cs="Times New Roman"/>
                <w:b/>
                <w:bCs/>
                <w:sz w:val="20"/>
                <w:szCs w:val="20"/>
              </w:rPr>
              <w:t>age 6)</w:t>
            </w:r>
          </w:p>
        </w:tc>
        <w:tc>
          <w:tcPr>
            <w:tcW w:w="30" w:type="dxa"/>
          </w:tcPr>
          <w:p w14:paraId="6CC6EF5C" w14:textId="34E04EE5" w:rsidR="00E27D79" w:rsidRPr="00FB2A26" w:rsidRDefault="00E27D79" w:rsidP="00E27D79">
            <w:pPr>
              <w:spacing w:after="0" w:line="312" w:lineRule="atLeast"/>
              <w:rPr>
                <w:rFonts w:ascii="Times New Roman" w:eastAsia="Times New Roman" w:hAnsi="Times New Roman" w:cs="Times New Roman"/>
                <w:sz w:val="20"/>
                <w:szCs w:val="20"/>
              </w:rPr>
            </w:pPr>
          </w:p>
        </w:tc>
      </w:tr>
      <w:tr w:rsidR="00E27D79" w:rsidRPr="00FB2A26" w14:paraId="593CB2EB" w14:textId="26D97AC2" w:rsidTr="00244BD6">
        <w:tc>
          <w:tcPr>
            <w:tcW w:w="562" w:type="dxa"/>
            <w:tcMar>
              <w:top w:w="156" w:type="dxa"/>
              <w:left w:w="156" w:type="dxa"/>
              <w:bottom w:w="156" w:type="dxa"/>
              <w:right w:w="156" w:type="dxa"/>
            </w:tcMar>
            <w:hideMark/>
          </w:tcPr>
          <w:p w14:paraId="6ECD478D" w14:textId="77777777" w:rsidR="00E27D79" w:rsidRPr="00FB2A26" w:rsidRDefault="00E27D79" w:rsidP="00E27D79">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sz w:val="20"/>
                <w:szCs w:val="20"/>
              </w:rPr>
              <w:t>11. </w:t>
            </w:r>
          </w:p>
        </w:tc>
        <w:tc>
          <w:tcPr>
            <w:tcW w:w="1418" w:type="dxa"/>
            <w:tcMar>
              <w:top w:w="156" w:type="dxa"/>
              <w:left w:w="156" w:type="dxa"/>
              <w:bottom w:w="156" w:type="dxa"/>
              <w:right w:w="156" w:type="dxa"/>
            </w:tcMar>
            <w:hideMark/>
          </w:tcPr>
          <w:p w14:paraId="543ED293" w14:textId="77777777" w:rsidR="00E27D79" w:rsidRPr="00FB2A26" w:rsidRDefault="00E27D79" w:rsidP="00E27D79">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sz w:val="20"/>
                <w:szCs w:val="20"/>
              </w:rPr>
              <w:t>Method of approach </w:t>
            </w:r>
          </w:p>
        </w:tc>
        <w:tc>
          <w:tcPr>
            <w:tcW w:w="2835" w:type="dxa"/>
            <w:tcMar>
              <w:top w:w="156" w:type="dxa"/>
              <w:left w:w="156" w:type="dxa"/>
              <w:bottom w:w="156" w:type="dxa"/>
              <w:right w:w="156" w:type="dxa"/>
            </w:tcMar>
            <w:hideMark/>
          </w:tcPr>
          <w:p w14:paraId="0921300A" w14:textId="77777777" w:rsidR="00E27D79" w:rsidRPr="00FB2A26" w:rsidRDefault="00E27D79" w:rsidP="00E27D79">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sz w:val="20"/>
                <w:szCs w:val="20"/>
              </w:rPr>
              <w:t>How were participants approached? e</w:t>
            </w:r>
            <w:r w:rsidRPr="00FB2A26">
              <w:rPr>
                <w:rFonts w:ascii="Times New Roman" w:eastAsia="Times New Roman" w:hAnsi="Times New Roman" w:cs="Times New Roman"/>
                <w:i/>
                <w:iCs/>
                <w:sz w:val="20"/>
                <w:szCs w:val="20"/>
                <w:bdr w:val="none" w:sz="0" w:space="0" w:color="auto" w:frame="1"/>
              </w:rPr>
              <w:t>.g. face-to-face, telephone, mail, email</w:t>
            </w:r>
            <w:r w:rsidRPr="00FB2A26">
              <w:rPr>
                <w:rFonts w:ascii="Times New Roman" w:eastAsia="Times New Roman" w:hAnsi="Times New Roman" w:cs="Times New Roman"/>
                <w:sz w:val="20"/>
                <w:szCs w:val="20"/>
              </w:rPr>
              <w:t> </w:t>
            </w:r>
          </w:p>
        </w:tc>
        <w:tc>
          <w:tcPr>
            <w:tcW w:w="4215" w:type="dxa"/>
          </w:tcPr>
          <w:p w14:paraId="4AD3BF79" w14:textId="348F69BC" w:rsidR="00E27D79" w:rsidRPr="00FB2A26" w:rsidRDefault="008D15A6" w:rsidP="00E27D79">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sz w:val="20"/>
                <w:szCs w:val="20"/>
              </w:rPr>
              <w:t>Participants were approached face to face.</w:t>
            </w:r>
            <w:r w:rsidR="00BE3E27" w:rsidRPr="00BE3E27">
              <w:rPr>
                <w:rFonts w:ascii="Times New Roman" w:eastAsia="Times New Roman" w:hAnsi="Times New Roman" w:cs="Times New Roman"/>
                <w:b/>
                <w:bCs/>
                <w:sz w:val="20"/>
                <w:szCs w:val="20"/>
              </w:rPr>
              <w:t xml:space="preserve"> (</w:t>
            </w:r>
            <w:r w:rsidR="00BE3E27">
              <w:rPr>
                <w:rFonts w:ascii="Times New Roman" w:eastAsia="Times New Roman" w:hAnsi="Times New Roman" w:cs="Times New Roman"/>
                <w:b/>
                <w:bCs/>
                <w:sz w:val="20"/>
                <w:szCs w:val="20"/>
              </w:rPr>
              <w:t xml:space="preserve">Refer to </w:t>
            </w:r>
            <w:r w:rsidR="00BE3E27" w:rsidRPr="00BE3E27">
              <w:rPr>
                <w:rFonts w:ascii="Times New Roman" w:eastAsia="Times New Roman" w:hAnsi="Times New Roman" w:cs="Times New Roman"/>
                <w:b/>
                <w:bCs/>
                <w:sz w:val="20"/>
                <w:szCs w:val="20"/>
              </w:rPr>
              <w:t>Methods section-Participant Selection and Setting</w:t>
            </w:r>
            <w:r w:rsidR="00814F87">
              <w:rPr>
                <w:rFonts w:ascii="Times New Roman" w:eastAsia="Times New Roman" w:hAnsi="Times New Roman" w:cs="Times New Roman"/>
                <w:b/>
                <w:bCs/>
                <w:sz w:val="20"/>
                <w:szCs w:val="20"/>
              </w:rPr>
              <w:t xml:space="preserve">- </w:t>
            </w:r>
            <w:r w:rsidR="00BE3E27">
              <w:rPr>
                <w:rFonts w:ascii="Times New Roman" w:eastAsia="Times New Roman" w:hAnsi="Times New Roman" w:cs="Times New Roman"/>
                <w:b/>
                <w:bCs/>
                <w:sz w:val="20"/>
                <w:szCs w:val="20"/>
              </w:rPr>
              <w:t xml:space="preserve">last </w:t>
            </w:r>
            <w:r w:rsidR="00BD2D37">
              <w:rPr>
                <w:rFonts w:ascii="Times New Roman" w:eastAsia="Times New Roman" w:hAnsi="Times New Roman" w:cs="Times New Roman"/>
                <w:b/>
                <w:bCs/>
                <w:sz w:val="20"/>
                <w:szCs w:val="20"/>
              </w:rPr>
              <w:t>line</w:t>
            </w:r>
            <w:r w:rsidR="00BE3E27">
              <w:rPr>
                <w:rFonts w:ascii="Times New Roman" w:eastAsia="Times New Roman" w:hAnsi="Times New Roman" w:cs="Times New Roman"/>
                <w:b/>
                <w:bCs/>
                <w:sz w:val="20"/>
                <w:szCs w:val="20"/>
              </w:rPr>
              <w:t>, P</w:t>
            </w:r>
            <w:r w:rsidR="00BE3E27" w:rsidRPr="00BE3E27">
              <w:rPr>
                <w:rFonts w:ascii="Times New Roman" w:eastAsia="Times New Roman" w:hAnsi="Times New Roman" w:cs="Times New Roman"/>
                <w:b/>
                <w:bCs/>
                <w:sz w:val="20"/>
                <w:szCs w:val="20"/>
              </w:rPr>
              <w:t>age 6)</w:t>
            </w:r>
          </w:p>
        </w:tc>
        <w:tc>
          <w:tcPr>
            <w:tcW w:w="30" w:type="dxa"/>
          </w:tcPr>
          <w:p w14:paraId="00473255" w14:textId="4C935293" w:rsidR="00E27D79" w:rsidRPr="00FB2A26" w:rsidRDefault="00E27D79" w:rsidP="00E27D79">
            <w:pPr>
              <w:spacing w:after="0" w:line="312" w:lineRule="atLeast"/>
              <w:rPr>
                <w:rFonts w:ascii="Times New Roman" w:eastAsia="Times New Roman" w:hAnsi="Times New Roman" w:cs="Times New Roman"/>
                <w:sz w:val="20"/>
                <w:szCs w:val="20"/>
              </w:rPr>
            </w:pPr>
          </w:p>
        </w:tc>
      </w:tr>
      <w:tr w:rsidR="00E27D79" w:rsidRPr="00FB2A26" w14:paraId="68873F6A" w14:textId="46628FCA" w:rsidTr="00244BD6">
        <w:tc>
          <w:tcPr>
            <w:tcW w:w="562" w:type="dxa"/>
            <w:tcMar>
              <w:top w:w="156" w:type="dxa"/>
              <w:left w:w="156" w:type="dxa"/>
              <w:bottom w:w="156" w:type="dxa"/>
              <w:right w:w="156" w:type="dxa"/>
            </w:tcMar>
            <w:hideMark/>
          </w:tcPr>
          <w:p w14:paraId="08A8BF8F" w14:textId="77777777" w:rsidR="00E27D79" w:rsidRPr="00FB2A26" w:rsidRDefault="00E27D79" w:rsidP="00E27D79">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sz w:val="20"/>
                <w:szCs w:val="20"/>
              </w:rPr>
              <w:t>12. </w:t>
            </w:r>
          </w:p>
        </w:tc>
        <w:tc>
          <w:tcPr>
            <w:tcW w:w="1418" w:type="dxa"/>
            <w:tcMar>
              <w:top w:w="156" w:type="dxa"/>
              <w:left w:w="156" w:type="dxa"/>
              <w:bottom w:w="156" w:type="dxa"/>
              <w:right w:w="156" w:type="dxa"/>
            </w:tcMar>
            <w:hideMark/>
          </w:tcPr>
          <w:p w14:paraId="4CC990CA" w14:textId="77777777" w:rsidR="00E27D79" w:rsidRPr="00FB2A26" w:rsidRDefault="00E27D79" w:rsidP="00E27D79">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sz w:val="20"/>
                <w:szCs w:val="20"/>
              </w:rPr>
              <w:t>Sample size </w:t>
            </w:r>
          </w:p>
        </w:tc>
        <w:tc>
          <w:tcPr>
            <w:tcW w:w="2835" w:type="dxa"/>
            <w:tcMar>
              <w:top w:w="156" w:type="dxa"/>
              <w:left w:w="156" w:type="dxa"/>
              <w:bottom w:w="156" w:type="dxa"/>
              <w:right w:w="156" w:type="dxa"/>
            </w:tcMar>
            <w:hideMark/>
          </w:tcPr>
          <w:p w14:paraId="6BC465EE" w14:textId="77777777" w:rsidR="00E27D79" w:rsidRPr="00FB2A26" w:rsidRDefault="00E27D79" w:rsidP="00E27D79">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sz w:val="20"/>
                <w:szCs w:val="20"/>
              </w:rPr>
              <w:t>How many participants were in the study? </w:t>
            </w:r>
          </w:p>
        </w:tc>
        <w:tc>
          <w:tcPr>
            <w:tcW w:w="4215" w:type="dxa"/>
          </w:tcPr>
          <w:p w14:paraId="22F87509" w14:textId="4E18707E" w:rsidR="00E27D79" w:rsidRPr="00FB2A26" w:rsidRDefault="00A43938" w:rsidP="00D706E2">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sz w:val="20"/>
                <w:szCs w:val="20"/>
              </w:rPr>
              <w:t xml:space="preserve">Twenty caregivers from 11 households </w:t>
            </w:r>
            <w:r w:rsidR="003E4C3F" w:rsidRPr="00BE3E27">
              <w:rPr>
                <w:rFonts w:ascii="Times New Roman" w:eastAsia="Times New Roman" w:hAnsi="Times New Roman" w:cs="Times New Roman"/>
                <w:b/>
                <w:bCs/>
                <w:sz w:val="20"/>
                <w:szCs w:val="20"/>
              </w:rPr>
              <w:t>(</w:t>
            </w:r>
            <w:r w:rsidR="00BE3E27">
              <w:rPr>
                <w:rFonts w:ascii="Times New Roman" w:eastAsia="Times New Roman" w:hAnsi="Times New Roman" w:cs="Times New Roman"/>
                <w:b/>
                <w:bCs/>
                <w:sz w:val="20"/>
                <w:szCs w:val="20"/>
              </w:rPr>
              <w:t xml:space="preserve">Refer to </w:t>
            </w:r>
            <w:r w:rsidR="003E4C3F" w:rsidRPr="00BE3E27">
              <w:rPr>
                <w:rFonts w:ascii="Times New Roman" w:eastAsia="Times New Roman" w:hAnsi="Times New Roman" w:cs="Times New Roman"/>
                <w:b/>
                <w:bCs/>
                <w:sz w:val="20"/>
                <w:szCs w:val="20"/>
              </w:rPr>
              <w:t>Methods section-Participant Selection and Setting</w:t>
            </w:r>
            <w:r w:rsidR="00BD2D37">
              <w:rPr>
                <w:rFonts w:ascii="Times New Roman" w:eastAsia="Times New Roman" w:hAnsi="Times New Roman" w:cs="Times New Roman"/>
                <w:b/>
                <w:bCs/>
                <w:sz w:val="20"/>
                <w:szCs w:val="20"/>
              </w:rPr>
              <w:t>-</w:t>
            </w:r>
            <w:r w:rsidR="00BE3E27">
              <w:rPr>
                <w:rFonts w:ascii="Times New Roman" w:eastAsia="Times New Roman" w:hAnsi="Times New Roman" w:cs="Times New Roman"/>
                <w:b/>
                <w:bCs/>
                <w:sz w:val="20"/>
                <w:szCs w:val="20"/>
              </w:rPr>
              <w:t xml:space="preserve"> last paragraph, P</w:t>
            </w:r>
            <w:r w:rsidR="003E4C3F" w:rsidRPr="00BE3E27">
              <w:rPr>
                <w:rFonts w:ascii="Times New Roman" w:eastAsia="Times New Roman" w:hAnsi="Times New Roman" w:cs="Times New Roman"/>
                <w:b/>
                <w:bCs/>
                <w:sz w:val="20"/>
                <w:szCs w:val="20"/>
              </w:rPr>
              <w:t>age 6)</w:t>
            </w:r>
          </w:p>
        </w:tc>
        <w:tc>
          <w:tcPr>
            <w:tcW w:w="30" w:type="dxa"/>
          </w:tcPr>
          <w:p w14:paraId="4E3318F7" w14:textId="38655847" w:rsidR="00E27D79" w:rsidRPr="00FB2A26" w:rsidRDefault="00E27D79" w:rsidP="00E27D79">
            <w:pPr>
              <w:spacing w:after="0" w:line="312" w:lineRule="atLeast"/>
              <w:rPr>
                <w:rFonts w:ascii="Times New Roman" w:eastAsia="Times New Roman" w:hAnsi="Times New Roman" w:cs="Times New Roman"/>
                <w:sz w:val="20"/>
                <w:szCs w:val="20"/>
              </w:rPr>
            </w:pPr>
          </w:p>
        </w:tc>
      </w:tr>
      <w:tr w:rsidR="00E27D79" w:rsidRPr="00FB2A26" w14:paraId="6AB300C7" w14:textId="1951A921" w:rsidTr="00244BD6">
        <w:tc>
          <w:tcPr>
            <w:tcW w:w="562" w:type="dxa"/>
            <w:tcMar>
              <w:top w:w="156" w:type="dxa"/>
              <w:left w:w="156" w:type="dxa"/>
              <w:bottom w:w="156" w:type="dxa"/>
              <w:right w:w="156" w:type="dxa"/>
            </w:tcMar>
            <w:hideMark/>
          </w:tcPr>
          <w:p w14:paraId="2798AB56" w14:textId="77777777" w:rsidR="00E27D79" w:rsidRPr="00FB2A26" w:rsidRDefault="00E27D79" w:rsidP="00E27D79">
            <w:pPr>
              <w:spacing w:after="0" w:line="312" w:lineRule="atLeast"/>
              <w:rPr>
                <w:rFonts w:ascii="Times New Roman" w:eastAsia="Times New Roman" w:hAnsi="Times New Roman" w:cs="Times New Roman"/>
                <w:sz w:val="20"/>
                <w:szCs w:val="20"/>
              </w:rPr>
            </w:pPr>
            <w:bookmarkStart w:id="2" w:name="_Hlk53483844"/>
            <w:r w:rsidRPr="00FB2A26">
              <w:rPr>
                <w:rFonts w:ascii="Times New Roman" w:eastAsia="Times New Roman" w:hAnsi="Times New Roman" w:cs="Times New Roman"/>
                <w:sz w:val="20"/>
                <w:szCs w:val="20"/>
              </w:rPr>
              <w:t>13. </w:t>
            </w:r>
          </w:p>
        </w:tc>
        <w:tc>
          <w:tcPr>
            <w:tcW w:w="1418" w:type="dxa"/>
            <w:tcMar>
              <w:top w:w="156" w:type="dxa"/>
              <w:left w:w="156" w:type="dxa"/>
              <w:bottom w:w="156" w:type="dxa"/>
              <w:right w:w="156" w:type="dxa"/>
            </w:tcMar>
            <w:hideMark/>
          </w:tcPr>
          <w:p w14:paraId="26F1D650" w14:textId="77777777" w:rsidR="00E27D79" w:rsidRPr="00FB2A26" w:rsidRDefault="00E27D79" w:rsidP="00E27D79">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sz w:val="20"/>
                <w:szCs w:val="20"/>
              </w:rPr>
              <w:t>Non-participation </w:t>
            </w:r>
          </w:p>
        </w:tc>
        <w:tc>
          <w:tcPr>
            <w:tcW w:w="2835" w:type="dxa"/>
            <w:tcMar>
              <w:top w:w="156" w:type="dxa"/>
              <w:left w:w="156" w:type="dxa"/>
              <w:bottom w:w="156" w:type="dxa"/>
              <w:right w:w="156" w:type="dxa"/>
            </w:tcMar>
            <w:hideMark/>
          </w:tcPr>
          <w:p w14:paraId="26B78D43" w14:textId="77777777" w:rsidR="00E27D79" w:rsidRPr="00FB2A26" w:rsidRDefault="00E27D79" w:rsidP="00E27D79">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sz w:val="20"/>
                <w:szCs w:val="20"/>
              </w:rPr>
              <w:t>How many people refused to participate or dropped out? Reasons? </w:t>
            </w:r>
          </w:p>
        </w:tc>
        <w:tc>
          <w:tcPr>
            <w:tcW w:w="4215" w:type="dxa"/>
          </w:tcPr>
          <w:p w14:paraId="356C33F2" w14:textId="3B920B31" w:rsidR="00E27D79" w:rsidRPr="00FB2A26" w:rsidRDefault="00A43938" w:rsidP="00E27D79">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sz w:val="20"/>
                <w:szCs w:val="20"/>
              </w:rPr>
              <w:t>N</w:t>
            </w:r>
            <w:r w:rsidR="00C46B20">
              <w:rPr>
                <w:rFonts w:ascii="Times New Roman" w:eastAsia="Times New Roman" w:hAnsi="Times New Roman" w:cs="Times New Roman"/>
                <w:sz w:val="20"/>
                <w:szCs w:val="20"/>
              </w:rPr>
              <w:t xml:space="preserve">obody refused to participate and there was no drop out. </w:t>
            </w:r>
            <w:r w:rsidR="00C46B20" w:rsidRPr="00BE3E27">
              <w:rPr>
                <w:rFonts w:ascii="Times New Roman" w:hAnsi="Times New Roman" w:cs="Times New Roman"/>
                <w:b/>
                <w:bCs/>
                <w:color w:val="000000" w:themeColor="text1"/>
                <w:sz w:val="20"/>
                <w:szCs w:val="20"/>
              </w:rPr>
              <w:t xml:space="preserve">(Refer to </w:t>
            </w:r>
            <w:r w:rsidR="00C46B20">
              <w:rPr>
                <w:rFonts w:ascii="Times New Roman" w:hAnsi="Times New Roman" w:cs="Times New Roman"/>
                <w:b/>
                <w:bCs/>
                <w:color w:val="000000" w:themeColor="text1"/>
                <w:sz w:val="20"/>
                <w:szCs w:val="20"/>
              </w:rPr>
              <w:t>Results- 3</w:t>
            </w:r>
            <w:r w:rsidR="00C46B20" w:rsidRPr="00814F87">
              <w:rPr>
                <w:rFonts w:ascii="Times New Roman" w:hAnsi="Times New Roman" w:cs="Times New Roman"/>
                <w:b/>
                <w:bCs/>
                <w:color w:val="000000" w:themeColor="text1"/>
                <w:sz w:val="20"/>
                <w:szCs w:val="20"/>
                <w:vertAlign w:val="superscript"/>
              </w:rPr>
              <w:t>rd</w:t>
            </w:r>
            <w:r w:rsidR="00C46B20">
              <w:rPr>
                <w:rFonts w:ascii="Times New Roman" w:hAnsi="Times New Roman" w:cs="Times New Roman"/>
                <w:b/>
                <w:bCs/>
                <w:color w:val="000000" w:themeColor="text1"/>
                <w:sz w:val="20"/>
                <w:szCs w:val="20"/>
              </w:rPr>
              <w:t xml:space="preserve"> paragraph, Page 8</w:t>
            </w:r>
            <w:r w:rsidR="00C46B20">
              <w:rPr>
                <w:rFonts w:ascii="Times New Roman" w:hAnsi="Times New Roman" w:cs="Times New Roman"/>
                <w:b/>
                <w:bCs/>
                <w:color w:val="000000" w:themeColor="text1"/>
                <w:sz w:val="20"/>
                <w:szCs w:val="20"/>
              </w:rPr>
              <w:t>)</w:t>
            </w:r>
          </w:p>
        </w:tc>
        <w:tc>
          <w:tcPr>
            <w:tcW w:w="30" w:type="dxa"/>
          </w:tcPr>
          <w:p w14:paraId="6CD211F4" w14:textId="30AE9A8F" w:rsidR="00E27D79" w:rsidRPr="00FB2A26" w:rsidRDefault="00E27D79" w:rsidP="00E27D79">
            <w:pPr>
              <w:spacing w:after="0" w:line="312" w:lineRule="atLeast"/>
              <w:rPr>
                <w:rFonts w:ascii="Times New Roman" w:eastAsia="Times New Roman" w:hAnsi="Times New Roman" w:cs="Times New Roman"/>
                <w:sz w:val="20"/>
                <w:szCs w:val="20"/>
              </w:rPr>
            </w:pPr>
          </w:p>
        </w:tc>
      </w:tr>
      <w:bookmarkEnd w:id="2"/>
      <w:tr w:rsidR="00244BD6" w:rsidRPr="00FB2A26" w14:paraId="09F38A26" w14:textId="5207BBF8" w:rsidTr="00AA657D">
        <w:tc>
          <w:tcPr>
            <w:tcW w:w="9060" w:type="dxa"/>
            <w:gridSpan w:val="5"/>
            <w:tcMar>
              <w:top w:w="156" w:type="dxa"/>
              <w:left w:w="156" w:type="dxa"/>
              <w:bottom w:w="156" w:type="dxa"/>
              <w:right w:w="156" w:type="dxa"/>
            </w:tcMar>
            <w:hideMark/>
          </w:tcPr>
          <w:p w14:paraId="0DC2FC87" w14:textId="429514D2" w:rsidR="00244BD6" w:rsidRPr="00FB2A26" w:rsidRDefault="00244BD6" w:rsidP="00244BD6">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sz w:val="20"/>
                <w:szCs w:val="20"/>
              </w:rPr>
              <w:t>Setting </w:t>
            </w:r>
          </w:p>
        </w:tc>
      </w:tr>
      <w:tr w:rsidR="00E27D79" w:rsidRPr="00FB2A26" w14:paraId="5F913ECA" w14:textId="0C5E7BF2" w:rsidTr="00244BD6">
        <w:tc>
          <w:tcPr>
            <w:tcW w:w="562" w:type="dxa"/>
            <w:tcMar>
              <w:top w:w="156" w:type="dxa"/>
              <w:left w:w="156" w:type="dxa"/>
              <w:bottom w:w="156" w:type="dxa"/>
              <w:right w:w="156" w:type="dxa"/>
            </w:tcMar>
            <w:hideMark/>
          </w:tcPr>
          <w:p w14:paraId="5F0786D4" w14:textId="77777777" w:rsidR="00E27D79" w:rsidRPr="00FB2A26" w:rsidRDefault="00E27D79" w:rsidP="00E27D79">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sz w:val="20"/>
                <w:szCs w:val="20"/>
              </w:rPr>
              <w:t>14. </w:t>
            </w:r>
          </w:p>
        </w:tc>
        <w:tc>
          <w:tcPr>
            <w:tcW w:w="1418" w:type="dxa"/>
            <w:tcMar>
              <w:top w:w="156" w:type="dxa"/>
              <w:left w:w="156" w:type="dxa"/>
              <w:bottom w:w="156" w:type="dxa"/>
              <w:right w:w="156" w:type="dxa"/>
            </w:tcMar>
            <w:hideMark/>
          </w:tcPr>
          <w:p w14:paraId="3ECC679B" w14:textId="77777777" w:rsidR="00E27D79" w:rsidRPr="00FB2A26" w:rsidRDefault="00E27D79" w:rsidP="00E27D79">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sz w:val="20"/>
                <w:szCs w:val="20"/>
              </w:rPr>
              <w:t>Setting of data collection </w:t>
            </w:r>
          </w:p>
        </w:tc>
        <w:tc>
          <w:tcPr>
            <w:tcW w:w="2835" w:type="dxa"/>
            <w:tcMar>
              <w:top w:w="156" w:type="dxa"/>
              <w:left w:w="156" w:type="dxa"/>
              <w:bottom w:w="156" w:type="dxa"/>
              <w:right w:w="156" w:type="dxa"/>
            </w:tcMar>
            <w:hideMark/>
          </w:tcPr>
          <w:p w14:paraId="42AF7110" w14:textId="77777777" w:rsidR="00E27D79" w:rsidRPr="00FB2A26" w:rsidRDefault="00E27D79" w:rsidP="00E27D79">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sz w:val="20"/>
                <w:szCs w:val="20"/>
              </w:rPr>
              <w:t>Where was the data collected? e</w:t>
            </w:r>
            <w:r w:rsidRPr="00FB2A26">
              <w:rPr>
                <w:rFonts w:ascii="Times New Roman" w:eastAsia="Times New Roman" w:hAnsi="Times New Roman" w:cs="Times New Roman"/>
                <w:i/>
                <w:iCs/>
                <w:sz w:val="20"/>
                <w:szCs w:val="20"/>
                <w:bdr w:val="none" w:sz="0" w:space="0" w:color="auto" w:frame="1"/>
              </w:rPr>
              <w:t>.g. home, clinic, workplace</w:t>
            </w:r>
            <w:r w:rsidRPr="00FB2A26">
              <w:rPr>
                <w:rFonts w:ascii="Times New Roman" w:eastAsia="Times New Roman" w:hAnsi="Times New Roman" w:cs="Times New Roman"/>
                <w:sz w:val="20"/>
                <w:szCs w:val="20"/>
              </w:rPr>
              <w:t> </w:t>
            </w:r>
          </w:p>
        </w:tc>
        <w:tc>
          <w:tcPr>
            <w:tcW w:w="4215" w:type="dxa"/>
          </w:tcPr>
          <w:p w14:paraId="522E23D4" w14:textId="237AD8DA" w:rsidR="00E27D79" w:rsidRPr="00FB2A26" w:rsidRDefault="00D706E2" w:rsidP="00E27D79">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sz w:val="20"/>
                <w:szCs w:val="20"/>
              </w:rPr>
              <w:t>P</w:t>
            </w:r>
            <w:r w:rsidR="00A43938" w:rsidRPr="00FB2A26">
              <w:rPr>
                <w:rFonts w:ascii="Times New Roman" w:eastAsia="Times New Roman" w:hAnsi="Times New Roman" w:cs="Times New Roman"/>
                <w:sz w:val="20"/>
                <w:szCs w:val="20"/>
              </w:rPr>
              <w:t>articipants’ homes</w:t>
            </w:r>
            <w:r w:rsidR="003E4C3F">
              <w:rPr>
                <w:rFonts w:ascii="Times New Roman" w:eastAsia="Times New Roman" w:hAnsi="Times New Roman" w:cs="Times New Roman"/>
                <w:sz w:val="20"/>
                <w:szCs w:val="20"/>
              </w:rPr>
              <w:t xml:space="preserve"> </w:t>
            </w:r>
            <w:r w:rsidR="003E4C3F" w:rsidRPr="00BE3E27">
              <w:rPr>
                <w:rFonts w:ascii="Times New Roman" w:eastAsia="Times New Roman" w:hAnsi="Times New Roman" w:cs="Times New Roman"/>
                <w:b/>
                <w:bCs/>
                <w:sz w:val="20"/>
                <w:szCs w:val="20"/>
              </w:rPr>
              <w:t>(</w:t>
            </w:r>
            <w:r w:rsidR="00BE3E27">
              <w:rPr>
                <w:rFonts w:ascii="Times New Roman" w:eastAsia="Times New Roman" w:hAnsi="Times New Roman" w:cs="Times New Roman"/>
                <w:b/>
                <w:bCs/>
                <w:sz w:val="20"/>
                <w:szCs w:val="20"/>
              </w:rPr>
              <w:t xml:space="preserve">Refer to </w:t>
            </w:r>
            <w:r w:rsidR="003E4C3F" w:rsidRPr="00BE3E27">
              <w:rPr>
                <w:rFonts w:ascii="Times New Roman" w:eastAsia="Times New Roman" w:hAnsi="Times New Roman" w:cs="Times New Roman"/>
                <w:b/>
                <w:bCs/>
                <w:sz w:val="20"/>
                <w:szCs w:val="20"/>
              </w:rPr>
              <w:t>Methods section- data collection</w:t>
            </w:r>
            <w:r w:rsidR="00814F87">
              <w:rPr>
                <w:rFonts w:ascii="Times New Roman" w:eastAsia="Times New Roman" w:hAnsi="Times New Roman" w:cs="Times New Roman"/>
                <w:b/>
                <w:bCs/>
                <w:sz w:val="20"/>
                <w:szCs w:val="20"/>
              </w:rPr>
              <w:t xml:space="preserve">- </w:t>
            </w:r>
            <w:r w:rsidR="00BE3E27">
              <w:rPr>
                <w:rFonts w:ascii="Times New Roman" w:eastAsia="Times New Roman" w:hAnsi="Times New Roman" w:cs="Times New Roman"/>
                <w:b/>
                <w:bCs/>
                <w:sz w:val="20"/>
                <w:szCs w:val="20"/>
              </w:rPr>
              <w:t>1</w:t>
            </w:r>
            <w:r w:rsidR="00BE3E27" w:rsidRPr="00BE3E27">
              <w:rPr>
                <w:rFonts w:ascii="Times New Roman" w:eastAsia="Times New Roman" w:hAnsi="Times New Roman" w:cs="Times New Roman"/>
                <w:b/>
                <w:bCs/>
                <w:sz w:val="20"/>
                <w:szCs w:val="20"/>
                <w:vertAlign w:val="superscript"/>
              </w:rPr>
              <w:t>st</w:t>
            </w:r>
            <w:r w:rsidR="00BE3E27">
              <w:rPr>
                <w:rFonts w:ascii="Times New Roman" w:eastAsia="Times New Roman" w:hAnsi="Times New Roman" w:cs="Times New Roman"/>
                <w:b/>
                <w:bCs/>
                <w:sz w:val="20"/>
                <w:szCs w:val="20"/>
              </w:rPr>
              <w:t xml:space="preserve"> paragraph, P</w:t>
            </w:r>
            <w:r w:rsidR="003E4C3F" w:rsidRPr="00BE3E27">
              <w:rPr>
                <w:rFonts w:ascii="Times New Roman" w:eastAsia="Times New Roman" w:hAnsi="Times New Roman" w:cs="Times New Roman"/>
                <w:b/>
                <w:bCs/>
                <w:sz w:val="20"/>
                <w:szCs w:val="20"/>
              </w:rPr>
              <w:t>age 7)</w:t>
            </w:r>
          </w:p>
        </w:tc>
        <w:tc>
          <w:tcPr>
            <w:tcW w:w="30" w:type="dxa"/>
          </w:tcPr>
          <w:p w14:paraId="1FC5AF89" w14:textId="06ADBCBC" w:rsidR="00E27D79" w:rsidRPr="00FB2A26" w:rsidRDefault="00E27D79" w:rsidP="00E27D79">
            <w:pPr>
              <w:spacing w:after="0" w:line="312" w:lineRule="atLeast"/>
              <w:rPr>
                <w:rFonts w:ascii="Times New Roman" w:eastAsia="Times New Roman" w:hAnsi="Times New Roman" w:cs="Times New Roman"/>
                <w:sz w:val="20"/>
                <w:szCs w:val="20"/>
              </w:rPr>
            </w:pPr>
          </w:p>
        </w:tc>
      </w:tr>
      <w:tr w:rsidR="00E27D79" w:rsidRPr="00FB2A26" w14:paraId="61EF70C6" w14:textId="7DEBCC38" w:rsidTr="00244BD6">
        <w:tc>
          <w:tcPr>
            <w:tcW w:w="562" w:type="dxa"/>
            <w:tcMar>
              <w:top w:w="156" w:type="dxa"/>
              <w:left w:w="156" w:type="dxa"/>
              <w:bottom w:w="156" w:type="dxa"/>
              <w:right w:w="156" w:type="dxa"/>
            </w:tcMar>
            <w:hideMark/>
          </w:tcPr>
          <w:p w14:paraId="6222AC43" w14:textId="77777777" w:rsidR="00E27D79" w:rsidRPr="00FB2A26" w:rsidRDefault="00E27D79" w:rsidP="00E27D79">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sz w:val="20"/>
                <w:szCs w:val="20"/>
              </w:rPr>
              <w:t>15. </w:t>
            </w:r>
          </w:p>
        </w:tc>
        <w:tc>
          <w:tcPr>
            <w:tcW w:w="1418" w:type="dxa"/>
            <w:tcMar>
              <w:top w:w="156" w:type="dxa"/>
              <w:left w:w="156" w:type="dxa"/>
              <w:bottom w:w="156" w:type="dxa"/>
              <w:right w:w="156" w:type="dxa"/>
            </w:tcMar>
            <w:hideMark/>
          </w:tcPr>
          <w:p w14:paraId="67378138" w14:textId="77777777" w:rsidR="00E27D79" w:rsidRPr="00FB2A26" w:rsidRDefault="00E27D79" w:rsidP="00E27D79">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sz w:val="20"/>
                <w:szCs w:val="20"/>
              </w:rPr>
              <w:t>Presence of non-participants </w:t>
            </w:r>
          </w:p>
        </w:tc>
        <w:tc>
          <w:tcPr>
            <w:tcW w:w="2835" w:type="dxa"/>
            <w:tcMar>
              <w:top w:w="156" w:type="dxa"/>
              <w:left w:w="156" w:type="dxa"/>
              <w:bottom w:w="156" w:type="dxa"/>
              <w:right w:w="156" w:type="dxa"/>
            </w:tcMar>
            <w:hideMark/>
          </w:tcPr>
          <w:p w14:paraId="57653D59" w14:textId="77777777" w:rsidR="00E27D79" w:rsidRPr="00FB2A26" w:rsidRDefault="00E27D79" w:rsidP="00E27D79">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sz w:val="20"/>
                <w:szCs w:val="20"/>
              </w:rPr>
              <w:t>Was anyone else present besides the participants and researchers? </w:t>
            </w:r>
          </w:p>
        </w:tc>
        <w:tc>
          <w:tcPr>
            <w:tcW w:w="4215" w:type="dxa"/>
          </w:tcPr>
          <w:p w14:paraId="4FF840EC" w14:textId="3E0A4A60" w:rsidR="00E27D79" w:rsidRPr="00FB2A26" w:rsidRDefault="00A43938" w:rsidP="00E27D79">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sz w:val="20"/>
                <w:szCs w:val="20"/>
              </w:rPr>
              <w:t>None.</w:t>
            </w:r>
          </w:p>
        </w:tc>
        <w:tc>
          <w:tcPr>
            <w:tcW w:w="30" w:type="dxa"/>
          </w:tcPr>
          <w:p w14:paraId="5A067C0D" w14:textId="4F216A4F" w:rsidR="00E27D79" w:rsidRPr="00FB2A26" w:rsidRDefault="00E27D79" w:rsidP="00E27D79">
            <w:pPr>
              <w:spacing w:after="0" w:line="312" w:lineRule="atLeast"/>
              <w:rPr>
                <w:rFonts w:ascii="Times New Roman" w:eastAsia="Times New Roman" w:hAnsi="Times New Roman" w:cs="Times New Roman"/>
                <w:sz w:val="20"/>
                <w:szCs w:val="20"/>
              </w:rPr>
            </w:pPr>
          </w:p>
        </w:tc>
      </w:tr>
      <w:tr w:rsidR="00E27D79" w:rsidRPr="00FB2A26" w14:paraId="6505D0DA" w14:textId="45D1D45E" w:rsidTr="00244BD6">
        <w:tc>
          <w:tcPr>
            <w:tcW w:w="562" w:type="dxa"/>
            <w:tcMar>
              <w:top w:w="156" w:type="dxa"/>
              <w:left w:w="156" w:type="dxa"/>
              <w:bottom w:w="156" w:type="dxa"/>
              <w:right w:w="156" w:type="dxa"/>
            </w:tcMar>
            <w:hideMark/>
          </w:tcPr>
          <w:p w14:paraId="39C635EB" w14:textId="77777777" w:rsidR="00E27D79" w:rsidRPr="00FB2A26" w:rsidRDefault="00E27D79" w:rsidP="00E27D79">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sz w:val="20"/>
                <w:szCs w:val="20"/>
              </w:rPr>
              <w:lastRenderedPageBreak/>
              <w:t>16. </w:t>
            </w:r>
          </w:p>
        </w:tc>
        <w:tc>
          <w:tcPr>
            <w:tcW w:w="1418" w:type="dxa"/>
            <w:tcMar>
              <w:top w:w="156" w:type="dxa"/>
              <w:left w:w="156" w:type="dxa"/>
              <w:bottom w:w="156" w:type="dxa"/>
              <w:right w:w="156" w:type="dxa"/>
            </w:tcMar>
            <w:hideMark/>
          </w:tcPr>
          <w:p w14:paraId="040F57FC" w14:textId="77777777" w:rsidR="00E27D79" w:rsidRPr="00FB2A26" w:rsidRDefault="00E27D79" w:rsidP="00E27D79">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sz w:val="20"/>
                <w:szCs w:val="20"/>
              </w:rPr>
              <w:t>Description of sample </w:t>
            </w:r>
          </w:p>
        </w:tc>
        <w:tc>
          <w:tcPr>
            <w:tcW w:w="2835" w:type="dxa"/>
            <w:tcMar>
              <w:top w:w="156" w:type="dxa"/>
              <w:left w:w="156" w:type="dxa"/>
              <w:bottom w:w="156" w:type="dxa"/>
              <w:right w:w="156" w:type="dxa"/>
            </w:tcMar>
            <w:hideMark/>
          </w:tcPr>
          <w:p w14:paraId="5BAF0954" w14:textId="77777777" w:rsidR="00E27D79" w:rsidRPr="00FB2A26" w:rsidRDefault="00E27D79" w:rsidP="00E27D79">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sz w:val="20"/>
                <w:szCs w:val="20"/>
              </w:rPr>
              <w:t>What are the important characteristics of the sample? </w:t>
            </w:r>
            <w:r w:rsidRPr="00FB2A26">
              <w:rPr>
                <w:rFonts w:ascii="Times New Roman" w:eastAsia="Times New Roman" w:hAnsi="Times New Roman" w:cs="Times New Roman"/>
                <w:i/>
                <w:iCs/>
                <w:sz w:val="20"/>
                <w:szCs w:val="20"/>
                <w:bdr w:val="none" w:sz="0" w:space="0" w:color="auto" w:frame="1"/>
              </w:rPr>
              <w:t>e.g. demographic data, date</w:t>
            </w:r>
            <w:r w:rsidRPr="00FB2A26">
              <w:rPr>
                <w:rFonts w:ascii="Times New Roman" w:eastAsia="Times New Roman" w:hAnsi="Times New Roman" w:cs="Times New Roman"/>
                <w:sz w:val="20"/>
                <w:szCs w:val="20"/>
              </w:rPr>
              <w:t> </w:t>
            </w:r>
          </w:p>
        </w:tc>
        <w:tc>
          <w:tcPr>
            <w:tcW w:w="4215" w:type="dxa"/>
          </w:tcPr>
          <w:p w14:paraId="78C9883B" w14:textId="287427A2" w:rsidR="00E27D79" w:rsidRPr="00FB2A26" w:rsidRDefault="00A43938" w:rsidP="00866CD4">
            <w:pPr>
              <w:spacing w:line="480" w:lineRule="auto"/>
              <w:rPr>
                <w:rFonts w:ascii="Times New Roman" w:eastAsia="Times New Roman" w:hAnsi="Times New Roman" w:cs="Times New Roman"/>
                <w:sz w:val="20"/>
                <w:szCs w:val="20"/>
              </w:rPr>
            </w:pPr>
            <w:r w:rsidRPr="00FB2A26">
              <w:rPr>
                <w:rFonts w:ascii="Times New Roman" w:hAnsi="Times New Roman" w:cs="Times New Roman"/>
                <w:color w:val="000000" w:themeColor="text1"/>
                <w:sz w:val="20"/>
                <w:szCs w:val="20"/>
              </w:rPr>
              <w:t>20 community caregivers participated in this study</w:t>
            </w:r>
            <w:r w:rsidR="008D15A6" w:rsidRPr="00FB2A26">
              <w:rPr>
                <w:rFonts w:ascii="Times New Roman" w:hAnsi="Times New Roman" w:cs="Times New Roman"/>
                <w:color w:val="000000" w:themeColor="text1"/>
                <w:sz w:val="20"/>
                <w:szCs w:val="20"/>
              </w:rPr>
              <w:t xml:space="preserve"> that was carried out in 2016</w:t>
            </w:r>
            <w:r w:rsidRPr="00FB2A26">
              <w:rPr>
                <w:rFonts w:ascii="Times New Roman" w:hAnsi="Times New Roman" w:cs="Times New Roman"/>
                <w:color w:val="000000" w:themeColor="text1"/>
                <w:sz w:val="20"/>
                <w:szCs w:val="20"/>
              </w:rPr>
              <w:t>. Caregivers were primarily mothers or fathers of children under five. Caregivers represented urban and rural settings, various education, and income levels, had diverse occupations, and unique household dynamics regarding family members. Most participants lived in joint households and subsequently there were many children under five in the households that each caregiver supported in different ways depending on their relation.</w:t>
            </w:r>
            <w:r w:rsidR="008D15A6" w:rsidRPr="00FB2A26">
              <w:rPr>
                <w:rFonts w:ascii="Times New Roman" w:hAnsi="Times New Roman" w:cs="Times New Roman"/>
                <w:color w:val="000000" w:themeColor="text1"/>
                <w:sz w:val="20"/>
                <w:szCs w:val="20"/>
              </w:rPr>
              <w:t xml:space="preserve"> </w:t>
            </w:r>
            <w:r w:rsidR="008D15A6" w:rsidRPr="00BE3E27">
              <w:rPr>
                <w:rFonts w:ascii="Times New Roman" w:hAnsi="Times New Roman" w:cs="Times New Roman"/>
                <w:b/>
                <w:bCs/>
                <w:color w:val="000000" w:themeColor="text1"/>
                <w:sz w:val="20"/>
                <w:szCs w:val="20"/>
              </w:rPr>
              <w:t xml:space="preserve">(Refer to </w:t>
            </w:r>
            <w:r w:rsidR="00BE3E27">
              <w:rPr>
                <w:rFonts w:ascii="Times New Roman" w:hAnsi="Times New Roman" w:cs="Times New Roman"/>
                <w:b/>
                <w:bCs/>
                <w:color w:val="000000" w:themeColor="text1"/>
                <w:sz w:val="20"/>
                <w:szCs w:val="20"/>
              </w:rPr>
              <w:t xml:space="preserve">Results- </w:t>
            </w:r>
            <w:r w:rsidR="00814F87">
              <w:rPr>
                <w:rFonts w:ascii="Times New Roman" w:hAnsi="Times New Roman" w:cs="Times New Roman"/>
                <w:b/>
                <w:bCs/>
                <w:color w:val="000000" w:themeColor="text1"/>
                <w:sz w:val="20"/>
                <w:szCs w:val="20"/>
              </w:rPr>
              <w:t>3</w:t>
            </w:r>
            <w:r w:rsidR="00814F87" w:rsidRPr="00814F87">
              <w:rPr>
                <w:rFonts w:ascii="Times New Roman" w:hAnsi="Times New Roman" w:cs="Times New Roman"/>
                <w:b/>
                <w:bCs/>
                <w:color w:val="000000" w:themeColor="text1"/>
                <w:sz w:val="20"/>
                <w:szCs w:val="20"/>
                <w:vertAlign w:val="superscript"/>
              </w:rPr>
              <w:t>rd</w:t>
            </w:r>
            <w:r w:rsidR="00814F87">
              <w:rPr>
                <w:rFonts w:ascii="Times New Roman" w:hAnsi="Times New Roman" w:cs="Times New Roman"/>
                <w:b/>
                <w:bCs/>
                <w:color w:val="000000" w:themeColor="text1"/>
                <w:sz w:val="20"/>
                <w:szCs w:val="20"/>
              </w:rPr>
              <w:t xml:space="preserve"> </w:t>
            </w:r>
            <w:r w:rsidR="00BE3E27">
              <w:rPr>
                <w:rFonts w:ascii="Times New Roman" w:hAnsi="Times New Roman" w:cs="Times New Roman"/>
                <w:b/>
                <w:bCs/>
                <w:color w:val="000000" w:themeColor="text1"/>
                <w:sz w:val="20"/>
                <w:szCs w:val="20"/>
              </w:rPr>
              <w:t xml:space="preserve">paragraph, Page </w:t>
            </w:r>
            <w:proofErr w:type="gramStart"/>
            <w:r w:rsidR="00BE3E27">
              <w:rPr>
                <w:rFonts w:ascii="Times New Roman" w:hAnsi="Times New Roman" w:cs="Times New Roman"/>
                <w:b/>
                <w:bCs/>
                <w:color w:val="000000" w:themeColor="text1"/>
                <w:sz w:val="20"/>
                <w:szCs w:val="20"/>
              </w:rPr>
              <w:t>8</w:t>
            </w:r>
            <w:proofErr w:type="gramEnd"/>
            <w:r w:rsidR="00BE3E27">
              <w:rPr>
                <w:rFonts w:ascii="Times New Roman" w:hAnsi="Times New Roman" w:cs="Times New Roman"/>
                <w:b/>
                <w:bCs/>
                <w:color w:val="000000" w:themeColor="text1"/>
                <w:sz w:val="20"/>
                <w:szCs w:val="20"/>
              </w:rPr>
              <w:t xml:space="preserve"> and T</w:t>
            </w:r>
            <w:r w:rsidR="008D15A6" w:rsidRPr="00BE3E27">
              <w:rPr>
                <w:rFonts w:ascii="Times New Roman" w:hAnsi="Times New Roman" w:cs="Times New Roman"/>
                <w:b/>
                <w:bCs/>
                <w:color w:val="000000" w:themeColor="text1"/>
                <w:sz w:val="20"/>
                <w:szCs w:val="20"/>
              </w:rPr>
              <w:t xml:space="preserve">able 1 on </w:t>
            </w:r>
            <w:r w:rsidR="00BE3E27">
              <w:rPr>
                <w:rFonts w:ascii="Times New Roman" w:hAnsi="Times New Roman" w:cs="Times New Roman"/>
                <w:b/>
                <w:bCs/>
                <w:color w:val="000000" w:themeColor="text1"/>
                <w:sz w:val="20"/>
                <w:szCs w:val="20"/>
              </w:rPr>
              <w:t>P</w:t>
            </w:r>
            <w:r w:rsidR="008D15A6" w:rsidRPr="00BE3E27">
              <w:rPr>
                <w:rFonts w:ascii="Times New Roman" w:hAnsi="Times New Roman" w:cs="Times New Roman"/>
                <w:b/>
                <w:bCs/>
                <w:color w:val="000000" w:themeColor="text1"/>
                <w:sz w:val="20"/>
                <w:szCs w:val="20"/>
              </w:rPr>
              <w:t>age 26)</w:t>
            </w:r>
            <w:r w:rsidRPr="00BE3E27">
              <w:rPr>
                <w:rFonts w:ascii="Times New Roman" w:hAnsi="Times New Roman" w:cs="Times New Roman"/>
                <w:b/>
                <w:bCs/>
                <w:color w:val="000000" w:themeColor="text1"/>
                <w:sz w:val="20"/>
                <w:szCs w:val="20"/>
              </w:rPr>
              <w:t xml:space="preserve"> </w:t>
            </w:r>
          </w:p>
        </w:tc>
        <w:tc>
          <w:tcPr>
            <w:tcW w:w="30" w:type="dxa"/>
          </w:tcPr>
          <w:p w14:paraId="1DCCE53B" w14:textId="01DF90FA" w:rsidR="00E27D79" w:rsidRPr="00FB2A26" w:rsidRDefault="00E27D79" w:rsidP="00E27D79">
            <w:pPr>
              <w:spacing w:after="0" w:line="312" w:lineRule="atLeast"/>
              <w:rPr>
                <w:rFonts w:ascii="Times New Roman" w:eastAsia="Times New Roman" w:hAnsi="Times New Roman" w:cs="Times New Roman"/>
                <w:sz w:val="20"/>
                <w:szCs w:val="20"/>
              </w:rPr>
            </w:pPr>
          </w:p>
        </w:tc>
      </w:tr>
      <w:tr w:rsidR="00244BD6" w:rsidRPr="00FB2A26" w14:paraId="4769BB69" w14:textId="5882BC0F" w:rsidTr="003A0099">
        <w:tc>
          <w:tcPr>
            <w:tcW w:w="9060" w:type="dxa"/>
            <w:gridSpan w:val="5"/>
            <w:tcMar>
              <w:top w:w="156" w:type="dxa"/>
              <w:left w:w="156" w:type="dxa"/>
              <w:bottom w:w="156" w:type="dxa"/>
              <w:right w:w="156" w:type="dxa"/>
            </w:tcMar>
            <w:hideMark/>
          </w:tcPr>
          <w:p w14:paraId="2A756B0F" w14:textId="25D46137" w:rsidR="00244BD6" w:rsidRPr="00FB2A26" w:rsidRDefault="00244BD6" w:rsidP="00244BD6">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sz w:val="20"/>
                <w:szCs w:val="20"/>
              </w:rPr>
              <w:t>Data collection </w:t>
            </w:r>
          </w:p>
        </w:tc>
      </w:tr>
      <w:tr w:rsidR="00E27D79" w:rsidRPr="00FB2A26" w14:paraId="46770A75" w14:textId="7598EF98" w:rsidTr="00244BD6">
        <w:tc>
          <w:tcPr>
            <w:tcW w:w="562" w:type="dxa"/>
            <w:tcMar>
              <w:top w:w="156" w:type="dxa"/>
              <w:left w:w="156" w:type="dxa"/>
              <w:bottom w:w="156" w:type="dxa"/>
              <w:right w:w="156" w:type="dxa"/>
            </w:tcMar>
            <w:hideMark/>
          </w:tcPr>
          <w:p w14:paraId="3E4798EA" w14:textId="77777777" w:rsidR="00E27D79" w:rsidRPr="00FB2A26" w:rsidRDefault="00E27D79" w:rsidP="00E27D79">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sz w:val="20"/>
                <w:szCs w:val="20"/>
              </w:rPr>
              <w:t>17. </w:t>
            </w:r>
          </w:p>
        </w:tc>
        <w:tc>
          <w:tcPr>
            <w:tcW w:w="1418" w:type="dxa"/>
            <w:tcMar>
              <w:top w:w="156" w:type="dxa"/>
              <w:left w:w="156" w:type="dxa"/>
              <w:bottom w:w="156" w:type="dxa"/>
              <w:right w:w="156" w:type="dxa"/>
            </w:tcMar>
            <w:hideMark/>
          </w:tcPr>
          <w:p w14:paraId="5BC226D1" w14:textId="77777777" w:rsidR="00E27D79" w:rsidRPr="00FB2A26" w:rsidRDefault="00E27D79" w:rsidP="00E27D79">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sz w:val="20"/>
                <w:szCs w:val="20"/>
              </w:rPr>
              <w:t>Interview guide </w:t>
            </w:r>
          </w:p>
        </w:tc>
        <w:tc>
          <w:tcPr>
            <w:tcW w:w="2835" w:type="dxa"/>
            <w:tcMar>
              <w:top w:w="156" w:type="dxa"/>
              <w:left w:w="156" w:type="dxa"/>
              <w:bottom w:w="156" w:type="dxa"/>
              <w:right w:w="156" w:type="dxa"/>
            </w:tcMar>
            <w:hideMark/>
          </w:tcPr>
          <w:p w14:paraId="425809A6" w14:textId="77777777" w:rsidR="00E27D79" w:rsidRPr="00FB2A26" w:rsidRDefault="00E27D79" w:rsidP="00E27D79">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sz w:val="20"/>
                <w:szCs w:val="20"/>
              </w:rPr>
              <w:t>Were questions, prompts, guides provided by the authors? Was it pilot tested? </w:t>
            </w:r>
          </w:p>
        </w:tc>
        <w:tc>
          <w:tcPr>
            <w:tcW w:w="4215" w:type="dxa"/>
          </w:tcPr>
          <w:p w14:paraId="5A199BB3" w14:textId="7998519E" w:rsidR="00E27D79" w:rsidRPr="00FB2A26" w:rsidRDefault="00A43938" w:rsidP="00E27D79">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sz w:val="20"/>
                <w:szCs w:val="20"/>
              </w:rPr>
              <w:t>Yes.</w:t>
            </w:r>
            <w:r w:rsidR="0047200E">
              <w:rPr>
                <w:rFonts w:ascii="Times New Roman" w:eastAsia="Times New Roman" w:hAnsi="Times New Roman" w:cs="Times New Roman"/>
                <w:sz w:val="20"/>
                <w:szCs w:val="20"/>
              </w:rPr>
              <w:t xml:space="preserve"> </w:t>
            </w:r>
            <w:r w:rsidR="0047200E" w:rsidRPr="00BE3E27">
              <w:rPr>
                <w:rFonts w:ascii="Times New Roman" w:eastAsia="Times New Roman" w:hAnsi="Times New Roman" w:cs="Times New Roman"/>
                <w:b/>
                <w:bCs/>
                <w:sz w:val="20"/>
                <w:szCs w:val="20"/>
              </w:rPr>
              <w:t>(Refer to Methods section</w:t>
            </w:r>
            <w:r w:rsidR="00866CD4">
              <w:rPr>
                <w:rFonts w:ascii="Times New Roman" w:eastAsia="Times New Roman" w:hAnsi="Times New Roman" w:cs="Times New Roman"/>
                <w:b/>
                <w:bCs/>
                <w:sz w:val="20"/>
                <w:szCs w:val="20"/>
              </w:rPr>
              <w:t>- Data collection tool</w:t>
            </w:r>
            <w:r w:rsidR="0047200E" w:rsidRPr="00BE3E27">
              <w:rPr>
                <w:rFonts w:ascii="Times New Roman" w:eastAsia="Times New Roman" w:hAnsi="Times New Roman" w:cs="Times New Roman"/>
                <w:b/>
                <w:bCs/>
                <w:sz w:val="20"/>
                <w:szCs w:val="20"/>
              </w:rPr>
              <w:t xml:space="preserve">- </w:t>
            </w:r>
            <w:r w:rsidR="00866CD4">
              <w:rPr>
                <w:rFonts w:ascii="Times New Roman" w:eastAsia="Times New Roman" w:hAnsi="Times New Roman" w:cs="Times New Roman"/>
                <w:b/>
                <w:bCs/>
                <w:sz w:val="20"/>
                <w:szCs w:val="20"/>
              </w:rPr>
              <w:t>2</w:t>
            </w:r>
            <w:r w:rsidR="00866CD4" w:rsidRPr="00866CD4">
              <w:rPr>
                <w:rFonts w:ascii="Times New Roman" w:eastAsia="Times New Roman" w:hAnsi="Times New Roman" w:cs="Times New Roman"/>
                <w:b/>
                <w:bCs/>
                <w:sz w:val="20"/>
                <w:szCs w:val="20"/>
                <w:vertAlign w:val="superscript"/>
              </w:rPr>
              <w:t>nd</w:t>
            </w:r>
            <w:r w:rsidR="00866CD4">
              <w:rPr>
                <w:rFonts w:ascii="Times New Roman" w:eastAsia="Times New Roman" w:hAnsi="Times New Roman" w:cs="Times New Roman"/>
                <w:b/>
                <w:bCs/>
                <w:sz w:val="20"/>
                <w:szCs w:val="20"/>
              </w:rPr>
              <w:t xml:space="preserve"> p</w:t>
            </w:r>
            <w:r w:rsidR="0047200E">
              <w:rPr>
                <w:rFonts w:ascii="Times New Roman" w:eastAsia="Times New Roman" w:hAnsi="Times New Roman" w:cs="Times New Roman"/>
                <w:b/>
                <w:bCs/>
                <w:sz w:val="20"/>
                <w:szCs w:val="20"/>
              </w:rPr>
              <w:t xml:space="preserve">aragraph, </w:t>
            </w:r>
            <w:r w:rsidR="0047200E" w:rsidRPr="00BE3E27">
              <w:rPr>
                <w:rFonts w:ascii="Times New Roman" w:eastAsia="Times New Roman" w:hAnsi="Times New Roman" w:cs="Times New Roman"/>
                <w:b/>
                <w:bCs/>
                <w:sz w:val="20"/>
                <w:szCs w:val="20"/>
              </w:rPr>
              <w:t>Page 6)</w:t>
            </w:r>
          </w:p>
        </w:tc>
        <w:tc>
          <w:tcPr>
            <w:tcW w:w="30" w:type="dxa"/>
          </w:tcPr>
          <w:p w14:paraId="072C8F8F" w14:textId="5F339CF7" w:rsidR="00E27D79" w:rsidRPr="00FB2A26" w:rsidRDefault="00E27D79" w:rsidP="00E27D79">
            <w:pPr>
              <w:spacing w:after="0" w:line="312" w:lineRule="atLeast"/>
              <w:rPr>
                <w:rFonts w:ascii="Times New Roman" w:eastAsia="Times New Roman" w:hAnsi="Times New Roman" w:cs="Times New Roman"/>
                <w:sz w:val="20"/>
                <w:szCs w:val="20"/>
              </w:rPr>
            </w:pPr>
          </w:p>
        </w:tc>
      </w:tr>
      <w:tr w:rsidR="00E27D79" w:rsidRPr="00FB2A26" w14:paraId="6021879F" w14:textId="538C25CF" w:rsidTr="00244BD6">
        <w:tc>
          <w:tcPr>
            <w:tcW w:w="562" w:type="dxa"/>
            <w:tcMar>
              <w:top w:w="156" w:type="dxa"/>
              <w:left w:w="156" w:type="dxa"/>
              <w:bottom w:w="156" w:type="dxa"/>
              <w:right w:w="156" w:type="dxa"/>
            </w:tcMar>
            <w:hideMark/>
          </w:tcPr>
          <w:p w14:paraId="5FD90C95" w14:textId="77777777" w:rsidR="00E27D79" w:rsidRPr="00FB2A26" w:rsidRDefault="00E27D79" w:rsidP="00E27D79">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sz w:val="20"/>
                <w:szCs w:val="20"/>
              </w:rPr>
              <w:t>18. </w:t>
            </w:r>
          </w:p>
        </w:tc>
        <w:tc>
          <w:tcPr>
            <w:tcW w:w="1418" w:type="dxa"/>
            <w:tcMar>
              <w:top w:w="156" w:type="dxa"/>
              <w:left w:w="156" w:type="dxa"/>
              <w:bottom w:w="156" w:type="dxa"/>
              <w:right w:w="156" w:type="dxa"/>
            </w:tcMar>
            <w:hideMark/>
          </w:tcPr>
          <w:p w14:paraId="24C4A76B" w14:textId="77777777" w:rsidR="00E27D79" w:rsidRPr="00FB2A26" w:rsidRDefault="00E27D79" w:rsidP="00E27D79">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sz w:val="20"/>
                <w:szCs w:val="20"/>
              </w:rPr>
              <w:t>Repeat interviews </w:t>
            </w:r>
          </w:p>
        </w:tc>
        <w:tc>
          <w:tcPr>
            <w:tcW w:w="2835" w:type="dxa"/>
            <w:tcMar>
              <w:top w:w="156" w:type="dxa"/>
              <w:left w:w="156" w:type="dxa"/>
              <w:bottom w:w="156" w:type="dxa"/>
              <w:right w:w="156" w:type="dxa"/>
            </w:tcMar>
            <w:hideMark/>
          </w:tcPr>
          <w:p w14:paraId="27576DF1" w14:textId="77777777" w:rsidR="00E27D79" w:rsidRPr="00FB2A26" w:rsidRDefault="00E27D79" w:rsidP="00E27D79">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sz w:val="20"/>
                <w:szCs w:val="20"/>
              </w:rPr>
              <w:t>Were repeat interviews carried out? If yes, how many? </w:t>
            </w:r>
          </w:p>
        </w:tc>
        <w:tc>
          <w:tcPr>
            <w:tcW w:w="4215" w:type="dxa"/>
          </w:tcPr>
          <w:p w14:paraId="2AF0740C" w14:textId="38A71514" w:rsidR="00E27D79" w:rsidRPr="00FB2A26" w:rsidRDefault="00A43938" w:rsidP="00E27D79">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sz w:val="20"/>
                <w:szCs w:val="20"/>
              </w:rPr>
              <w:t>No.</w:t>
            </w:r>
          </w:p>
        </w:tc>
        <w:tc>
          <w:tcPr>
            <w:tcW w:w="30" w:type="dxa"/>
          </w:tcPr>
          <w:p w14:paraId="42934D44" w14:textId="2377186B" w:rsidR="00E27D79" w:rsidRPr="00FB2A26" w:rsidRDefault="00E27D79" w:rsidP="00E27D79">
            <w:pPr>
              <w:spacing w:after="0" w:line="312" w:lineRule="atLeast"/>
              <w:rPr>
                <w:rFonts w:ascii="Times New Roman" w:eastAsia="Times New Roman" w:hAnsi="Times New Roman" w:cs="Times New Roman"/>
                <w:sz w:val="20"/>
                <w:szCs w:val="20"/>
              </w:rPr>
            </w:pPr>
          </w:p>
        </w:tc>
      </w:tr>
      <w:tr w:rsidR="00E27D79" w:rsidRPr="00FB2A26" w14:paraId="33D109A2" w14:textId="28080617" w:rsidTr="00244BD6">
        <w:tc>
          <w:tcPr>
            <w:tcW w:w="562" w:type="dxa"/>
            <w:tcMar>
              <w:top w:w="156" w:type="dxa"/>
              <w:left w:w="156" w:type="dxa"/>
              <w:bottom w:w="156" w:type="dxa"/>
              <w:right w:w="156" w:type="dxa"/>
            </w:tcMar>
            <w:hideMark/>
          </w:tcPr>
          <w:p w14:paraId="015CCD23" w14:textId="77777777" w:rsidR="00E27D79" w:rsidRPr="00FB2A26" w:rsidRDefault="00E27D79" w:rsidP="00E27D79">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sz w:val="20"/>
                <w:szCs w:val="20"/>
              </w:rPr>
              <w:t>19. </w:t>
            </w:r>
          </w:p>
        </w:tc>
        <w:tc>
          <w:tcPr>
            <w:tcW w:w="1418" w:type="dxa"/>
            <w:tcMar>
              <w:top w:w="156" w:type="dxa"/>
              <w:left w:w="156" w:type="dxa"/>
              <w:bottom w:w="156" w:type="dxa"/>
              <w:right w:w="156" w:type="dxa"/>
            </w:tcMar>
            <w:hideMark/>
          </w:tcPr>
          <w:p w14:paraId="60365A2E" w14:textId="77777777" w:rsidR="00E27D79" w:rsidRPr="00FB2A26" w:rsidRDefault="00E27D79" w:rsidP="00E27D79">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sz w:val="20"/>
                <w:szCs w:val="20"/>
              </w:rPr>
              <w:t>Audio/visual recording </w:t>
            </w:r>
          </w:p>
        </w:tc>
        <w:tc>
          <w:tcPr>
            <w:tcW w:w="2835" w:type="dxa"/>
            <w:tcMar>
              <w:top w:w="156" w:type="dxa"/>
              <w:left w:w="156" w:type="dxa"/>
              <w:bottom w:w="156" w:type="dxa"/>
              <w:right w:w="156" w:type="dxa"/>
            </w:tcMar>
            <w:hideMark/>
          </w:tcPr>
          <w:p w14:paraId="202E85D5" w14:textId="77777777" w:rsidR="00E27D79" w:rsidRPr="00FB2A26" w:rsidRDefault="00E27D79" w:rsidP="00E27D79">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sz w:val="20"/>
                <w:szCs w:val="20"/>
              </w:rPr>
              <w:t>Did the research use audio or visual recording to collect the data? </w:t>
            </w:r>
          </w:p>
        </w:tc>
        <w:tc>
          <w:tcPr>
            <w:tcW w:w="4215" w:type="dxa"/>
          </w:tcPr>
          <w:p w14:paraId="64D2F430" w14:textId="37B166CA" w:rsidR="00E27D79" w:rsidRPr="00FB2A26" w:rsidRDefault="00A43938" w:rsidP="00E27D79">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sz w:val="20"/>
                <w:szCs w:val="20"/>
              </w:rPr>
              <w:t>Audiotapes</w:t>
            </w:r>
            <w:r w:rsidR="00B80C2B">
              <w:rPr>
                <w:rFonts w:ascii="Times New Roman" w:eastAsia="Times New Roman" w:hAnsi="Times New Roman" w:cs="Times New Roman"/>
                <w:sz w:val="20"/>
                <w:szCs w:val="20"/>
              </w:rPr>
              <w:t xml:space="preserve">. </w:t>
            </w:r>
            <w:r w:rsidR="00EF1D21" w:rsidRPr="00BE3E27">
              <w:rPr>
                <w:rFonts w:ascii="Times New Roman" w:eastAsia="Times New Roman" w:hAnsi="Times New Roman" w:cs="Times New Roman"/>
                <w:b/>
                <w:bCs/>
                <w:sz w:val="20"/>
                <w:szCs w:val="20"/>
              </w:rPr>
              <w:t>(Refer to Methods section-</w:t>
            </w:r>
            <w:r w:rsidR="00EF1D21">
              <w:rPr>
                <w:rFonts w:ascii="Times New Roman" w:eastAsia="Times New Roman" w:hAnsi="Times New Roman" w:cs="Times New Roman"/>
                <w:b/>
                <w:bCs/>
                <w:sz w:val="20"/>
                <w:szCs w:val="20"/>
              </w:rPr>
              <w:t xml:space="preserve"> Data collection-</w:t>
            </w:r>
            <w:r w:rsidR="00EF1D21" w:rsidRPr="00BE3E27">
              <w:rPr>
                <w:rFonts w:ascii="Times New Roman" w:eastAsia="Times New Roman" w:hAnsi="Times New Roman" w:cs="Times New Roman"/>
                <w:b/>
                <w:bCs/>
                <w:sz w:val="20"/>
                <w:szCs w:val="20"/>
              </w:rPr>
              <w:t xml:space="preserve"> </w:t>
            </w:r>
            <w:r w:rsidR="00EF1D21">
              <w:rPr>
                <w:rFonts w:ascii="Times New Roman" w:eastAsia="Times New Roman" w:hAnsi="Times New Roman" w:cs="Times New Roman"/>
                <w:b/>
                <w:bCs/>
                <w:sz w:val="20"/>
                <w:szCs w:val="20"/>
              </w:rPr>
              <w:t>1</w:t>
            </w:r>
            <w:r w:rsidR="00EF1D21" w:rsidRPr="00EF1D21">
              <w:rPr>
                <w:rFonts w:ascii="Times New Roman" w:eastAsia="Times New Roman" w:hAnsi="Times New Roman" w:cs="Times New Roman"/>
                <w:b/>
                <w:bCs/>
                <w:sz w:val="20"/>
                <w:szCs w:val="20"/>
                <w:vertAlign w:val="superscript"/>
              </w:rPr>
              <w:t>st</w:t>
            </w:r>
            <w:r w:rsidR="00EF1D21">
              <w:rPr>
                <w:rFonts w:ascii="Times New Roman" w:eastAsia="Times New Roman" w:hAnsi="Times New Roman" w:cs="Times New Roman"/>
                <w:b/>
                <w:bCs/>
                <w:sz w:val="20"/>
                <w:szCs w:val="20"/>
              </w:rPr>
              <w:t xml:space="preserve"> paragraph, </w:t>
            </w:r>
            <w:r w:rsidR="00EF1D21" w:rsidRPr="00BE3E27">
              <w:rPr>
                <w:rFonts w:ascii="Times New Roman" w:eastAsia="Times New Roman" w:hAnsi="Times New Roman" w:cs="Times New Roman"/>
                <w:b/>
                <w:bCs/>
                <w:sz w:val="20"/>
                <w:szCs w:val="20"/>
              </w:rPr>
              <w:t xml:space="preserve">Page </w:t>
            </w:r>
            <w:r w:rsidR="00EF1D21">
              <w:rPr>
                <w:rFonts w:ascii="Times New Roman" w:eastAsia="Times New Roman" w:hAnsi="Times New Roman" w:cs="Times New Roman"/>
                <w:b/>
                <w:bCs/>
                <w:sz w:val="20"/>
                <w:szCs w:val="20"/>
              </w:rPr>
              <w:t>7</w:t>
            </w:r>
            <w:r w:rsidR="00EF1D21" w:rsidRPr="00BE3E27">
              <w:rPr>
                <w:rFonts w:ascii="Times New Roman" w:eastAsia="Times New Roman" w:hAnsi="Times New Roman" w:cs="Times New Roman"/>
                <w:b/>
                <w:bCs/>
                <w:sz w:val="20"/>
                <w:szCs w:val="20"/>
              </w:rPr>
              <w:t>)</w:t>
            </w:r>
          </w:p>
        </w:tc>
        <w:tc>
          <w:tcPr>
            <w:tcW w:w="30" w:type="dxa"/>
          </w:tcPr>
          <w:p w14:paraId="56DE78C5" w14:textId="65A0CC85" w:rsidR="00E27D79" w:rsidRPr="00FB2A26" w:rsidRDefault="00E27D79" w:rsidP="00E27D79">
            <w:pPr>
              <w:spacing w:after="0" w:line="312" w:lineRule="atLeast"/>
              <w:rPr>
                <w:rFonts w:ascii="Times New Roman" w:eastAsia="Times New Roman" w:hAnsi="Times New Roman" w:cs="Times New Roman"/>
                <w:sz w:val="20"/>
                <w:szCs w:val="20"/>
              </w:rPr>
            </w:pPr>
          </w:p>
        </w:tc>
      </w:tr>
      <w:tr w:rsidR="00E27D79" w:rsidRPr="00FB2A26" w14:paraId="576D844B" w14:textId="2FCC044B" w:rsidTr="00244BD6">
        <w:tc>
          <w:tcPr>
            <w:tcW w:w="562" w:type="dxa"/>
            <w:tcMar>
              <w:top w:w="156" w:type="dxa"/>
              <w:left w:w="156" w:type="dxa"/>
              <w:bottom w:w="156" w:type="dxa"/>
              <w:right w:w="156" w:type="dxa"/>
            </w:tcMar>
            <w:hideMark/>
          </w:tcPr>
          <w:p w14:paraId="756B49BD" w14:textId="77777777" w:rsidR="00E27D79" w:rsidRPr="00FB2A26" w:rsidRDefault="00E27D79" w:rsidP="00E27D79">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sz w:val="20"/>
                <w:szCs w:val="20"/>
              </w:rPr>
              <w:t>20. </w:t>
            </w:r>
          </w:p>
        </w:tc>
        <w:tc>
          <w:tcPr>
            <w:tcW w:w="1418" w:type="dxa"/>
            <w:tcMar>
              <w:top w:w="156" w:type="dxa"/>
              <w:left w:w="156" w:type="dxa"/>
              <w:bottom w:w="156" w:type="dxa"/>
              <w:right w:w="156" w:type="dxa"/>
            </w:tcMar>
            <w:hideMark/>
          </w:tcPr>
          <w:p w14:paraId="2FF8D936" w14:textId="77777777" w:rsidR="00E27D79" w:rsidRPr="00FB2A26" w:rsidRDefault="00E27D79" w:rsidP="00E27D79">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sz w:val="20"/>
                <w:szCs w:val="20"/>
              </w:rPr>
              <w:t>Field notes </w:t>
            </w:r>
          </w:p>
        </w:tc>
        <w:tc>
          <w:tcPr>
            <w:tcW w:w="2835" w:type="dxa"/>
            <w:tcMar>
              <w:top w:w="156" w:type="dxa"/>
              <w:left w:w="156" w:type="dxa"/>
              <w:bottom w:w="156" w:type="dxa"/>
              <w:right w:w="156" w:type="dxa"/>
            </w:tcMar>
            <w:hideMark/>
          </w:tcPr>
          <w:p w14:paraId="78B1C8B3" w14:textId="77777777" w:rsidR="00E27D79" w:rsidRPr="00FB2A26" w:rsidRDefault="00E27D79" w:rsidP="00E27D79">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sz w:val="20"/>
                <w:szCs w:val="20"/>
              </w:rPr>
              <w:t>Were field notes made during and/or after the interview or focus group? </w:t>
            </w:r>
          </w:p>
        </w:tc>
        <w:tc>
          <w:tcPr>
            <w:tcW w:w="4215" w:type="dxa"/>
          </w:tcPr>
          <w:p w14:paraId="628FBCE1" w14:textId="20A9BB99" w:rsidR="00E27D79" w:rsidRPr="00FB2A26" w:rsidRDefault="00A43938" w:rsidP="00E27D79">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sz w:val="20"/>
                <w:szCs w:val="20"/>
              </w:rPr>
              <w:t>During the interviews.</w:t>
            </w:r>
            <w:r w:rsidR="00EF1D21">
              <w:rPr>
                <w:rFonts w:ascii="Times New Roman" w:eastAsia="Times New Roman" w:hAnsi="Times New Roman" w:cs="Times New Roman"/>
                <w:sz w:val="20"/>
                <w:szCs w:val="20"/>
              </w:rPr>
              <w:t xml:space="preserve"> </w:t>
            </w:r>
            <w:r w:rsidR="00EF1D21" w:rsidRPr="00BE3E27">
              <w:rPr>
                <w:rFonts w:ascii="Times New Roman" w:eastAsia="Times New Roman" w:hAnsi="Times New Roman" w:cs="Times New Roman"/>
                <w:b/>
                <w:bCs/>
                <w:sz w:val="20"/>
                <w:szCs w:val="20"/>
              </w:rPr>
              <w:t>(Refer to Methods section-</w:t>
            </w:r>
            <w:r w:rsidR="00EF1D21">
              <w:rPr>
                <w:rFonts w:ascii="Times New Roman" w:eastAsia="Times New Roman" w:hAnsi="Times New Roman" w:cs="Times New Roman"/>
                <w:b/>
                <w:bCs/>
                <w:sz w:val="20"/>
                <w:szCs w:val="20"/>
              </w:rPr>
              <w:t xml:space="preserve"> Data collection-</w:t>
            </w:r>
            <w:r w:rsidR="00EF1D21" w:rsidRPr="00BE3E27">
              <w:rPr>
                <w:rFonts w:ascii="Times New Roman" w:eastAsia="Times New Roman" w:hAnsi="Times New Roman" w:cs="Times New Roman"/>
                <w:b/>
                <w:bCs/>
                <w:sz w:val="20"/>
                <w:szCs w:val="20"/>
              </w:rPr>
              <w:t xml:space="preserve"> </w:t>
            </w:r>
            <w:r w:rsidR="00EF1D21">
              <w:rPr>
                <w:rFonts w:ascii="Times New Roman" w:eastAsia="Times New Roman" w:hAnsi="Times New Roman" w:cs="Times New Roman"/>
                <w:b/>
                <w:bCs/>
                <w:sz w:val="20"/>
                <w:szCs w:val="20"/>
              </w:rPr>
              <w:t>1</w:t>
            </w:r>
            <w:r w:rsidR="00EF1D21" w:rsidRPr="00EF1D21">
              <w:rPr>
                <w:rFonts w:ascii="Times New Roman" w:eastAsia="Times New Roman" w:hAnsi="Times New Roman" w:cs="Times New Roman"/>
                <w:b/>
                <w:bCs/>
                <w:sz w:val="20"/>
                <w:szCs w:val="20"/>
                <w:vertAlign w:val="superscript"/>
              </w:rPr>
              <w:t>st</w:t>
            </w:r>
            <w:r w:rsidR="00EF1D21">
              <w:rPr>
                <w:rFonts w:ascii="Times New Roman" w:eastAsia="Times New Roman" w:hAnsi="Times New Roman" w:cs="Times New Roman"/>
                <w:b/>
                <w:bCs/>
                <w:sz w:val="20"/>
                <w:szCs w:val="20"/>
              </w:rPr>
              <w:t xml:space="preserve"> paragraph, </w:t>
            </w:r>
            <w:r w:rsidR="00EF1D21" w:rsidRPr="00BE3E27">
              <w:rPr>
                <w:rFonts w:ascii="Times New Roman" w:eastAsia="Times New Roman" w:hAnsi="Times New Roman" w:cs="Times New Roman"/>
                <w:b/>
                <w:bCs/>
                <w:sz w:val="20"/>
                <w:szCs w:val="20"/>
              </w:rPr>
              <w:t xml:space="preserve">Page </w:t>
            </w:r>
            <w:r w:rsidR="00EF1D21">
              <w:rPr>
                <w:rFonts w:ascii="Times New Roman" w:eastAsia="Times New Roman" w:hAnsi="Times New Roman" w:cs="Times New Roman"/>
                <w:b/>
                <w:bCs/>
                <w:sz w:val="20"/>
                <w:szCs w:val="20"/>
              </w:rPr>
              <w:t>7</w:t>
            </w:r>
            <w:r w:rsidR="00EF1D21" w:rsidRPr="00BE3E27">
              <w:rPr>
                <w:rFonts w:ascii="Times New Roman" w:eastAsia="Times New Roman" w:hAnsi="Times New Roman" w:cs="Times New Roman"/>
                <w:b/>
                <w:bCs/>
                <w:sz w:val="20"/>
                <w:szCs w:val="20"/>
              </w:rPr>
              <w:t>)</w:t>
            </w:r>
          </w:p>
        </w:tc>
        <w:tc>
          <w:tcPr>
            <w:tcW w:w="30" w:type="dxa"/>
          </w:tcPr>
          <w:p w14:paraId="40CD8C36" w14:textId="0BEEC888" w:rsidR="00E27D79" w:rsidRPr="00FB2A26" w:rsidRDefault="00E27D79" w:rsidP="00E27D79">
            <w:pPr>
              <w:spacing w:after="0" w:line="312" w:lineRule="atLeast"/>
              <w:rPr>
                <w:rFonts w:ascii="Times New Roman" w:eastAsia="Times New Roman" w:hAnsi="Times New Roman" w:cs="Times New Roman"/>
                <w:sz w:val="20"/>
                <w:szCs w:val="20"/>
              </w:rPr>
            </w:pPr>
          </w:p>
        </w:tc>
      </w:tr>
      <w:tr w:rsidR="00E27D79" w:rsidRPr="00FB2A26" w14:paraId="3C307284" w14:textId="2888BABA" w:rsidTr="00244BD6">
        <w:tc>
          <w:tcPr>
            <w:tcW w:w="562" w:type="dxa"/>
            <w:tcMar>
              <w:top w:w="156" w:type="dxa"/>
              <w:left w:w="156" w:type="dxa"/>
              <w:bottom w:w="156" w:type="dxa"/>
              <w:right w:w="156" w:type="dxa"/>
            </w:tcMar>
            <w:hideMark/>
          </w:tcPr>
          <w:p w14:paraId="1F792876" w14:textId="77777777" w:rsidR="00E27D79" w:rsidRPr="00FB2A26" w:rsidRDefault="00E27D79" w:rsidP="00E27D79">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sz w:val="20"/>
                <w:szCs w:val="20"/>
              </w:rPr>
              <w:t>21. </w:t>
            </w:r>
          </w:p>
        </w:tc>
        <w:tc>
          <w:tcPr>
            <w:tcW w:w="1418" w:type="dxa"/>
            <w:tcMar>
              <w:top w:w="156" w:type="dxa"/>
              <w:left w:w="156" w:type="dxa"/>
              <w:bottom w:w="156" w:type="dxa"/>
              <w:right w:w="156" w:type="dxa"/>
            </w:tcMar>
            <w:hideMark/>
          </w:tcPr>
          <w:p w14:paraId="0611E9F9" w14:textId="77777777" w:rsidR="00E27D79" w:rsidRPr="00FB2A26" w:rsidRDefault="00E27D79" w:rsidP="00E27D79">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sz w:val="20"/>
                <w:szCs w:val="20"/>
              </w:rPr>
              <w:t>Duration </w:t>
            </w:r>
          </w:p>
        </w:tc>
        <w:tc>
          <w:tcPr>
            <w:tcW w:w="2835" w:type="dxa"/>
            <w:tcMar>
              <w:top w:w="156" w:type="dxa"/>
              <w:left w:w="156" w:type="dxa"/>
              <w:bottom w:w="156" w:type="dxa"/>
              <w:right w:w="156" w:type="dxa"/>
            </w:tcMar>
            <w:hideMark/>
          </w:tcPr>
          <w:p w14:paraId="7849A449" w14:textId="77777777" w:rsidR="00E27D79" w:rsidRPr="00FB2A26" w:rsidRDefault="00E27D79" w:rsidP="00E27D79">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sz w:val="20"/>
                <w:szCs w:val="20"/>
              </w:rPr>
              <w:t>What was the duration of the interviews or focus group? </w:t>
            </w:r>
          </w:p>
        </w:tc>
        <w:tc>
          <w:tcPr>
            <w:tcW w:w="4215" w:type="dxa"/>
          </w:tcPr>
          <w:p w14:paraId="2DC0B452" w14:textId="5CF52B55" w:rsidR="00E27D79" w:rsidRPr="00FB2A26" w:rsidRDefault="004A4C5A" w:rsidP="00E27D79">
            <w:pPr>
              <w:spacing w:after="0" w:line="312" w:lineRule="atLeast"/>
              <w:rPr>
                <w:rFonts w:ascii="Times New Roman" w:eastAsia="Times New Roman" w:hAnsi="Times New Roman" w:cs="Times New Roman"/>
                <w:sz w:val="20"/>
                <w:szCs w:val="20"/>
              </w:rPr>
            </w:pPr>
            <w:r>
              <w:rPr>
                <w:rFonts w:ascii="Times New Roman" w:hAnsi="Times New Roman" w:cs="Times New Roman"/>
                <w:color w:val="000000" w:themeColor="text1"/>
                <w:sz w:val="20"/>
                <w:szCs w:val="20"/>
              </w:rPr>
              <w:t xml:space="preserve">Range </w:t>
            </w:r>
            <w:r w:rsidR="00A43938" w:rsidRPr="00FB2A26">
              <w:rPr>
                <w:rFonts w:ascii="Times New Roman" w:hAnsi="Times New Roman" w:cs="Times New Roman"/>
                <w:color w:val="000000" w:themeColor="text1"/>
                <w:sz w:val="20"/>
                <w:szCs w:val="20"/>
              </w:rPr>
              <w:t>45 to 105 minutes</w:t>
            </w:r>
            <w:r w:rsidR="003E4C3F">
              <w:rPr>
                <w:rFonts w:ascii="Times New Roman" w:hAnsi="Times New Roman" w:cs="Times New Roman"/>
                <w:color w:val="000000" w:themeColor="text1"/>
                <w:sz w:val="20"/>
                <w:szCs w:val="20"/>
              </w:rPr>
              <w:t xml:space="preserve"> </w:t>
            </w:r>
            <w:r w:rsidR="00EF1D21" w:rsidRPr="00BE3E27">
              <w:rPr>
                <w:rFonts w:ascii="Times New Roman" w:eastAsia="Times New Roman" w:hAnsi="Times New Roman" w:cs="Times New Roman"/>
                <w:b/>
                <w:bCs/>
                <w:sz w:val="20"/>
                <w:szCs w:val="20"/>
              </w:rPr>
              <w:t>(Refer to Methods section-</w:t>
            </w:r>
            <w:r w:rsidR="00EF1D21">
              <w:rPr>
                <w:rFonts w:ascii="Times New Roman" w:eastAsia="Times New Roman" w:hAnsi="Times New Roman" w:cs="Times New Roman"/>
                <w:b/>
                <w:bCs/>
                <w:sz w:val="20"/>
                <w:szCs w:val="20"/>
              </w:rPr>
              <w:t xml:space="preserve"> Data collection-</w:t>
            </w:r>
            <w:r w:rsidR="00EF1D21" w:rsidRPr="00BE3E27">
              <w:rPr>
                <w:rFonts w:ascii="Times New Roman" w:eastAsia="Times New Roman" w:hAnsi="Times New Roman" w:cs="Times New Roman"/>
                <w:b/>
                <w:bCs/>
                <w:sz w:val="20"/>
                <w:szCs w:val="20"/>
              </w:rPr>
              <w:t xml:space="preserve"> </w:t>
            </w:r>
            <w:r w:rsidR="00EF1D21">
              <w:rPr>
                <w:rFonts w:ascii="Times New Roman" w:eastAsia="Times New Roman" w:hAnsi="Times New Roman" w:cs="Times New Roman"/>
                <w:b/>
                <w:bCs/>
                <w:sz w:val="20"/>
                <w:szCs w:val="20"/>
              </w:rPr>
              <w:t>1</w:t>
            </w:r>
            <w:r w:rsidR="00EF1D21" w:rsidRPr="00EF1D21">
              <w:rPr>
                <w:rFonts w:ascii="Times New Roman" w:eastAsia="Times New Roman" w:hAnsi="Times New Roman" w:cs="Times New Roman"/>
                <w:b/>
                <w:bCs/>
                <w:sz w:val="20"/>
                <w:szCs w:val="20"/>
                <w:vertAlign w:val="superscript"/>
              </w:rPr>
              <w:t>st</w:t>
            </w:r>
            <w:r w:rsidR="00EF1D21">
              <w:rPr>
                <w:rFonts w:ascii="Times New Roman" w:eastAsia="Times New Roman" w:hAnsi="Times New Roman" w:cs="Times New Roman"/>
                <w:b/>
                <w:bCs/>
                <w:sz w:val="20"/>
                <w:szCs w:val="20"/>
              </w:rPr>
              <w:t xml:space="preserve"> paragraph, </w:t>
            </w:r>
            <w:r w:rsidR="00EF1D21" w:rsidRPr="00BE3E27">
              <w:rPr>
                <w:rFonts w:ascii="Times New Roman" w:eastAsia="Times New Roman" w:hAnsi="Times New Roman" w:cs="Times New Roman"/>
                <w:b/>
                <w:bCs/>
                <w:sz w:val="20"/>
                <w:szCs w:val="20"/>
              </w:rPr>
              <w:t xml:space="preserve">Page </w:t>
            </w:r>
            <w:r w:rsidR="00EF1D21">
              <w:rPr>
                <w:rFonts w:ascii="Times New Roman" w:eastAsia="Times New Roman" w:hAnsi="Times New Roman" w:cs="Times New Roman"/>
                <w:b/>
                <w:bCs/>
                <w:sz w:val="20"/>
                <w:szCs w:val="20"/>
              </w:rPr>
              <w:t>7</w:t>
            </w:r>
            <w:r w:rsidR="00EF1D21" w:rsidRPr="00BE3E27">
              <w:rPr>
                <w:rFonts w:ascii="Times New Roman" w:eastAsia="Times New Roman" w:hAnsi="Times New Roman" w:cs="Times New Roman"/>
                <w:b/>
                <w:bCs/>
                <w:sz w:val="20"/>
                <w:szCs w:val="20"/>
              </w:rPr>
              <w:t>)</w:t>
            </w:r>
          </w:p>
        </w:tc>
        <w:tc>
          <w:tcPr>
            <w:tcW w:w="30" w:type="dxa"/>
          </w:tcPr>
          <w:p w14:paraId="20703382" w14:textId="3F4DFBC6" w:rsidR="00E27D79" w:rsidRPr="00FB2A26" w:rsidRDefault="00E27D79" w:rsidP="00E27D79">
            <w:pPr>
              <w:spacing w:after="0" w:line="312" w:lineRule="atLeast"/>
              <w:rPr>
                <w:rFonts w:ascii="Times New Roman" w:eastAsia="Times New Roman" w:hAnsi="Times New Roman" w:cs="Times New Roman"/>
                <w:sz w:val="20"/>
                <w:szCs w:val="20"/>
              </w:rPr>
            </w:pPr>
          </w:p>
        </w:tc>
      </w:tr>
      <w:tr w:rsidR="00E27D79" w:rsidRPr="00FB2A26" w14:paraId="4A4AAA11" w14:textId="0B74D613" w:rsidTr="00244BD6">
        <w:tc>
          <w:tcPr>
            <w:tcW w:w="562" w:type="dxa"/>
            <w:tcMar>
              <w:top w:w="156" w:type="dxa"/>
              <w:left w:w="156" w:type="dxa"/>
              <w:bottom w:w="156" w:type="dxa"/>
              <w:right w:w="156" w:type="dxa"/>
            </w:tcMar>
            <w:hideMark/>
          </w:tcPr>
          <w:p w14:paraId="29A5FE4F" w14:textId="77777777" w:rsidR="00E27D79" w:rsidRPr="00FB2A26" w:rsidRDefault="00E27D79" w:rsidP="00E27D79">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sz w:val="20"/>
                <w:szCs w:val="20"/>
              </w:rPr>
              <w:t>22. </w:t>
            </w:r>
          </w:p>
        </w:tc>
        <w:tc>
          <w:tcPr>
            <w:tcW w:w="1418" w:type="dxa"/>
            <w:tcMar>
              <w:top w:w="156" w:type="dxa"/>
              <w:left w:w="156" w:type="dxa"/>
              <w:bottom w:w="156" w:type="dxa"/>
              <w:right w:w="156" w:type="dxa"/>
            </w:tcMar>
            <w:hideMark/>
          </w:tcPr>
          <w:p w14:paraId="6019D3B2" w14:textId="77777777" w:rsidR="00E27D79" w:rsidRPr="00FB2A26" w:rsidRDefault="00E27D79" w:rsidP="00E27D79">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sz w:val="20"/>
                <w:szCs w:val="20"/>
              </w:rPr>
              <w:t>Data saturation </w:t>
            </w:r>
          </w:p>
        </w:tc>
        <w:tc>
          <w:tcPr>
            <w:tcW w:w="2835" w:type="dxa"/>
            <w:tcMar>
              <w:top w:w="156" w:type="dxa"/>
              <w:left w:w="156" w:type="dxa"/>
              <w:bottom w:w="156" w:type="dxa"/>
              <w:right w:w="156" w:type="dxa"/>
            </w:tcMar>
            <w:hideMark/>
          </w:tcPr>
          <w:p w14:paraId="59DB39F1" w14:textId="77777777" w:rsidR="00E27D79" w:rsidRPr="00FB2A26" w:rsidRDefault="00E27D79" w:rsidP="00E27D79">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sz w:val="20"/>
                <w:szCs w:val="20"/>
              </w:rPr>
              <w:t>Was data saturation discussed? </w:t>
            </w:r>
          </w:p>
        </w:tc>
        <w:tc>
          <w:tcPr>
            <w:tcW w:w="4215" w:type="dxa"/>
          </w:tcPr>
          <w:p w14:paraId="29EC7135" w14:textId="26009BD8" w:rsidR="00E27D79" w:rsidRPr="00FB2A26" w:rsidRDefault="00A43938" w:rsidP="00E27D79">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sz w:val="20"/>
                <w:szCs w:val="20"/>
              </w:rPr>
              <w:t>Yes</w:t>
            </w:r>
            <w:r w:rsidR="00EF1D21">
              <w:rPr>
                <w:rFonts w:ascii="Times New Roman" w:eastAsia="Times New Roman" w:hAnsi="Times New Roman" w:cs="Times New Roman"/>
                <w:sz w:val="20"/>
                <w:szCs w:val="20"/>
              </w:rPr>
              <w:t xml:space="preserve">. </w:t>
            </w:r>
            <w:r w:rsidR="00EF1D21" w:rsidRPr="00EF1D21">
              <w:rPr>
                <w:rFonts w:ascii="Times New Roman" w:eastAsia="Times New Roman" w:hAnsi="Times New Roman" w:cs="Times New Roman"/>
                <w:b/>
                <w:bCs/>
                <w:sz w:val="20"/>
                <w:szCs w:val="20"/>
              </w:rPr>
              <w:t>(Refer to Methods section- Data analysis- last line, Page 7)</w:t>
            </w:r>
          </w:p>
        </w:tc>
        <w:tc>
          <w:tcPr>
            <w:tcW w:w="30" w:type="dxa"/>
          </w:tcPr>
          <w:p w14:paraId="1C455432" w14:textId="54D27C03" w:rsidR="00E27D79" w:rsidRPr="00FB2A26" w:rsidRDefault="00E27D79" w:rsidP="00E27D79">
            <w:pPr>
              <w:spacing w:after="0" w:line="312" w:lineRule="atLeast"/>
              <w:rPr>
                <w:rFonts w:ascii="Times New Roman" w:eastAsia="Times New Roman" w:hAnsi="Times New Roman" w:cs="Times New Roman"/>
                <w:sz w:val="20"/>
                <w:szCs w:val="20"/>
              </w:rPr>
            </w:pPr>
          </w:p>
        </w:tc>
      </w:tr>
      <w:tr w:rsidR="00E27D79" w:rsidRPr="00FB2A26" w14:paraId="23AD33E7" w14:textId="2ABBCBF8" w:rsidTr="00244BD6">
        <w:tc>
          <w:tcPr>
            <w:tcW w:w="562" w:type="dxa"/>
            <w:tcMar>
              <w:top w:w="156" w:type="dxa"/>
              <w:left w:w="156" w:type="dxa"/>
              <w:bottom w:w="156" w:type="dxa"/>
              <w:right w:w="156" w:type="dxa"/>
            </w:tcMar>
            <w:hideMark/>
          </w:tcPr>
          <w:p w14:paraId="2D6B2E03" w14:textId="77777777" w:rsidR="00E27D79" w:rsidRPr="00FB2A26" w:rsidRDefault="00E27D79" w:rsidP="00E27D79">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sz w:val="20"/>
                <w:szCs w:val="20"/>
              </w:rPr>
              <w:lastRenderedPageBreak/>
              <w:t>23. </w:t>
            </w:r>
          </w:p>
        </w:tc>
        <w:tc>
          <w:tcPr>
            <w:tcW w:w="1418" w:type="dxa"/>
            <w:tcMar>
              <w:top w:w="156" w:type="dxa"/>
              <w:left w:w="156" w:type="dxa"/>
              <w:bottom w:w="156" w:type="dxa"/>
              <w:right w:w="156" w:type="dxa"/>
            </w:tcMar>
            <w:hideMark/>
          </w:tcPr>
          <w:p w14:paraId="03D0E8C8" w14:textId="77777777" w:rsidR="00E27D79" w:rsidRPr="00FB2A26" w:rsidRDefault="00E27D79" w:rsidP="00E27D79">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sz w:val="20"/>
                <w:szCs w:val="20"/>
              </w:rPr>
              <w:t>Transcripts returned </w:t>
            </w:r>
          </w:p>
        </w:tc>
        <w:tc>
          <w:tcPr>
            <w:tcW w:w="2835" w:type="dxa"/>
            <w:tcMar>
              <w:top w:w="156" w:type="dxa"/>
              <w:left w:w="156" w:type="dxa"/>
              <w:bottom w:w="156" w:type="dxa"/>
              <w:right w:w="156" w:type="dxa"/>
            </w:tcMar>
            <w:hideMark/>
          </w:tcPr>
          <w:p w14:paraId="007F0346" w14:textId="77777777" w:rsidR="00E27D79" w:rsidRPr="00FB2A26" w:rsidRDefault="00E27D79" w:rsidP="00E27D79">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sz w:val="20"/>
                <w:szCs w:val="20"/>
              </w:rPr>
              <w:t>Were transcripts returned to participants for comment and/or correction? </w:t>
            </w:r>
          </w:p>
        </w:tc>
        <w:tc>
          <w:tcPr>
            <w:tcW w:w="4215" w:type="dxa"/>
          </w:tcPr>
          <w:p w14:paraId="4EBE1A51" w14:textId="67691CAA" w:rsidR="00E27D79" w:rsidRPr="00FB2A26" w:rsidRDefault="00A90478" w:rsidP="00E27D79">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sz w:val="20"/>
                <w:szCs w:val="20"/>
              </w:rPr>
              <w:t>N</w:t>
            </w:r>
            <w:r w:rsidR="00EA4BFE" w:rsidRPr="00FB2A26">
              <w:rPr>
                <w:rFonts w:ascii="Times New Roman" w:eastAsia="Times New Roman" w:hAnsi="Times New Roman" w:cs="Times New Roman"/>
                <w:sz w:val="20"/>
                <w:szCs w:val="20"/>
              </w:rPr>
              <w:t>o</w:t>
            </w:r>
            <w:r w:rsidR="00C46B20">
              <w:rPr>
                <w:rFonts w:ascii="Times New Roman" w:eastAsia="Times New Roman" w:hAnsi="Times New Roman" w:cs="Times New Roman"/>
                <w:sz w:val="20"/>
                <w:szCs w:val="20"/>
              </w:rPr>
              <w:t>.</w:t>
            </w:r>
            <w:r w:rsidR="00C46B20" w:rsidRPr="00F97170">
              <w:rPr>
                <w:rFonts w:ascii="Times New Roman" w:eastAsia="Times New Roman" w:hAnsi="Times New Roman" w:cs="Times New Roman"/>
                <w:sz w:val="20"/>
                <w:szCs w:val="20"/>
              </w:rPr>
              <w:t xml:space="preserve"> </w:t>
            </w:r>
            <w:r w:rsidR="00C46B20" w:rsidRPr="00F97170">
              <w:rPr>
                <w:rFonts w:ascii="Times New Roman" w:eastAsia="Times New Roman" w:hAnsi="Times New Roman" w:cs="Times New Roman"/>
                <w:sz w:val="20"/>
                <w:szCs w:val="20"/>
              </w:rPr>
              <w:t>The transcripts were not returned to participants nor their feedback sought however a dissemination seminar was held at project conclusion and findings were shared with various stakeholders including community representatives.</w:t>
            </w:r>
            <w:r w:rsidR="00C46B20">
              <w:rPr>
                <w:rFonts w:ascii="Times New Roman" w:eastAsia="Times New Roman" w:hAnsi="Times New Roman" w:cs="Times New Roman"/>
                <w:sz w:val="20"/>
                <w:szCs w:val="20"/>
              </w:rPr>
              <w:t xml:space="preserve"> </w:t>
            </w:r>
            <w:r w:rsidR="00C46B20" w:rsidRPr="00F97170">
              <w:rPr>
                <w:rFonts w:ascii="Times New Roman" w:eastAsia="Times New Roman" w:hAnsi="Times New Roman" w:cs="Times New Roman"/>
                <w:b/>
                <w:bCs/>
                <w:sz w:val="20"/>
                <w:szCs w:val="20"/>
              </w:rPr>
              <w:t>(Refer to Data analysis section- 1</w:t>
            </w:r>
            <w:r w:rsidR="00C46B20" w:rsidRPr="00F97170">
              <w:rPr>
                <w:rFonts w:ascii="Times New Roman" w:eastAsia="Times New Roman" w:hAnsi="Times New Roman" w:cs="Times New Roman"/>
                <w:b/>
                <w:bCs/>
                <w:sz w:val="20"/>
                <w:szCs w:val="20"/>
                <w:vertAlign w:val="superscript"/>
              </w:rPr>
              <w:t>st</w:t>
            </w:r>
            <w:r w:rsidR="00C46B20" w:rsidRPr="00F97170">
              <w:rPr>
                <w:rFonts w:ascii="Times New Roman" w:eastAsia="Times New Roman" w:hAnsi="Times New Roman" w:cs="Times New Roman"/>
                <w:b/>
                <w:bCs/>
                <w:sz w:val="20"/>
                <w:szCs w:val="20"/>
              </w:rPr>
              <w:t xml:space="preserve"> paragraph, page 8)</w:t>
            </w:r>
          </w:p>
        </w:tc>
        <w:tc>
          <w:tcPr>
            <w:tcW w:w="30" w:type="dxa"/>
          </w:tcPr>
          <w:p w14:paraId="018CBFB7" w14:textId="6EBFCA3B" w:rsidR="00E27D79" w:rsidRPr="00FB2A26" w:rsidRDefault="00E27D79" w:rsidP="00E27D79">
            <w:pPr>
              <w:spacing w:after="0" w:line="312" w:lineRule="atLeast"/>
              <w:rPr>
                <w:rFonts w:ascii="Times New Roman" w:eastAsia="Times New Roman" w:hAnsi="Times New Roman" w:cs="Times New Roman"/>
                <w:sz w:val="20"/>
                <w:szCs w:val="20"/>
              </w:rPr>
            </w:pPr>
          </w:p>
        </w:tc>
      </w:tr>
      <w:tr w:rsidR="00244BD6" w:rsidRPr="00FB2A26" w14:paraId="5F30C9DD" w14:textId="0FA3820F" w:rsidTr="0091284E">
        <w:tc>
          <w:tcPr>
            <w:tcW w:w="9060" w:type="dxa"/>
            <w:gridSpan w:val="5"/>
            <w:tcMar>
              <w:top w:w="156" w:type="dxa"/>
              <w:left w:w="156" w:type="dxa"/>
              <w:bottom w:w="156" w:type="dxa"/>
              <w:right w:w="156" w:type="dxa"/>
            </w:tcMar>
            <w:hideMark/>
          </w:tcPr>
          <w:p w14:paraId="0EC1443B" w14:textId="1C919A2A" w:rsidR="00244BD6" w:rsidRPr="00FB2A26" w:rsidRDefault="00244BD6" w:rsidP="00244BD6">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b/>
                <w:bCs/>
                <w:sz w:val="20"/>
                <w:szCs w:val="20"/>
                <w:bdr w:val="none" w:sz="0" w:space="0" w:color="auto" w:frame="1"/>
              </w:rPr>
              <w:t>Domain 3: analysis and finding</w:t>
            </w:r>
            <w:r>
              <w:rPr>
                <w:rFonts w:ascii="Times New Roman" w:eastAsia="Times New Roman" w:hAnsi="Times New Roman" w:cs="Times New Roman"/>
                <w:b/>
                <w:bCs/>
                <w:sz w:val="20"/>
                <w:szCs w:val="20"/>
                <w:bdr w:val="none" w:sz="0" w:space="0" w:color="auto" w:frame="1"/>
              </w:rPr>
              <w:t>s</w:t>
            </w:r>
          </w:p>
        </w:tc>
      </w:tr>
      <w:tr w:rsidR="00244BD6" w:rsidRPr="00FB2A26" w14:paraId="6A36076F" w14:textId="2763550D" w:rsidTr="00186AFB">
        <w:tc>
          <w:tcPr>
            <w:tcW w:w="9060" w:type="dxa"/>
            <w:gridSpan w:val="5"/>
            <w:tcMar>
              <w:top w:w="156" w:type="dxa"/>
              <w:left w:w="156" w:type="dxa"/>
              <w:bottom w:w="156" w:type="dxa"/>
              <w:right w:w="156" w:type="dxa"/>
            </w:tcMar>
            <w:hideMark/>
          </w:tcPr>
          <w:p w14:paraId="28C2AC1A" w14:textId="2429F333" w:rsidR="00244BD6" w:rsidRPr="00FB2A26" w:rsidRDefault="00244BD6" w:rsidP="00244BD6">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sz w:val="20"/>
                <w:szCs w:val="20"/>
              </w:rPr>
              <w:t>Data analysis </w:t>
            </w:r>
          </w:p>
        </w:tc>
      </w:tr>
      <w:tr w:rsidR="00E27D79" w:rsidRPr="00FB2A26" w14:paraId="19138705" w14:textId="4F513181" w:rsidTr="00244BD6">
        <w:tc>
          <w:tcPr>
            <w:tcW w:w="562" w:type="dxa"/>
            <w:tcMar>
              <w:top w:w="156" w:type="dxa"/>
              <w:left w:w="156" w:type="dxa"/>
              <w:bottom w:w="156" w:type="dxa"/>
              <w:right w:w="156" w:type="dxa"/>
            </w:tcMar>
            <w:hideMark/>
          </w:tcPr>
          <w:p w14:paraId="35C82789" w14:textId="77777777" w:rsidR="00E27D79" w:rsidRPr="00FB2A26" w:rsidRDefault="00E27D79" w:rsidP="00E27D79">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sz w:val="20"/>
                <w:szCs w:val="20"/>
              </w:rPr>
              <w:t>24. </w:t>
            </w:r>
          </w:p>
        </w:tc>
        <w:tc>
          <w:tcPr>
            <w:tcW w:w="1418" w:type="dxa"/>
            <w:tcMar>
              <w:top w:w="156" w:type="dxa"/>
              <w:left w:w="156" w:type="dxa"/>
              <w:bottom w:w="156" w:type="dxa"/>
              <w:right w:w="156" w:type="dxa"/>
            </w:tcMar>
            <w:hideMark/>
          </w:tcPr>
          <w:p w14:paraId="5AA1700F" w14:textId="77777777" w:rsidR="00E27D79" w:rsidRPr="00FB2A26" w:rsidRDefault="00E27D79" w:rsidP="00E27D79">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sz w:val="20"/>
                <w:szCs w:val="20"/>
              </w:rPr>
              <w:t>Number of data coders </w:t>
            </w:r>
          </w:p>
        </w:tc>
        <w:tc>
          <w:tcPr>
            <w:tcW w:w="2835" w:type="dxa"/>
            <w:tcMar>
              <w:top w:w="156" w:type="dxa"/>
              <w:left w:w="156" w:type="dxa"/>
              <w:bottom w:w="156" w:type="dxa"/>
              <w:right w:w="156" w:type="dxa"/>
            </w:tcMar>
            <w:hideMark/>
          </w:tcPr>
          <w:p w14:paraId="7E54DF9D" w14:textId="77777777" w:rsidR="00E27D79" w:rsidRPr="00FB2A26" w:rsidRDefault="00E27D79" w:rsidP="00E27D79">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sz w:val="20"/>
                <w:szCs w:val="20"/>
              </w:rPr>
              <w:t>How many data coders coded the data? </w:t>
            </w:r>
          </w:p>
        </w:tc>
        <w:tc>
          <w:tcPr>
            <w:tcW w:w="4215" w:type="dxa"/>
          </w:tcPr>
          <w:p w14:paraId="116E9B96" w14:textId="16CD2209" w:rsidR="00E27D79" w:rsidRPr="00FB2A26" w:rsidRDefault="00C42E28" w:rsidP="00E27D79">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sz w:val="20"/>
                <w:szCs w:val="20"/>
              </w:rPr>
              <w:t>Three</w:t>
            </w:r>
            <w:r w:rsidR="00EF1D21">
              <w:rPr>
                <w:rFonts w:ascii="Times New Roman" w:eastAsia="Times New Roman" w:hAnsi="Times New Roman" w:cs="Times New Roman"/>
                <w:sz w:val="20"/>
                <w:szCs w:val="20"/>
              </w:rPr>
              <w:t xml:space="preserve">. </w:t>
            </w:r>
            <w:r w:rsidR="00EF1D21" w:rsidRPr="00EF1D21">
              <w:rPr>
                <w:rFonts w:ascii="Times New Roman" w:eastAsia="Times New Roman" w:hAnsi="Times New Roman" w:cs="Times New Roman"/>
                <w:b/>
                <w:bCs/>
                <w:sz w:val="20"/>
                <w:szCs w:val="20"/>
              </w:rPr>
              <w:t xml:space="preserve">(Refer to Methods section- Data analysis- last </w:t>
            </w:r>
            <w:r w:rsidR="00EF1D21">
              <w:rPr>
                <w:rFonts w:ascii="Times New Roman" w:eastAsia="Times New Roman" w:hAnsi="Times New Roman" w:cs="Times New Roman"/>
                <w:b/>
                <w:bCs/>
                <w:sz w:val="20"/>
                <w:szCs w:val="20"/>
              </w:rPr>
              <w:t>paragraph</w:t>
            </w:r>
            <w:r w:rsidR="00EF1D21" w:rsidRPr="00EF1D21">
              <w:rPr>
                <w:rFonts w:ascii="Times New Roman" w:eastAsia="Times New Roman" w:hAnsi="Times New Roman" w:cs="Times New Roman"/>
                <w:b/>
                <w:bCs/>
                <w:sz w:val="20"/>
                <w:szCs w:val="20"/>
              </w:rPr>
              <w:t>, Page 7)</w:t>
            </w:r>
          </w:p>
        </w:tc>
        <w:tc>
          <w:tcPr>
            <w:tcW w:w="30" w:type="dxa"/>
          </w:tcPr>
          <w:p w14:paraId="78E51211" w14:textId="553C9D62" w:rsidR="00E27D79" w:rsidRPr="00FB2A26" w:rsidRDefault="00E27D79" w:rsidP="00E27D79">
            <w:pPr>
              <w:spacing w:after="0" w:line="312" w:lineRule="atLeast"/>
              <w:rPr>
                <w:rFonts w:ascii="Times New Roman" w:eastAsia="Times New Roman" w:hAnsi="Times New Roman" w:cs="Times New Roman"/>
                <w:sz w:val="20"/>
                <w:szCs w:val="20"/>
              </w:rPr>
            </w:pPr>
          </w:p>
        </w:tc>
      </w:tr>
      <w:tr w:rsidR="00E27D79" w:rsidRPr="00FB2A26" w14:paraId="770288A1" w14:textId="06F3036D" w:rsidTr="00244BD6">
        <w:tc>
          <w:tcPr>
            <w:tcW w:w="562" w:type="dxa"/>
            <w:tcMar>
              <w:top w:w="156" w:type="dxa"/>
              <w:left w:w="156" w:type="dxa"/>
              <w:bottom w:w="156" w:type="dxa"/>
              <w:right w:w="156" w:type="dxa"/>
            </w:tcMar>
            <w:hideMark/>
          </w:tcPr>
          <w:p w14:paraId="1D2F7D65" w14:textId="77777777" w:rsidR="00E27D79" w:rsidRPr="00FB2A26" w:rsidRDefault="00E27D79" w:rsidP="00E27D79">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sz w:val="20"/>
                <w:szCs w:val="20"/>
              </w:rPr>
              <w:t>25. </w:t>
            </w:r>
          </w:p>
        </w:tc>
        <w:tc>
          <w:tcPr>
            <w:tcW w:w="1418" w:type="dxa"/>
            <w:tcMar>
              <w:top w:w="156" w:type="dxa"/>
              <w:left w:w="156" w:type="dxa"/>
              <w:bottom w:w="156" w:type="dxa"/>
              <w:right w:w="156" w:type="dxa"/>
            </w:tcMar>
            <w:hideMark/>
          </w:tcPr>
          <w:p w14:paraId="41EA5678" w14:textId="77777777" w:rsidR="00E27D79" w:rsidRPr="00FB2A26" w:rsidRDefault="00E27D79" w:rsidP="00E27D79">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sz w:val="20"/>
                <w:szCs w:val="20"/>
              </w:rPr>
              <w:t>Description of the coding tree </w:t>
            </w:r>
          </w:p>
        </w:tc>
        <w:tc>
          <w:tcPr>
            <w:tcW w:w="2835" w:type="dxa"/>
            <w:tcMar>
              <w:top w:w="156" w:type="dxa"/>
              <w:left w:w="156" w:type="dxa"/>
              <w:bottom w:w="156" w:type="dxa"/>
              <w:right w:w="156" w:type="dxa"/>
            </w:tcMar>
            <w:hideMark/>
          </w:tcPr>
          <w:p w14:paraId="56041E12" w14:textId="77777777" w:rsidR="00E27D79" w:rsidRPr="00FB2A26" w:rsidRDefault="00E27D79" w:rsidP="00E27D79">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sz w:val="20"/>
                <w:szCs w:val="20"/>
              </w:rPr>
              <w:t>Did authors provide a description of the coding tree? </w:t>
            </w:r>
          </w:p>
        </w:tc>
        <w:tc>
          <w:tcPr>
            <w:tcW w:w="4215" w:type="dxa"/>
          </w:tcPr>
          <w:p w14:paraId="2CA06B42" w14:textId="3D795954" w:rsidR="00E27D79" w:rsidRPr="00FB2A26" w:rsidRDefault="00237707" w:rsidP="00E27D79">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sz w:val="20"/>
                <w:szCs w:val="20"/>
              </w:rPr>
              <w:t xml:space="preserve">Probes for interviews </w:t>
            </w:r>
            <w:r w:rsidRPr="00B80C2B">
              <w:rPr>
                <w:rFonts w:ascii="Times New Roman" w:eastAsia="Times New Roman" w:hAnsi="Times New Roman" w:cs="Times New Roman"/>
                <w:b/>
                <w:bCs/>
                <w:sz w:val="20"/>
                <w:szCs w:val="20"/>
              </w:rPr>
              <w:t>(</w:t>
            </w:r>
            <w:r w:rsidR="00B80C2B">
              <w:rPr>
                <w:rFonts w:ascii="Times New Roman" w:eastAsia="Times New Roman" w:hAnsi="Times New Roman" w:cs="Times New Roman"/>
                <w:b/>
                <w:bCs/>
                <w:sz w:val="20"/>
                <w:szCs w:val="20"/>
              </w:rPr>
              <w:t xml:space="preserve">Refer to </w:t>
            </w:r>
            <w:r w:rsidRPr="00B80C2B">
              <w:rPr>
                <w:rFonts w:ascii="Times New Roman" w:eastAsia="Times New Roman" w:hAnsi="Times New Roman" w:cs="Times New Roman"/>
                <w:b/>
                <w:bCs/>
                <w:sz w:val="20"/>
                <w:szCs w:val="20"/>
              </w:rPr>
              <w:t>Figure 1</w:t>
            </w:r>
            <w:r w:rsidR="00FB2A26" w:rsidRPr="00B80C2B">
              <w:rPr>
                <w:rFonts w:ascii="Times New Roman" w:eastAsia="Times New Roman" w:hAnsi="Times New Roman" w:cs="Times New Roman"/>
                <w:b/>
                <w:bCs/>
                <w:sz w:val="20"/>
                <w:szCs w:val="20"/>
              </w:rPr>
              <w:t xml:space="preserve"> on page 25</w:t>
            </w:r>
            <w:r w:rsidRPr="00B80C2B">
              <w:rPr>
                <w:rFonts w:ascii="Times New Roman" w:eastAsia="Times New Roman" w:hAnsi="Times New Roman" w:cs="Times New Roman"/>
                <w:b/>
                <w:bCs/>
                <w:sz w:val="20"/>
                <w:szCs w:val="20"/>
              </w:rPr>
              <w:t>)</w:t>
            </w:r>
          </w:p>
        </w:tc>
        <w:tc>
          <w:tcPr>
            <w:tcW w:w="30" w:type="dxa"/>
          </w:tcPr>
          <w:p w14:paraId="33D719C8" w14:textId="5B537AF2" w:rsidR="00E27D79" w:rsidRPr="00FB2A26" w:rsidRDefault="00E27D79" w:rsidP="00E27D79">
            <w:pPr>
              <w:spacing w:after="0" w:line="312" w:lineRule="atLeast"/>
              <w:rPr>
                <w:rFonts w:ascii="Times New Roman" w:eastAsia="Times New Roman" w:hAnsi="Times New Roman" w:cs="Times New Roman"/>
                <w:sz w:val="20"/>
                <w:szCs w:val="20"/>
              </w:rPr>
            </w:pPr>
          </w:p>
        </w:tc>
      </w:tr>
      <w:tr w:rsidR="00E27D79" w:rsidRPr="00FB2A26" w14:paraId="78D8FD5E" w14:textId="5E04D570" w:rsidTr="00244BD6">
        <w:tc>
          <w:tcPr>
            <w:tcW w:w="562" w:type="dxa"/>
            <w:tcMar>
              <w:top w:w="156" w:type="dxa"/>
              <w:left w:w="156" w:type="dxa"/>
              <w:bottom w:w="156" w:type="dxa"/>
              <w:right w:w="156" w:type="dxa"/>
            </w:tcMar>
            <w:hideMark/>
          </w:tcPr>
          <w:p w14:paraId="37407E80" w14:textId="77777777" w:rsidR="00E27D79" w:rsidRPr="00FB2A26" w:rsidRDefault="00E27D79" w:rsidP="00E27D79">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sz w:val="20"/>
                <w:szCs w:val="20"/>
              </w:rPr>
              <w:t>26. </w:t>
            </w:r>
          </w:p>
        </w:tc>
        <w:tc>
          <w:tcPr>
            <w:tcW w:w="1418" w:type="dxa"/>
            <w:tcMar>
              <w:top w:w="156" w:type="dxa"/>
              <w:left w:w="156" w:type="dxa"/>
              <w:bottom w:w="156" w:type="dxa"/>
              <w:right w:w="156" w:type="dxa"/>
            </w:tcMar>
            <w:hideMark/>
          </w:tcPr>
          <w:p w14:paraId="4041D1A3" w14:textId="77777777" w:rsidR="00E27D79" w:rsidRPr="00FB2A26" w:rsidRDefault="00E27D79" w:rsidP="00E27D79">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sz w:val="20"/>
                <w:szCs w:val="20"/>
              </w:rPr>
              <w:t>Derivation of themes </w:t>
            </w:r>
          </w:p>
        </w:tc>
        <w:tc>
          <w:tcPr>
            <w:tcW w:w="2835" w:type="dxa"/>
            <w:tcMar>
              <w:top w:w="156" w:type="dxa"/>
              <w:left w:w="156" w:type="dxa"/>
              <w:bottom w:w="156" w:type="dxa"/>
              <w:right w:w="156" w:type="dxa"/>
            </w:tcMar>
            <w:hideMark/>
          </w:tcPr>
          <w:p w14:paraId="38142B96" w14:textId="77777777" w:rsidR="00E27D79" w:rsidRPr="00FB2A26" w:rsidRDefault="00E27D79" w:rsidP="00E27D79">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sz w:val="20"/>
                <w:szCs w:val="20"/>
              </w:rPr>
              <w:t>Were themes identified in advance or derived from the data? </w:t>
            </w:r>
          </w:p>
        </w:tc>
        <w:tc>
          <w:tcPr>
            <w:tcW w:w="4215" w:type="dxa"/>
          </w:tcPr>
          <w:p w14:paraId="1FCBF6F9" w14:textId="62609D36" w:rsidR="00E27D79" w:rsidRPr="00FB2A26" w:rsidRDefault="00237707" w:rsidP="00E27D79">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sz w:val="20"/>
                <w:szCs w:val="20"/>
              </w:rPr>
              <w:t>Themes were derived from the data.</w:t>
            </w:r>
            <w:r w:rsidR="00B80C2B">
              <w:rPr>
                <w:rFonts w:ascii="Times New Roman" w:eastAsia="Times New Roman" w:hAnsi="Times New Roman" w:cs="Times New Roman"/>
                <w:sz w:val="20"/>
                <w:szCs w:val="20"/>
              </w:rPr>
              <w:t xml:space="preserve"> </w:t>
            </w:r>
            <w:r w:rsidR="00B80C2B" w:rsidRPr="00B80C2B">
              <w:rPr>
                <w:rFonts w:ascii="Times New Roman" w:eastAsia="Times New Roman" w:hAnsi="Times New Roman" w:cs="Times New Roman"/>
                <w:b/>
                <w:bCs/>
                <w:sz w:val="20"/>
                <w:szCs w:val="20"/>
              </w:rPr>
              <w:t xml:space="preserve">(Refer to Data analysis- </w:t>
            </w:r>
            <w:r w:rsidR="00EF1D21">
              <w:rPr>
                <w:rFonts w:ascii="Times New Roman" w:eastAsia="Times New Roman" w:hAnsi="Times New Roman" w:cs="Times New Roman"/>
                <w:b/>
                <w:bCs/>
                <w:sz w:val="20"/>
                <w:szCs w:val="20"/>
              </w:rPr>
              <w:t xml:space="preserve">last </w:t>
            </w:r>
            <w:r w:rsidR="00B80C2B" w:rsidRPr="00B80C2B">
              <w:rPr>
                <w:rFonts w:ascii="Times New Roman" w:eastAsia="Times New Roman" w:hAnsi="Times New Roman" w:cs="Times New Roman"/>
                <w:b/>
                <w:bCs/>
                <w:sz w:val="20"/>
                <w:szCs w:val="20"/>
              </w:rPr>
              <w:t>paragraph</w:t>
            </w:r>
            <w:r w:rsidR="00EF1D21">
              <w:rPr>
                <w:rFonts w:ascii="Times New Roman" w:eastAsia="Times New Roman" w:hAnsi="Times New Roman" w:cs="Times New Roman"/>
                <w:b/>
                <w:bCs/>
                <w:sz w:val="20"/>
                <w:szCs w:val="20"/>
              </w:rPr>
              <w:t xml:space="preserve">, </w:t>
            </w:r>
            <w:r w:rsidR="00B80C2B" w:rsidRPr="00B80C2B">
              <w:rPr>
                <w:rFonts w:ascii="Times New Roman" w:eastAsia="Times New Roman" w:hAnsi="Times New Roman" w:cs="Times New Roman"/>
                <w:b/>
                <w:bCs/>
                <w:sz w:val="20"/>
                <w:szCs w:val="20"/>
              </w:rPr>
              <w:t>Page 7)</w:t>
            </w:r>
          </w:p>
        </w:tc>
        <w:tc>
          <w:tcPr>
            <w:tcW w:w="30" w:type="dxa"/>
          </w:tcPr>
          <w:p w14:paraId="7A7D03F9" w14:textId="213F988C" w:rsidR="00E27D79" w:rsidRPr="00FB2A26" w:rsidRDefault="00E27D79" w:rsidP="00E27D79">
            <w:pPr>
              <w:spacing w:after="0" w:line="312" w:lineRule="atLeast"/>
              <w:rPr>
                <w:rFonts w:ascii="Times New Roman" w:eastAsia="Times New Roman" w:hAnsi="Times New Roman" w:cs="Times New Roman"/>
                <w:sz w:val="20"/>
                <w:szCs w:val="20"/>
              </w:rPr>
            </w:pPr>
          </w:p>
        </w:tc>
      </w:tr>
      <w:tr w:rsidR="00E27D79" w:rsidRPr="00FB2A26" w14:paraId="18AAE58A" w14:textId="290E62F1" w:rsidTr="00244BD6">
        <w:tc>
          <w:tcPr>
            <w:tcW w:w="562" w:type="dxa"/>
            <w:tcMar>
              <w:top w:w="156" w:type="dxa"/>
              <w:left w:w="156" w:type="dxa"/>
              <w:bottom w:w="156" w:type="dxa"/>
              <w:right w:w="156" w:type="dxa"/>
            </w:tcMar>
            <w:hideMark/>
          </w:tcPr>
          <w:p w14:paraId="377D0439" w14:textId="77777777" w:rsidR="00E27D79" w:rsidRPr="00FB2A26" w:rsidRDefault="00E27D79" w:rsidP="00E27D79">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sz w:val="20"/>
                <w:szCs w:val="20"/>
              </w:rPr>
              <w:t>27. </w:t>
            </w:r>
          </w:p>
        </w:tc>
        <w:tc>
          <w:tcPr>
            <w:tcW w:w="1418" w:type="dxa"/>
            <w:tcMar>
              <w:top w:w="156" w:type="dxa"/>
              <w:left w:w="156" w:type="dxa"/>
              <w:bottom w:w="156" w:type="dxa"/>
              <w:right w:w="156" w:type="dxa"/>
            </w:tcMar>
            <w:hideMark/>
          </w:tcPr>
          <w:p w14:paraId="5217C8F6" w14:textId="77777777" w:rsidR="00E27D79" w:rsidRPr="00FB2A26" w:rsidRDefault="00E27D79" w:rsidP="00E27D79">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sz w:val="20"/>
                <w:szCs w:val="20"/>
              </w:rPr>
              <w:t>Software </w:t>
            </w:r>
          </w:p>
        </w:tc>
        <w:tc>
          <w:tcPr>
            <w:tcW w:w="2835" w:type="dxa"/>
            <w:tcMar>
              <w:top w:w="156" w:type="dxa"/>
              <w:left w:w="156" w:type="dxa"/>
              <w:bottom w:w="156" w:type="dxa"/>
              <w:right w:w="156" w:type="dxa"/>
            </w:tcMar>
            <w:hideMark/>
          </w:tcPr>
          <w:p w14:paraId="75855F6E" w14:textId="77777777" w:rsidR="00E27D79" w:rsidRPr="00FB2A26" w:rsidRDefault="00E27D79" w:rsidP="00E27D79">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sz w:val="20"/>
                <w:szCs w:val="20"/>
              </w:rPr>
              <w:t>What software, if applicable, was used to manage the data? </w:t>
            </w:r>
          </w:p>
        </w:tc>
        <w:tc>
          <w:tcPr>
            <w:tcW w:w="4215" w:type="dxa"/>
          </w:tcPr>
          <w:p w14:paraId="7F33B81F" w14:textId="35544A04" w:rsidR="00E27D79" w:rsidRPr="00FB2A26" w:rsidRDefault="00D706E2" w:rsidP="00E27D79">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sz w:val="20"/>
                <w:szCs w:val="20"/>
              </w:rPr>
              <w:t>Manual content analysis was carried out</w:t>
            </w:r>
            <w:r w:rsidR="003E4C3F">
              <w:rPr>
                <w:rFonts w:ascii="Times New Roman" w:eastAsia="Times New Roman" w:hAnsi="Times New Roman" w:cs="Times New Roman"/>
                <w:sz w:val="20"/>
                <w:szCs w:val="20"/>
              </w:rPr>
              <w:t xml:space="preserve"> </w:t>
            </w:r>
            <w:r w:rsidR="00B80C2B" w:rsidRPr="00B80C2B">
              <w:rPr>
                <w:rFonts w:ascii="Times New Roman" w:eastAsia="Times New Roman" w:hAnsi="Times New Roman" w:cs="Times New Roman"/>
                <w:b/>
                <w:bCs/>
                <w:sz w:val="20"/>
                <w:szCs w:val="20"/>
              </w:rPr>
              <w:t>(Refer to Data analysis- 2</w:t>
            </w:r>
            <w:r w:rsidR="00B80C2B" w:rsidRPr="00B80C2B">
              <w:rPr>
                <w:rFonts w:ascii="Times New Roman" w:eastAsia="Times New Roman" w:hAnsi="Times New Roman" w:cs="Times New Roman"/>
                <w:b/>
                <w:bCs/>
                <w:sz w:val="20"/>
                <w:szCs w:val="20"/>
                <w:vertAlign w:val="superscript"/>
              </w:rPr>
              <w:t>nd</w:t>
            </w:r>
            <w:r w:rsidR="00B80C2B" w:rsidRPr="00B80C2B">
              <w:rPr>
                <w:rFonts w:ascii="Times New Roman" w:eastAsia="Times New Roman" w:hAnsi="Times New Roman" w:cs="Times New Roman"/>
                <w:b/>
                <w:bCs/>
                <w:sz w:val="20"/>
                <w:szCs w:val="20"/>
              </w:rPr>
              <w:t xml:space="preserve"> paragraph</w:t>
            </w:r>
            <w:r w:rsidR="00F97170">
              <w:rPr>
                <w:rFonts w:ascii="Times New Roman" w:eastAsia="Times New Roman" w:hAnsi="Times New Roman" w:cs="Times New Roman"/>
                <w:b/>
                <w:bCs/>
                <w:sz w:val="20"/>
                <w:szCs w:val="20"/>
              </w:rPr>
              <w:t xml:space="preserve">, </w:t>
            </w:r>
            <w:r w:rsidR="00B80C2B" w:rsidRPr="00B80C2B">
              <w:rPr>
                <w:rFonts w:ascii="Times New Roman" w:eastAsia="Times New Roman" w:hAnsi="Times New Roman" w:cs="Times New Roman"/>
                <w:b/>
                <w:bCs/>
                <w:sz w:val="20"/>
                <w:szCs w:val="20"/>
              </w:rPr>
              <w:t>Page 7)</w:t>
            </w:r>
          </w:p>
        </w:tc>
        <w:tc>
          <w:tcPr>
            <w:tcW w:w="30" w:type="dxa"/>
          </w:tcPr>
          <w:p w14:paraId="27F67837" w14:textId="6ECE6633" w:rsidR="00E27D79" w:rsidRPr="00FB2A26" w:rsidRDefault="00E27D79" w:rsidP="00E27D79">
            <w:pPr>
              <w:spacing w:after="0" w:line="312" w:lineRule="atLeast"/>
              <w:rPr>
                <w:rFonts w:ascii="Times New Roman" w:eastAsia="Times New Roman" w:hAnsi="Times New Roman" w:cs="Times New Roman"/>
                <w:sz w:val="20"/>
                <w:szCs w:val="20"/>
              </w:rPr>
            </w:pPr>
          </w:p>
        </w:tc>
      </w:tr>
      <w:tr w:rsidR="00E27D79" w:rsidRPr="00FB2A26" w14:paraId="23451DFF" w14:textId="356EA674" w:rsidTr="00244BD6">
        <w:tc>
          <w:tcPr>
            <w:tcW w:w="562" w:type="dxa"/>
            <w:tcMar>
              <w:top w:w="156" w:type="dxa"/>
              <w:left w:w="156" w:type="dxa"/>
              <w:bottom w:w="156" w:type="dxa"/>
              <w:right w:w="156" w:type="dxa"/>
            </w:tcMar>
            <w:hideMark/>
          </w:tcPr>
          <w:p w14:paraId="6F34AC3B" w14:textId="77777777" w:rsidR="00E27D79" w:rsidRPr="00FB2A26" w:rsidRDefault="00E27D79" w:rsidP="00E27D79">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sz w:val="20"/>
                <w:szCs w:val="20"/>
              </w:rPr>
              <w:t>28. </w:t>
            </w:r>
          </w:p>
        </w:tc>
        <w:tc>
          <w:tcPr>
            <w:tcW w:w="1418" w:type="dxa"/>
            <w:tcMar>
              <w:top w:w="156" w:type="dxa"/>
              <w:left w:w="156" w:type="dxa"/>
              <w:bottom w:w="156" w:type="dxa"/>
              <w:right w:w="156" w:type="dxa"/>
            </w:tcMar>
            <w:hideMark/>
          </w:tcPr>
          <w:p w14:paraId="52C0501D" w14:textId="77777777" w:rsidR="00E27D79" w:rsidRPr="00FB2A26" w:rsidRDefault="00E27D79" w:rsidP="00E27D79">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sz w:val="20"/>
                <w:szCs w:val="20"/>
              </w:rPr>
              <w:t>Participant checking </w:t>
            </w:r>
          </w:p>
        </w:tc>
        <w:tc>
          <w:tcPr>
            <w:tcW w:w="2835" w:type="dxa"/>
            <w:tcMar>
              <w:top w:w="156" w:type="dxa"/>
              <w:left w:w="156" w:type="dxa"/>
              <w:bottom w:w="156" w:type="dxa"/>
              <w:right w:w="156" w:type="dxa"/>
            </w:tcMar>
            <w:hideMark/>
          </w:tcPr>
          <w:p w14:paraId="36CE4BF7" w14:textId="77777777" w:rsidR="00E27D79" w:rsidRPr="00FB2A26" w:rsidRDefault="00E27D79" w:rsidP="00E27D79">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sz w:val="20"/>
                <w:szCs w:val="20"/>
              </w:rPr>
              <w:t>Did participants provide feedback on the findings? </w:t>
            </w:r>
          </w:p>
        </w:tc>
        <w:tc>
          <w:tcPr>
            <w:tcW w:w="4215" w:type="dxa"/>
          </w:tcPr>
          <w:p w14:paraId="64B598C5" w14:textId="58625D47" w:rsidR="00E27D79" w:rsidRPr="00FB2A26" w:rsidRDefault="00D706E2" w:rsidP="00E27D79">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sz w:val="20"/>
                <w:szCs w:val="20"/>
              </w:rPr>
              <w:t xml:space="preserve"> No</w:t>
            </w:r>
            <w:r w:rsidR="00F97170">
              <w:rPr>
                <w:rFonts w:ascii="Times New Roman" w:eastAsia="Times New Roman" w:hAnsi="Times New Roman" w:cs="Times New Roman"/>
                <w:sz w:val="20"/>
                <w:szCs w:val="20"/>
              </w:rPr>
              <w:t xml:space="preserve">. </w:t>
            </w:r>
            <w:r w:rsidR="00F97170" w:rsidRPr="00F97170">
              <w:rPr>
                <w:rFonts w:ascii="Times New Roman" w:eastAsia="Times New Roman" w:hAnsi="Times New Roman" w:cs="Times New Roman"/>
                <w:sz w:val="20"/>
                <w:szCs w:val="20"/>
              </w:rPr>
              <w:t>The transcripts were not returned to participants nor their feedback sought however a dissemination seminar was held at project conclusion and findings were shared with various stakeholders including community representatives.</w:t>
            </w:r>
            <w:r w:rsidR="00F97170">
              <w:rPr>
                <w:rFonts w:ascii="Times New Roman" w:eastAsia="Times New Roman" w:hAnsi="Times New Roman" w:cs="Times New Roman"/>
                <w:sz w:val="20"/>
                <w:szCs w:val="20"/>
              </w:rPr>
              <w:t xml:space="preserve"> </w:t>
            </w:r>
            <w:r w:rsidR="00F97170" w:rsidRPr="00F97170">
              <w:rPr>
                <w:rFonts w:ascii="Times New Roman" w:eastAsia="Times New Roman" w:hAnsi="Times New Roman" w:cs="Times New Roman"/>
                <w:b/>
                <w:bCs/>
                <w:sz w:val="20"/>
                <w:szCs w:val="20"/>
              </w:rPr>
              <w:t>(Refer to Data analysis section- 1</w:t>
            </w:r>
            <w:r w:rsidR="00F97170" w:rsidRPr="00F97170">
              <w:rPr>
                <w:rFonts w:ascii="Times New Roman" w:eastAsia="Times New Roman" w:hAnsi="Times New Roman" w:cs="Times New Roman"/>
                <w:b/>
                <w:bCs/>
                <w:sz w:val="20"/>
                <w:szCs w:val="20"/>
                <w:vertAlign w:val="superscript"/>
              </w:rPr>
              <w:t>st</w:t>
            </w:r>
            <w:r w:rsidR="00F97170" w:rsidRPr="00F97170">
              <w:rPr>
                <w:rFonts w:ascii="Times New Roman" w:eastAsia="Times New Roman" w:hAnsi="Times New Roman" w:cs="Times New Roman"/>
                <w:b/>
                <w:bCs/>
                <w:sz w:val="20"/>
                <w:szCs w:val="20"/>
              </w:rPr>
              <w:t xml:space="preserve"> paragraph, page 8)</w:t>
            </w:r>
          </w:p>
        </w:tc>
        <w:tc>
          <w:tcPr>
            <w:tcW w:w="30" w:type="dxa"/>
          </w:tcPr>
          <w:p w14:paraId="70F48D20" w14:textId="7E2B785E" w:rsidR="00E27D79" w:rsidRPr="00FB2A26" w:rsidRDefault="00E27D79" w:rsidP="00E27D79">
            <w:pPr>
              <w:spacing w:after="0" w:line="312" w:lineRule="atLeast"/>
              <w:rPr>
                <w:rFonts w:ascii="Times New Roman" w:eastAsia="Times New Roman" w:hAnsi="Times New Roman" w:cs="Times New Roman"/>
                <w:sz w:val="20"/>
                <w:szCs w:val="20"/>
              </w:rPr>
            </w:pPr>
          </w:p>
        </w:tc>
      </w:tr>
      <w:tr w:rsidR="00244BD6" w:rsidRPr="00FB2A26" w14:paraId="436F5BE7" w14:textId="70D6EE6C" w:rsidTr="00986A80">
        <w:tc>
          <w:tcPr>
            <w:tcW w:w="9060" w:type="dxa"/>
            <w:gridSpan w:val="5"/>
            <w:tcMar>
              <w:top w:w="156" w:type="dxa"/>
              <w:left w:w="156" w:type="dxa"/>
              <w:bottom w:w="156" w:type="dxa"/>
              <w:right w:w="156" w:type="dxa"/>
            </w:tcMar>
            <w:hideMark/>
          </w:tcPr>
          <w:p w14:paraId="0085915C" w14:textId="0C045CD3" w:rsidR="00244BD6" w:rsidRPr="00FB2A26" w:rsidRDefault="00244BD6" w:rsidP="00244BD6">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sz w:val="20"/>
                <w:szCs w:val="20"/>
              </w:rPr>
              <w:t>Reporting </w:t>
            </w:r>
          </w:p>
        </w:tc>
      </w:tr>
      <w:tr w:rsidR="00E27D79" w:rsidRPr="00FB2A26" w14:paraId="5843FA67" w14:textId="1F262E19" w:rsidTr="00244BD6">
        <w:tc>
          <w:tcPr>
            <w:tcW w:w="562" w:type="dxa"/>
            <w:tcMar>
              <w:top w:w="156" w:type="dxa"/>
              <w:left w:w="156" w:type="dxa"/>
              <w:bottom w:w="156" w:type="dxa"/>
              <w:right w:w="156" w:type="dxa"/>
            </w:tcMar>
            <w:hideMark/>
          </w:tcPr>
          <w:p w14:paraId="22259765" w14:textId="77777777" w:rsidR="00E27D79" w:rsidRPr="00FB2A26" w:rsidRDefault="00E27D79" w:rsidP="00E27D79">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sz w:val="20"/>
                <w:szCs w:val="20"/>
              </w:rPr>
              <w:t>29. </w:t>
            </w:r>
          </w:p>
        </w:tc>
        <w:tc>
          <w:tcPr>
            <w:tcW w:w="1418" w:type="dxa"/>
            <w:tcMar>
              <w:top w:w="156" w:type="dxa"/>
              <w:left w:w="156" w:type="dxa"/>
              <w:bottom w:w="156" w:type="dxa"/>
              <w:right w:w="156" w:type="dxa"/>
            </w:tcMar>
            <w:hideMark/>
          </w:tcPr>
          <w:p w14:paraId="172DB571" w14:textId="77777777" w:rsidR="00E27D79" w:rsidRPr="00FB2A26" w:rsidRDefault="00E27D79" w:rsidP="00E27D79">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sz w:val="20"/>
                <w:szCs w:val="20"/>
              </w:rPr>
              <w:t>Quotations presented </w:t>
            </w:r>
          </w:p>
        </w:tc>
        <w:tc>
          <w:tcPr>
            <w:tcW w:w="2835" w:type="dxa"/>
            <w:tcMar>
              <w:top w:w="156" w:type="dxa"/>
              <w:left w:w="156" w:type="dxa"/>
              <w:bottom w:w="156" w:type="dxa"/>
              <w:right w:w="156" w:type="dxa"/>
            </w:tcMar>
            <w:hideMark/>
          </w:tcPr>
          <w:p w14:paraId="4F9668EC" w14:textId="77777777" w:rsidR="00E27D79" w:rsidRPr="00FB2A26" w:rsidRDefault="00E27D79" w:rsidP="00E27D79">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sz w:val="20"/>
                <w:szCs w:val="20"/>
              </w:rPr>
              <w:t>Were participant quotations presented to illustrate the themes / findings? Was each quotation identified? e</w:t>
            </w:r>
            <w:r w:rsidRPr="00FB2A26">
              <w:rPr>
                <w:rFonts w:ascii="Times New Roman" w:eastAsia="Times New Roman" w:hAnsi="Times New Roman" w:cs="Times New Roman"/>
                <w:i/>
                <w:iCs/>
                <w:sz w:val="20"/>
                <w:szCs w:val="20"/>
                <w:bdr w:val="none" w:sz="0" w:space="0" w:color="auto" w:frame="1"/>
              </w:rPr>
              <w:t>.g. participant number</w:t>
            </w:r>
            <w:r w:rsidRPr="00FB2A26">
              <w:rPr>
                <w:rFonts w:ascii="Times New Roman" w:eastAsia="Times New Roman" w:hAnsi="Times New Roman" w:cs="Times New Roman"/>
                <w:sz w:val="20"/>
                <w:szCs w:val="20"/>
              </w:rPr>
              <w:t> </w:t>
            </w:r>
          </w:p>
        </w:tc>
        <w:tc>
          <w:tcPr>
            <w:tcW w:w="4215" w:type="dxa"/>
          </w:tcPr>
          <w:p w14:paraId="6867E21B" w14:textId="5640C422" w:rsidR="00E27D79" w:rsidRPr="00FB2A26" w:rsidRDefault="005B1F9A" w:rsidP="00E27D79">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sz w:val="20"/>
                <w:szCs w:val="20"/>
              </w:rPr>
              <w:t>Yes.</w:t>
            </w:r>
            <w:r w:rsidRPr="00B80C2B">
              <w:rPr>
                <w:rFonts w:ascii="Times New Roman" w:eastAsia="Times New Roman" w:hAnsi="Times New Roman" w:cs="Times New Roman"/>
                <w:b/>
                <w:bCs/>
                <w:sz w:val="20"/>
                <w:szCs w:val="20"/>
              </w:rPr>
              <w:t xml:space="preserve"> (</w:t>
            </w:r>
            <w:r w:rsidR="00B80C2B" w:rsidRPr="00B80C2B">
              <w:rPr>
                <w:rFonts w:ascii="Times New Roman" w:eastAsia="Times New Roman" w:hAnsi="Times New Roman" w:cs="Times New Roman"/>
                <w:b/>
                <w:bCs/>
                <w:sz w:val="20"/>
                <w:szCs w:val="20"/>
              </w:rPr>
              <w:t xml:space="preserve">Refer to </w:t>
            </w:r>
            <w:r w:rsidRPr="00B80C2B">
              <w:rPr>
                <w:rFonts w:ascii="Times New Roman" w:eastAsia="Times New Roman" w:hAnsi="Times New Roman" w:cs="Times New Roman"/>
                <w:b/>
                <w:bCs/>
                <w:sz w:val="20"/>
                <w:szCs w:val="20"/>
              </w:rPr>
              <w:t>Results</w:t>
            </w:r>
            <w:r w:rsidR="008D15A6" w:rsidRPr="00B80C2B">
              <w:rPr>
                <w:rFonts w:ascii="Times New Roman" w:eastAsia="Times New Roman" w:hAnsi="Times New Roman" w:cs="Times New Roman"/>
                <w:b/>
                <w:bCs/>
                <w:sz w:val="20"/>
                <w:szCs w:val="20"/>
              </w:rPr>
              <w:t xml:space="preserve"> pages 8-16</w:t>
            </w:r>
            <w:r w:rsidRPr="00B80C2B">
              <w:rPr>
                <w:rFonts w:ascii="Times New Roman" w:eastAsia="Times New Roman" w:hAnsi="Times New Roman" w:cs="Times New Roman"/>
                <w:b/>
                <w:bCs/>
                <w:sz w:val="20"/>
                <w:szCs w:val="20"/>
              </w:rPr>
              <w:t>)</w:t>
            </w:r>
          </w:p>
        </w:tc>
        <w:tc>
          <w:tcPr>
            <w:tcW w:w="30" w:type="dxa"/>
          </w:tcPr>
          <w:p w14:paraId="16C326FD" w14:textId="628A22DA" w:rsidR="00E27D79" w:rsidRPr="00FB2A26" w:rsidRDefault="00E27D79" w:rsidP="00E27D79">
            <w:pPr>
              <w:spacing w:after="0" w:line="312" w:lineRule="atLeast"/>
              <w:rPr>
                <w:rFonts w:ascii="Times New Roman" w:eastAsia="Times New Roman" w:hAnsi="Times New Roman" w:cs="Times New Roman"/>
                <w:sz w:val="20"/>
                <w:szCs w:val="20"/>
              </w:rPr>
            </w:pPr>
          </w:p>
        </w:tc>
      </w:tr>
      <w:tr w:rsidR="00E27D79" w:rsidRPr="00FB2A26" w14:paraId="46320E40" w14:textId="57BB75D6" w:rsidTr="00244BD6">
        <w:tc>
          <w:tcPr>
            <w:tcW w:w="562" w:type="dxa"/>
            <w:tcMar>
              <w:top w:w="156" w:type="dxa"/>
              <w:left w:w="156" w:type="dxa"/>
              <w:bottom w:w="156" w:type="dxa"/>
              <w:right w:w="156" w:type="dxa"/>
            </w:tcMar>
            <w:hideMark/>
          </w:tcPr>
          <w:p w14:paraId="42EA24FF" w14:textId="77777777" w:rsidR="00E27D79" w:rsidRPr="00FB2A26" w:rsidRDefault="00E27D79" w:rsidP="00E27D79">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sz w:val="20"/>
                <w:szCs w:val="20"/>
              </w:rPr>
              <w:lastRenderedPageBreak/>
              <w:t>30. </w:t>
            </w:r>
          </w:p>
        </w:tc>
        <w:tc>
          <w:tcPr>
            <w:tcW w:w="1418" w:type="dxa"/>
            <w:tcMar>
              <w:top w:w="156" w:type="dxa"/>
              <w:left w:w="156" w:type="dxa"/>
              <w:bottom w:w="156" w:type="dxa"/>
              <w:right w:w="156" w:type="dxa"/>
            </w:tcMar>
            <w:hideMark/>
          </w:tcPr>
          <w:p w14:paraId="2B9A33D6" w14:textId="77777777" w:rsidR="00E27D79" w:rsidRPr="00FB2A26" w:rsidRDefault="00E27D79" w:rsidP="00E27D79">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sz w:val="20"/>
                <w:szCs w:val="20"/>
              </w:rPr>
              <w:t>Data and findings consistent </w:t>
            </w:r>
          </w:p>
        </w:tc>
        <w:tc>
          <w:tcPr>
            <w:tcW w:w="2835" w:type="dxa"/>
            <w:tcMar>
              <w:top w:w="156" w:type="dxa"/>
              <w:left w:w="156" w:type="dxa"/>
              <w:bottom w:w="156" w:type="dxa"/>
              <w:right w:w="156" w:type="dxa"/>
            </w:tcMar>
            <w:hideMark/>
          </w:tcPr>
          <w:p w14:paraId="55C3737B" w14:textId="77777777" w:rsidR="00E27D79" w:rsidRPr="00FB2A26" w:rsidRDefault="00E27D79" w:rsidP="00E27D79">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sz w:val="20"/>
                <w:szCs w:val="20"/>
              </w:rPr>
              <w:t>Was there consistency between the data presented and the findings? </w:t>
            </w:r>
          </w:p>
        </w:tc>
        <w:tc>
          <w:tcPr>
            <w:tcW w:w="4215" w:type="dxa"/>
          </w:tcPr>
          <w:p w14:paraId="3D0A4575" w14:textId="3DE5669A" w:rsidR="00E27D79" w:rsidRPr="00FB2A26" w:rsidRDefault="005B1F9A" w:rsidP="00E27D79">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sz w:val="20"/>
                <w:szCs w:val="20"/>
              </w:rPr>
              <w:t>Yes</w:t>
            </w:r>
            <w:r w:rsidR="00244BD6">
              <w:rPr>
                <w:rFonts w:ascii="Times New Roman" w:eastAsia="Times New Roman" w:hAnsi="Times New Roman" w:cs="Times New Roman"/>
                <w:sz w:val="20"/>
                <w:szCs w:val="20"/>
              </w:rPr>
              <w:t xml:space="preserve">. </w:t>
            </w:r>
            <w:bookmarkStart w:id="3" w:name="_Hlk53070381"/>
            <w:r w:rsidR="00244BD6">
              <w:rPr>
                <w:rFonts w:ascii="Times New Roman" w:eastAsia="Times New Roman" w:hAnsi="Times New Roman" w:cs="Times New Roman"/>
                <w:sz w:val="20"/>
                <w:szCs w:val="20"/>
              </w:rPr>
              <w:t>The data presented was consistent with the findings.</w:t>
            </w:r>
            <w:bookmarkEnd w:id="3"/>
            <w:r w:rsidR="00244BD6">
              <w:rPr>
                <w:rFonts w:ascii="Times New Roman" w:eastAsia="Times New Roman" w:hAnsi="Times New Roman" w:cs="Times New Roman"/>
                <w:sz w:val="20"/>
                <w:szCs w:val="20"/>
              </w:rPr>
              <w:t xml:space="preserve"> </w:t>
            </w:r>
            <w:r w:rsidR="00244BD6" w:rsidRPr="00F97170">
              <w:rPr>
                <w:rFonts w:ascii="Times New Roman" w:eastAsia="Times New Roman" w:hAnsi="Times New Roman" w:cs="Times New Roman"/>
                <w:b/>
                <w:bCs/>
                <w:sz w:val="20"/>
                <w:szCs w:val="20"/>
              </w:rPr>
              <w:t>(Refer to Data analysis section- 1</w:t>
            </w:r>
            <w:r w:rsidR="00244BD6" w:rsidRPr="00F97170">
              <w:rPr>
                <w:rFonts w:ascii="Times New Roman" w:eastAsia="Times New Roman" w:hAnsi="Times New Roman" w:cs="Times New Roman"/>
                <w:b/>
                <w:bCs/>
                <w:sz w:val="20"/>
                <w:szCs w:val="20"/>
                <w:vertAlign w:val="superscript"/>
              </w:rPr>
              <w:t>st</w:t>
            </w:r>
            <w:r w:rsidR="00244BD6" w:rsidRPr="00F97170">
              <w:rPr>
                <w:rFonts w:ascii="Times New Roman" w:eastAsia="Times New Roman" w:hAnsi="Times New Roman" w:cs="Times New Roman"/>
                <w:b/>
                <w:bCs/>
                <w:sz w:val="20"/>
                <w:szCs w:val="20"/>
              </w:rPr>
              <w:t xml:space="preserve"> paragraph, page 8)</w:t>
            </w:r>
          </w:p>
        </w:tc>
        <w:tc>
          <w:tcPr>
            <w:tcW w:w="30" w:type="dxa"/>
          </w:tcPr>
          <w:p w14:paraId="4DA48498" w14:textId="745A08A3" w:rsidR="00E27D79" w:rsidRPr="00FB2A26" w:rsidRDefault="00E27D79" w:rsidP="00E27D79">
            <w:pPr>
              <w:spacing w:after="0" w:line="312" w:lineRule="atLeast"/>
              <w:rPr>
                <w:rFonts w:ascii="Times New Roman" w:eastAsia="Times New Roman" w:hAnsi="Times New Roman" w:cs="Times New Roman"/>
                <w:sz w:val="20"/>
                <w:szCs w:val="20"/>
              </w:rPr>
            </w:pPr>
          </w:p>
        </w:tc>
      </w:tr>
      <w:tr w:rsidR="00E27D79" w:rsidRPr="00FB2A26" w14:paraId="668397D2" w14:textId="3B7FA851" w:rsidTr="00244BD6">
        <w:tc>
          <w:tcPr>
            <w:tcW w:w="562" w:type="dxa"/>
            <w:tcMar>
              <w:top w:w="156" w:type="dxa"/>
              <w:left w:w="156" w:type="dxa"/>
              <w:bottom w:w="156" w:type="dxa"/>
              <w:right w:w="156" w:type="dxa"/>
            </w:tcMar>
            <w:hideMark/>
          </w:tcPr>
          <w:p w14:paraId="09597B8E" w14:textId="77777777" w:rsidR="00E27D79" w:rsidRPr="00FB2A26" w:rsidRDefault="00E27D79" w:rsidP="00E27D79">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sz w:val="20"/>
                <w:szCs w:val="20"/>
              </w:rPr>
              <w:t>31. </w:t>
            </w:r>
          </w:p>
        </w:tc>
        <w:tc>
          <w:tcPr>
            <w:tcW w:w="1418" w:type="dxa"/>
            <w:tcMar>
              <w:top w:w="156" w:type="dxa"/>
              <w:left w:w="156" w:type="dxa"/>
              <w:bottom w:w="156" w:type="dxa"/>
              <w:right w:w="156" w:type="dxa"/>
            </w:tcMar>
            <w:hideMark/>
          </w:tcPr>
          <w:p w14:paraId="48E5A2F1" w14:textId="77777777" w:rsidR="00E27D79" w:rsidRPr="00FB2A26" w:rsidRDefault="00E27D79" w:rsidP="00E27D79">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sz w:val="20"/>
                <w:szCs w:val="20"/>
              </w:rPr>
              <w:t>Clarity of major themes </w:t>
            </w:r>
          </w:p>
        </w:tc>
        <w:tc>
          <w:tcPr>
            <w:tcW w:w="2835" w:type="dxa"/>
            <w:tcMar>
              <w:top w:w="156" w:type="dxa"/>
              <w:left w:w="156" w:type="dxa"/>
              <w:bottom w:w="156" w:type="dxa"/>
              <w:right w:w="156" w:type="dxa"/>
            </w:tcMar>
            <w:hideMark/>
          </w:tcPr>
          <w:p w14:paraId="2CA8E5C6" w14:textId="77777777" w:rsidR="00E27D79" w:rsidRPr="00FB2A26" w:rsidRDefault="00E27D79" w:rsidP="00E27D79">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sz w:val="20"/>
                <w:szCs w:val="20"/>
              </w:rPr>
              <w:t>Were major themes clearly presented in the findings? </w:t>
            </w:r>
          </w:p>
        </w:tc>
        <w:tc>
          <w:tcPr>
            <w:tcW w:w="4215" w:type="dxa"/>
          </w:tcPr>
          <w:p w14:paraId="754641EA" w14:textId="1315B2FA" w:rsidR="00E27D79" w:rsidRPr="00FB2A26" w:rsidRDefault="005B1F9A" w:rsidP="00E27D79">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sz w:val="20"/>
                <w:szCs w:val="20"/>
              </w:rPr>
              <w:t xml:space="preserve">Yes </w:t>
            </w:r>
            <w:r w:rsidRPr="00D32475">
              <w:rPr>
                <w:rFonts w:ascii="Times New Roman" w:eastAsia="Times New Roman" w:hAnsi="Times New Roman" w:cs="Times New Roman"/>
                <w:b/>
                <w:bCs/>
                <w:sz w:val="20"/>
                <w:szCs w:val="20"/>
              </w:rPr>
              <w:t>(</w:t>
            </w:r>
            <w:r w:rsidR="00D32475">
              <w:rPr>
                <w:rFonts w:ascii="Times New Roman" w:eastAsia="Times New Roman" w:hAnsi="Times New Roman" w:cs="Times New Roman"/>
                <w:b/>
                <w:bCs/>
                <w:sz w:val="20"/>
                <w:szCs w:val="20"/>
              </w:rPr>
              <w:t xml:space="preserve">Refer to </w:t>
            </w:r>
            <w:r w:rsidRPr="00D32475">
              <w:rPr>
                <w:rFonts w:ascii="Times New Roman" w:eastAsia="Times New Roman" w:hAnsi="Times New Roman" w:cs="Times New Roman"/>
                <w:b/>
                <w:bCs/>
                <w:sz w:val="20"/>
                <w:szCs w:val="20"/>
              </w:rPr>
              <w:t>Results</w:t>
            </w:r>
            <w:r w:rsidR="00FB2A26" w:rsidRPr="00D32475">
              <w:rPr>
                <w:rFonts w:ascii="Times New Roman" w:eastAsia="Times New Roman" w:hAnsi="Times New Roman" w:cs="Times New Roman"/>
                <w:b/>
                <w:bCs/>
                <w:sz w:val="20"/>
                <w:szCs w:val="20"/>
              </w:rPr>
              <w:t xml:space="preserve"> page 8</w:t>
            </w:r>
            <w:r w:rsidRPr="00D32475">
              <w:rPr>
                <w:rFonts w:ascii="Times New Roman" w:eastAsia="Times New Roman" w:hAnsi="Times New Roman" w:cs="Times New Roman"/>
                <w:b/>
                <w:bCs/>
                <w:sz w:val="20"/>
                <w:szCs w:val="20"/>
              </w:rPr>
              <w:t xml:space="preserve"> and Figure 2</w:t>
            </w:r>
            <w:r w:rsidR="008D15A6" w:rsidRPr="00D32475">
              <w:rPr>
                <w:rFonts w:ascii="Times New Roman" w:eastAsia="Times New Roman" w:hAnsi="Times New Roman" w:cs="Times New Roman"/>
                <w:b/>
                <w:bCs/>
                <w:sz w:val="20"/>
                <w:szCs w:val="20"/>
              </w:rPr>
              <w:t xml:space="preserve"> on page 26</w:t>
            </w:r>
            <w:r w:rsidRPr="00D32475">
              <w:rPr>
                <w:rFonts w:ascii="Times New Roman" w:eastAsia="Times New Roman" w:hAnsi="Times New Roman" w:cs="Times New Roman"/>
                <w:b/>
                <w:bCs/>
                <w:sz w:val="20"/>
                <w:szCs w:val="20"/>
              </w:rPr>
              <w:t>)</w:t>
            </w:r>
          </w:p>
        </w:tc>
        <w:tc>
          <w:tcPr>
            <w:tcW w:w="30" w:type="dxa"/>
          </w:tcPr>
          <w:p w14:paraId="2B68F0E3" w14:textId="4E17773D" w:rsidR="00E27D79" w:rsidRPr="00FB2A26" w:rsidRDefault="00E27D79" w:rsidP="00E27D79">
            <w:pPr>
              <w:spacing w:after="0" w:line="312" w:lineRule="atLeast"/>
              <w:rPr>
                <w:rFonts w:ascii="Times New Roman" w:eastAsia="Times New Roman" w:hAnsi="Times New Roman" w:cs="Times New Roman"/>
                <w:sz w:val="20"/>
                <w:szCs w:val="20"/>
              </w:rPr>
            </w:pPr>
          </w:p>
        </w:tc>
      </w:tr>
      <w:tr w:rsidR="00E27D79" w:rsidRPr="00FB2A26" w14:paraId="520A5522" w14:textId="73EDF68C" w:rsidTr="00244BD6">
        <w:tc>
          <w:tcPr>
            <w:tcW w:w="562" w:type="dxa"/>
            <w:tcMar>
              <w:top w:w="156" w:type="dxa"/>
              <w:left w:w="156" w:type="dxa"/>
              <w:bottom w:w="156" w:type="dxa"/>
              <w:right w:w="156" w:type="dxa"/>
            </w:tcMar>
            <w:hideMark/>
          </w:tcPr>
          <w:p w14:paraId="61644AA6" w14:textId="77777777" w:rsidR="00E27D79" w:rsidRPr="00FB2A26" w:rsidRDefault="00E27D79" w:rsidP="00E27D79">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sz w:val="20"/>
                <w:szCs w:val="20"/>
              </w:rPr>
              <w:t>32. </w:t>
            </w:r>
          </w:p>
        </w:tc>
        <w:tc>
          <w:tcPr>
            <w:tcW w:w="1418" w:type="dxa"/>
            <w:tcMar>
              <w:top w:w="156" w:type="dxa"/>
              <w:left w:w="156" w:type="dxa"/>
              <w:bottom w:w="156" w:type="dxa"/>
              <w:right w:w="156" w:type="dxa"/>
            </w:tcMar>
            <w:hideMark/>
          </w:tcPr>
          <w:p w14:paraId="5F90A9B4" w14:textId="77777777" w:rsidR="00E27D79" w:rsidRPr="00FB2A26" w:rsidRDefault="00E27D79" w:rsidP="00E27D79">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sz w:val="20"/>
                <w:szCs w:val="20"/>
              </w:rPr>
              <w:t>Clarity of minor themes </w:t>
            </w:r>
          </w:p>
        </w:tc>
        <w:tc>
          <w:tcPr>
            <w:tcW w:w="2835" w:type="dxa"/>
            <w:tcMar>
              <w:top w:w="156" w:type="dxa"/>
              <w:left w:w="156" w:type="dxa"/>
              <w:bottom w:w="156" w:type="dxa"/>
              <w:right w:w="156" w:type="dxa"/>
            </w:tcMar>
            <w:hideMark/>
          </w:tcPr>
          <w:p w14:paraId="4BCB51B4" w14:textId="77777777" w:rsidR="00E27D79" w:rsidRPr="00FB2A26" w:rsidRDefault="00E27D79" w:rsidP="00E27D79">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sz w:val="20"/>
                <w:szCs w:val="20"/>
              </w:rPr>
              <w:t>Is there a description of diverse cases or discussion of minor themes? </w:t>
            </w:r>
          </w:p>
        </w:tc>
        <w:tc>
          <w:tcPr>
            <w:tcW w:w="4215" w:type="dxa"/>
          </w:tcPr>
          <w:p w14:paraId="0BC786F1" w14:textId="501992DF" w:rsidR="00E27D79" w:rsidRPr="00FB2A26" w:rsidRDefault="005B1F9A" w:rsidP="00E27D79">
            <w:pPr>
              <w:spacing w:after="0" w:line="312" w:lineRule="atLeast"/>
              <w:rPr>
                <w:rFonts w:ascii="Times New Roman" w:eastAsia="Times New Roman" w:hAnsi="Times New Roman" w:cs="Times New Roman"/>
                <w:sz w:val="20"/>
                <w:szCs w:val="20"/>
              </w:rPr>
            </w:pPr>
            <w:r w:rsidRPr="00FB2A26">
              <w:rPr>
                <w:rFonts w:ascii="Times New Roman" w:eastAsia="Times New Roman" w:hAnsi="Times New Roman" w:cs="Times New Roman"/>
                <w:sz w:val="20"/>
                <w:szCs w:val="20"/>
              </w:rPr>
              <w:t xml:space="preserve">Yes </w:t>
            </w:r>
            <w:r w:rsidRPr="00D32475">
              <w:rPr>
                <w:rFonts w:ascii="Times New Roman" w:eastAsia="Times New Roman" w:hAnsi="Times New Roman" w:cs="Times New Roman"/>
                <w:b/>
                <w:bCs/>
                <w:sz w:val="20"/>
                <w:szCs w:val="20"/>
              </w:rPr>
              <w:t>(</w:t>
            </w:r>
            <w:r w:rsidR="00D32475">
              <w:rPr>
                <w:rFonts w:ascii="Times New Roman" w:eastAsia="Times New Roman" w:hAnsi="Times New Roman" w:cs="Times New Roman"/>
                <w:b/>
                <w:bCs/>
                <w:sz w:val="20"/>
                <w:szCs w:val="20"/>
              </w:rPr>
              <w:t xml:space="preserve">Refer to </w:t>
            </w:r>
            <w:r w:rsidRPr="00D32475">
              <w:rPr>
                <w:rFonts w:ascii="Times New Roman" w:eastAsia="Times New Roman" w:hAnsi="Times New Roman" w:cs="Times New Roman"/>
                <w:b/>
                <w:bCs/>
                <w:sz w:val="20"/>
                <w:szCs w:val="20"/>
              </w:rPr>
              <w:t xml:space="preserve">Results </w:t>
            </w:r>
            <w:r w:rsidR="00FB2A26" w:rsidRPr="00D32475">
              <w:rPr>
                <w:rFonts w:ascii="Times New Roman" w:eastAsia="Times New Roman" w:hAnsi="Times New Roman" w:cs="Times New Roman"/>
                <w:b/>
                <w:bCs/>
                <w:sz w:val="20"/>
                <w:szCs w:val="20"/>
              </w:rPr>
              <w:t xml:space="preserve">page 8 </w:t>
            </w:r>
            <w:r w:rsidRPr="00D32475">
              <w:rPr>
                <w:rFonts w:ascii="Times New Roman" w:eastAsia="Times New Roman" w:hAnsi="Times New Roman" w:cs="Times New Roman"/>
                <w:b/>
                <w:bCs/>
                <w:sz w:val="20"/>
                <w:szCs w:val="20"/>
              </w:rPr>
              <w:t>and Figure 2</w:t>
            </w:r>
            <w:r w:rsidR="008D15A6" w:rsidRPr="00D32475">
              <w:rPr>
                <w:rFonts w:ascii="Times New Roman" w:eastAsia="Times New Roman" w:hAnsi="Times New Roman" w:cs="Times New Roman"/>
                <w:b/>
                <w:bCs/>
                <w:sz w:val="20"/>
                <w:szCs w:val="20"/>
              </w:rPr>
              <w:t xml:space="preserve"> on page 26</w:t>
            </w:r>
            <w:r w:rsidRPr="00D32475">
              <w:rPr>
                <w:rFonts w:ascii="Times New Roman" w:eastAsia="Times New Roman" w:hAnsi="Times New Roman" w:cs="Times New Roman"/>
                <w:b/>
                <w:bCs/>
                <w:sz w:val="20"/>
                <w:szCs w:val="20"/>
              </w:rPr>
              <w:t>)</w:t>
            </w:r>
          </w:p>
        </w:tc>
        <w:tc>
          <w:tcPr>
            <w:tcW w:w="30" w:type="dxa"/>
          </w:tcPr>
          <w:p w14:paraId="0B186102" w14:textId="235B9749" w:rsidR="00E27D79" w:rsidRPr="00FB2A26" w:rsidRDefault="00E27D79" w:rsidP="00E27D79">
            <w:pPr>
              <w:spacing w:after="0" w:line="312" w:lineRule="atLeast"/>
              <w:rPr>
                <w:rFonts w:ascii="Times New Roman" w:eastAsia="Times New Roman" w:hAnsi="Times New Roman" w:cs="Times New Roman"/>
                <w:sz w:val="20"/>
                <w:szCs w:val="20"/>
              </w:rPr>
            </w:pPr>
          </w:p>
        </w:tc>
      </w:tr>
    </w:tbl>
    <w:p w14:paraId="4D3DA80B" w14:textId="77777777" w:rsidR="00E27D79" w:rsidRPr="00FB2A26" w:rsidRDefault="00E27D79">
      <w:pPr>
        <w:rPr>
          <w:rFonts w:ascii="Times New Roman" w:hAnsi="Times New Roman" w:cs="Times New Roman"/>
          <w:sz w:val="20"/>
          <w:szCs w:val="20"/>
        </w:rPr>
      </w:pPr>
    </w:p>
    <w:sectPr w:rsidR="00E27D79" w:rsidRPr="00FB2A2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27D79"/>
    <w:rsid w:val="00145C6B"/>
    <w:rsid w:val="001E0FE1"/>
    <w:rsid w:val="001F4AA6"/>
    <w:rsid w:val="00237707"/>
    <w:rsid w:val="00244BD6"/>
    <w:rsid w:val="00390F76"/>
    <w:rsid w:val="003E4C3F"/>
    <w:rsid w:val="0047200E"/>
    <w:rsid w:val="004A4C5A"/>
    <w:rsid w:val="00536930"/>
    <w:rsid w:val="005B1F9A"/>
    <w:rsid w:val="006D5170"/>
    <w:rsid w:val="00727998"/>
    <w:rsid w:val="00727A92"/>
    <w:rsid w:val="00814F87"/>
    <w:rsid w:val="00866CD4"/>
    <w:rsid w:val="008A2C81"/>
    <w:rsid w:val="008D15A6"/>
    <w:rsid w:val="00A31494"/>
    <w:rsid w:val="00A43938"/>
    <w:rsid w:val="00A4789A"/>
    <w:rsid w:val="00A90478"/>
    <w:rsid w:val="00AD4875"/>
    <w:rsid w:val="00AF2D99"/>
    <w:rsid w:val="00B80C2B"/>
    <w:rsid w:val="00BD2D37"/>
    <w:rsid w:val="00BE3E27"/>
    <w:rsid w:val="00C42E28"/>
    <w:rsid w:val="00C46B20"/>
    <w:rsid w:val="00C845E8"/>
    <w:rsid w:val="00D32475"/>
    <w:rsid w:val="00D706E2"/>
    <w:rsid w:val="00D774EF"/>
    <w:rsid w:val="00E143AB"/>
    <w:rsid w:val="00E27D79"/>
    <w:rsid w:val="00E56223"/>
    <w:rsid w:val="00E61DFD"/>
    <w:rsid w:val="00EA4BFE"/>
    <w:rsid w:val="00EF1D21"/>
    <w:rsid w:val="00F43EBF"/>
    <w:rsid w:val="00F97170"/>
    <w:rsid w:val="00FB2A26"/>
  </w:rsids>
  <m:mathPr>
    <m:mathFont m:val="Cambria Math"/>
    <m:brkBin m:val="before"/>
    <m:brkBinSub m:val="--"/>
    <m:smallFrac m:val="0"/>
    <m:dispDef/>
    <m:lMargin m:val="0"/>
    <m:rMargin m:val="0"/>
    <m:defJc m:val="centerGroup"/>
    <m:wrapIndent m:val="1440"/>
    <m:intLim m:val="subSup"/>
    <m:naryLim m:val="undOvr"/>
  </m:mathPr>
  <w:themeFontLang w:val="en-PK"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0116D3"/>
  <w15:chartTrackingRefBased/>
  <w15:docId w15:val="{40582334-BFE5-4AC0-9F39-9521541E2C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E27D79"/>
    <w:rPr>
      <w:b/>
      <w:bCs/>
    </w:rPr>
  </w:style>
  <w:style w:type="paragraph" w:customStyle="1" w:styleId="chapter-para">
    <w:name w:val="chapter-para"/>
    <w:basedOn w:val="Normal"/>
    <w:rsid w:val="00E27D79"/>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E27D79"/>
    <w:rPr>
      <w:i/>
      <w:iCs/>
    </w:rPr>
  </w:style>
  <w:style w:type="character" w:styleId="CommentReference">
    <w:name w:val="annotation reference"/>
    <w:basedOn w:val="DefaultParagraphFont"/>
    <w:uiPriority w:val="99"/>
    <w:semiHidden/>
    <w:unhideWhenUsed/>
    <w:rsid w:val="00EA4BFE"/>
    <w:rPr>
      <w:sz w:val="16"/>
      <w:szCs w:val="16"/>
    </w:rPr>
  </w:style>
  <w:style w:type="paragraph" w:styleId="CommentText">
    <w:name w:val="annotation text"/>
    <w:basedOn w:val="Normal"/>
    <w:link w:val="CommentTextChar"/>
    <w:uiPriority w:val="99"/>
    <w:semiHidden/>
    <w:unhideWhenUsed/>
    <w:rsid w:val="00EA4BFE"/>
    <w:pPr>
      <w:spacing w:line="240" w:lineRule="auto"/>
    </w:pPr>
    <w:rPr>
      <w:sz w:val="20"/>
      <w:szCs w:val="20"/>
    </w:rPr>
  </w:style>
  <w:style w:type="character" w:customStyle="1" w:styleId="CommentTextChar">
    <w:name w:val="Comment Text Char"/>
    <w:basedOn w:val="DefaultParagraphFont"/>
    <w:link w:val="CommentText"/>
    <w:uiPriority w:val="99"/>
    <w:semiHidden/>
    <w:rsid w:val="00EA4BFE"/>
    <w:rPr>
      <w:sz w:val="20"/>
      <w:szCs w:val="20"/>
    </w:rPr>
  </w:style>
  <w:style w:type="paragraph" w:styleId="CommentSubject">
    <w:name w:val="annotation subject"/>
    <w:basedOn w:val="CommentText"/>
    <w:next w:val="CommentText"/>
    <w:link w:val="CommentSubjectChar"/>
    <w:uiPriority w:val="99"/>
    <w:semiHidden/>
    <w:unhideWhenUsed/>
    <w:rsid w:val="00EA4BFE"/>
    <w:rPr>
      <w:b/>
      <w:bCs/>
    </w:rPr>
  </w:style>
  <w:style w:type="character" w:customStyle="1" w:styleId="CommentSubjectChar">
    <w:name w:val="Comment Subject Char"/>
    <w:basedOn w:val="CommentTextChar"/>
    <w:link w:val="CommentSubject"/>
    <w:uiPriority w:val="99"/>
    <w:semiHidden/>
    <w:rsid w:val="00EA4BFE"/>
    <w:rPr>
      <w:b/>
      <w:bCs/>
      <w:sz w:val="20"/>
      <w:szCs w:val="20"/>
    </w:rPr>
  </w:style>
  <w:style w:type="paragraph" w:styleId="BalloonText">
    <w:name w:val="Balloon Text"/>
    <w:basedOn w:val="Normal"/>
    <w:link w:val="BalloonTextChar"/>
    <w:uiPriority w:val="99"/>
    <w:semiHidden/>
    <w:unhideWhenUsed/>
    <w:rsid w:val="00EA4BF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A4BF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5847008">
      <w:bodyDiv w:val="1"/>
      <w:marLeft w:val="0"/>
      <w:marRight w:val="0"/>
      <w:marTop w:val="0"/>
      <w:marBottom w:val="0"/>
      <w:divBdr>
        <w:top w:val="none" w:sz="0" w:space="0" w:color="auto"/>
        <w:left w:val="none" w:sz="0" w:space="0" w:color="auto"/>
        <w:bottom w:val="none" w:sz="0" w:space="0" w:color="auto"/>
        <w:right w:val="none" w:sz="0" w:space="0" w:color="auto"/>
      </w:divBdr>
      <w:divsChild>
        <w:div w:id="1800415013">
          <w:marLeft w:val="0"/>
          <w:marRight w:val="0"/>
          <w:marTop w:val="0"/>
          <w:marBottom w:val="0"/>
          <w:divBdr>
            <w:top w:val="none" w:sz="0" w:space="0" w:color="auto"/>
            <w:left w:val="none" w:sz="0" w:space="0" w:color="auto"/>
            <w:bottom w:val="none" w:sz="0" w:space="0" w:color="auto"/>
            <w:right w:val="none" w:sz="0" w:space="0" w:color="auto"/>
          </w:divBdr>
          <w:divsChild>
            <w:div w:id="355545708">
              <w:marLeft w:val="0"/>
              <w:marRight w:val="0"/>
              <w:marTop w:val="0"/>
              <w:marBottom w:val="180"/>
              <w:divBdr>
                <w:top w:val="none" w:sz="0" w:space="0" w:color="auto"/>
                <w:left w:val="none" w:sz="0" w:space="0" w:color="auto"/>
                <w:bottom w:val="none" w:sz="0" w:space="0" w:color="auto"/>
                <w:right w:val="none" w:sz="0" w:space="0" w:color="auto"/>
              </w:divBdr>
            </w:div>
          </w:divsChild>
        </w:div>
        <w:div w:id="762797363">
          <w:marLeft w:val="0"/>
          <w:marRight w:val="0"/>
          <w:marTop w:val="0"/>
          <w:marBottom w:val="12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5</Pages>
  <Words>1068</Words>
  <Characters>6094</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Maryam Huda</dc:creator>
  <cp:keywords/>
  <dc:description/>
  <cp:lastModifiedBy>Maryam Huda</cp:lastModifiedBy>
  <cp:revision>2</cp:revision>
  <dcterms:created xsi:type="dcterms:W3CDTF">2020-10-13T07:21:00Z</dcterms:created>
  <dcterms:modified xsi:type="dcterms:W3CDTF">2020-10-13T07:21:00Z</dcterms:modified>
</cp:coreProperties>
</file>