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EBFF6" w14:textId="77777777" w:rsidR="00001583" w:rsidRPr="0045508A" w:rsidRDefault="00001583" w:rsidP="00E00103">
      <w:pPr>
        <w:pStyle w:val="1"/>
        <w:spacing w:after="240"/>
        <w:jc w:val="center"/>
        <w:rPr>
          <w:rFonts w:ascii="Arial" w:eastAsia="等线" w:hAnsi="Arial" w:cs="Arial"/>
          <w:i/>
          <w:iCs/>
          <w:sz w:val="32"/>
          <w:szCs w:val="32"/>
        </w:rPr>
      </w:pPr>
      <w:r w:rsidRPr="0045508A">
        <w:rPr>
          <w:rFonts w:ascii="Arial" w:eastAsia="等线" w:hAnsi="Arial" w:cs="Arial"/>
          <w:i/>
          <w:iCs/>
          <w:sz w:val="32"/>
          <w:szCs w:val="32"/>
        </w:rPr>
        <w:t>Supporting information for</w:t>
      </w:r>
    </w:p>
    <w:p w14:paraId="4C36F0FF" w14:textId="0E3C13E9" w:rsidR="00001583" w:rsidRPr="0045508A" w:rsidRDefault="00001583" w:rsidP="00747688">
      <w:pPr>
        <w:jc w:val="center"/>
        <w:rPr>
          <w:rFonts w:ascii="Arial" w:eastAsiaTheme="minorEastAsia" w:hAnsi="Arial" w:cs="Arial"/>
          <w:b/>
          <w:bCs/>
          <w:sz w:val="28"/>
          <w:szCs w:val="28"/>
        </w:rPr>
      </w:pPr>
      <w:r w:rsidRPr="0045508A">
        <w:rPr>
          <w:rFonts w:ascii="Arial" w:eastAsiaTheme="minorEastAsia" w:hAnsi="Arial" w:cs="Arial"/>
          <w:b/>
          <w:bCs/>
          <w:sz w:val="28"/>
          <w:szCs w:val="28"/>
        </w:rPr>
        <w:t>Synthesis of typical sulfonamide antibiotics with [</w:t>
      </w:r>
      <w:r w:rsidRPr="0045508A">
        <w:rPr>
          <w:rFonts w:ascii="Arial" w:eastAsiaTheme="minorEastAsia" w:hAnsi="Arial" w:cs="Arial"/>
          <w:b/>
          <w:bCs/>
          <w:sz w:val="28"/>
          <w:szCs w:val="28"/>
          <w:vertAlign w:val="superscript"/>
        </w:rPr>
        <w:t>14</w:t>
      </w:r>
      <w:r w:rsidRPr="0045508A">
        <w:rPr>
          <w:rFonts w:ascii="Arial" w:eastAsiaTheme="minorEastAsia" w:hAnsi="Arial" w:cs="Arial"/>
          <w:b/>
          <w:bCs/>
          <w:sz w:val="28"/>
          <w:szCs w:val="28"/>
        </w:rPr>
        <w:t>C]- and [</w:t>
      </w:r>
      <w:r w:rsidRPr="0045508A">
        <w:rPr>
          <w:rFonts w:ascii="Arial" w:eastAsiaTheme="minorEastAsia" w:hAnsi="Arial" w:cs="Arial"/>
          <w:b/>
          <w:bCs/>
          <w:sz w:val="28"/>
          <w:szCs w:val="28"/>
          <w:vertAlign w:val="superscript"/>
        </w:rPr>
        <w:t>13</w:t>
      </w:r>
      <w:r w:rsidRPr="0045508A">
        <w:rPr>
          <w:rFonts w:ascii="Arial" w:eastAsiaTheme="minorEastAsia" w:hAnsi="Arial" w:cs="Arial"/>
          <w:b/>
          <w:bCs/>
          <w:sz w:val="28"/>
          <w:szCs w:val="28"/>
        </w:rPr>
        <w:t>C]-labelling on phenyl ring</w:t>
      </w:r>
      <w:r w:rsidR="00406792" w:rsidRPr="0045508A">
        <w:rPr>
          <w:rFonts w:ascii="Arial" w:eastAsiaTheme="minorEastAsia" w:hAnsi="Arial" w:cs="Arial"/>
          <w:b/>
          <w:bCs/>
          <w:sz w:val="28"/>
          <w:szCs w:val="28"/>
        </w:rPr>
        <w:t xml:space="preserve"> for environmental studies</w:t>
      </w:r>
    </w:p>
    <w:p w14:paraId="72C83C0D" w14:textId="1B29D285" w:rsidR="00001583" w:rsidRPr="0045508A" w:rsidRDefault="00001583" w:rsidP="00435E82">
      <w:pPr>
        <w:jc w:val="center"/>
        <w:rPr>
          <w:rFonts w:ascii="Arial" w:eastAsia="等线" w:hAnsi="Arial" w:cs="Arial"/>
        </w:rPr>
      </w:pPr>
      <w:r w:rsidRPr="0045508A">
        <w:rPr>
          <w:rFonts w:ascii="Arial" w:eastAsia="等线" w:hAnsi="Arial" w:cs="Arial"/>
        </w:rPr>
        <w:t>Xuan Wu</w:t>
      </w:r>
      <w:r w:rsidRPr="0045508A">
        <w:rPr>
          <w:rFonts w:ascii="Arial" w:eastAsia="等线" w:hAnsi="Arial" w:cs="Arial"/>
          <w:vertAlign w:val="superscript"/>
        </w:rPr>
        <w:t>1,2</w:t>
      </w:r>
      <w:r w:rsidRPr="0045508A">
        <w:rPr>
          <w:rFonts w:ascii="Arial" w:eastAsia="等线" w:hAnsi="Arial" w:cs="Arial"/>
        </w:rPr>
        <w:t>, Yao Yao</w:t>
      </w:r>
      <w:r w:rsidRPr="0045508A">
        <w:rPr>
          <w:rFonts w:ascii="Arial" w:eastAsia="等线" w:hAnsi="Arial" w:cs="Arial"/>
          <w:vertAlign w:val="superscript"/>
        </w:rPr>
        <w:t>1</w:t>
      </w:r>
      <w:r w:rsidRPr="0045508A">
        <w:rPr>
          <w:rFonts w:ascii="Arial" w:eastAsia="等线" w:hAnsi="Arial" w:cs="Arial"/>
        </w:rPr>
        <w:t xml:space="preserve">, </w:t>
      </w:r>
      <w:proofErr w:type="spellStart"/>
      <w:r w:rsidRPr="0045508A">
        <w:rPr>
          <w:rFonts w:ascii="Arial" w:eastAsia="等线" w:hAnsi="Arial" w:cs="Arial"/>
        </w:rPr>
        <w:t>Lianhong</w:t>
      </w:r>
      <w:proofErr w:type="spellEnd"/>
      <w:r w:rsidRPr="0045508A">
        <w:rPr>
          <w:rFonts w:ascii="Arial" w:eastAsia="等线" w:hAnsi="Arial" w:cs="Arial"/>
        </w:rPr>
        <w:t xml:space="preserve"> Wang</w:t>
      </w:r>
      <w:r w:rsidRPr="0045508A">
        <w:rPr>
          <w:rFonts w:ascii="Arial" w:eastAsia="等线" w:hAnsi="Arial" w:cs="Arial"/>
          <w:vertAlign w:val="superscript"/>
        </w:rPr>
        <w:t>1</w:t>
      </w:r>
      <w:r w:rsidRPr="0045508A">
        <w:rPr>
          <w:rFonts w:ascii="Arial" w:eastAsia="等线" w:hAnsi="Arial" w:cs="Arial"/>
        </w:rPr>
        <w:t xml:space="preserve">, </w:t>
      </w:r>
      <w:proofErr w:type="spellStart"/>
      <w:r w:rsidRPr="0045508A">
        <w:rPr>
          <w:rFonts w:ascii="Arial" w:eastAsia="等线" w:hAnsi="Arial" w:cs="Arial"/>
        </w:rPr>
        <w:t>Dashun</w:t>
      </w:r>
      <w:proofErr w:type="spellEnd"/>
      <w:r w:rsidRPr="0045508A">
        <w:rPr>
          <w:rFonts w:ascii="Arial" w:eastAsia="等线" w:hAnsi="Arial" w:cs="Arial"/>
        </w:rPr>
        <w:t xml:space="preserve"> Zhou</w:t>
      </w:r>
      <w:r w:rsidRPr="0045508A">
        <w:rPr>
          <w:rFonts w:ascii="Arial" w:eastAsia="等线" w:hAnsi="Arial" w:cs="Arial"/>
          <w:vertAlign w:val="superscript"/>
        </w:rPr>
        <w:t>2</w:t>
      </w:r>
      <w:r w:rsidRPr="0045508A">
        <w:rPr>
          <w:rFonts w:ascii="Arial" w:eastAsia="等线" w:hAnsi="Arial" w:cs="Arial"/>
        </w:rPr>
        <w:t>, Feifei Sun</w:t>
      </w:r>
      <w:r w:rsidRPr="0045508A">
        <w:rPr>
          <w:rFonts w:ascii="Arial" w:eastAsia="等线" w:hAnsi="Arial" w:cs="Arial"/>
          <w:vertAlign w:val="superscript"/>
        </w:rPr>
        <w:t>1*</w:t>
      </w:r>
      <w:r w:rsidRPr="0045508A">
        <w:rPr>
          <w:rFonts w:ascii="Arial" w:eastAsia="等线" w:hAnsi="Arial" w:cs="Arial"/>
        </w:rPr>
        <w:t xml:space="preserve">, </w:t>
      </w:r>
      <w:proofErr w:type="spellStart"/>
      <w:r w:rsidRPr="0045508A">
        <w:rPr>
          <w:rFonts w:ascii="Arial" w:eastAsia="等线" w:hAnsi="Arial" w:cs="Arial"/>
        </w:rPr>
        <w:t>Jianqiu</w:t>
      </w:r>
      <w:proofErr w:type="spellEnd"/>
      <w:r w:rsidRPr="0045508A">
        <w:rPr>
          <w:rFonts w:ascii="Arial" w:eastAsia="等线" w:hAnsi="Arial" w:cs="Arial"/>
        </w:rPr>
        <w:t xml:space="preserve"> Chen</w:t>
      </w:r>
      <w:r w:rsidRPr="0045508A">
        <w:rPr>
          <w:rFonts w:ascii="Arial" w:eastAsia="等线" w:hAnsi="Arial" w:cs="Arial"/>
          <w:vertAlign w:val="superscript"/>
        </w:rPr>
        <w:t>2</w:t>
      </w:r>
      <w:r w:rsidRPr="0045508A">
        <w:rPr>
          <w:rFonts w:ascii="Arial" w:eastAsia="等线" w:hAnsi="Arial" w:cs="Arial"/>
        </w:rPr>
        <w:t xml:space="preserve">, Philippe </w:t>
      </w:r>
      <w:r w:rsidR="00C37E9B" w:rsidRPr="00C37E9B">
        <w:rPr>
          <w:rFonts w:ascii="Arial" w:eastAsia="等线" w:hAnsi="Arial" w:cs="Arial"/>
        </w:rPr>
        <w:t>Francois-Xavier</w:t>
      </w:r>
      <w:r w:rsidR="00C37E9B" w:rsidRPr="00C37E9B">
        <w:rPr>
          <w:rFonts w:ascii="Arial" w:eastAsia="等线" w:hAnsi="Arial" w:cs="Arial"/>
        </w:rPr>
        <w:t xml:space="preserve"> </w:t>
      </w:r>
      <w:r w:rsidRPr="0045508A">
        <w:rPr>
          <w:rFonts w:ascii="Arial" w:eastAsia="等线" w:hAnsi="Arial" w:cs="Arial"/>
        </w:rPr>
        <w:t>Corvini</w:t>
      </w:r>
      <w:r w:rsidRPr="0045508A">
        <w:rPr>
          <w:rFonts w:ascii="Arial" w:eastAsia="等线" w:hAnsi="Arial" w:cs="Arial"/>
          <w:vertAlign w:val="superscript"/>
        </w:rPr>
        <w:t>1,3</w:t>
      </w:r>
      <w:r w:rsidRPr="0045508A">
        <w:rPr>
          <w:rFonts w:ascii="Arial" w:eastAsia="等线" w:hAnsi="Arial" w:cs="Arial"/>
        </w:rPr>
        <w:t>,</w:t>
      </w:r>
      <w:r w:rsidRPr="0045508A">
        <w:rPr>
          <w:rFonts w:ascii="Arial" w:eastAsia="等线" w:hAnsi="Arial" w:cs="Arial"/>
          <w:vertAlign w:val="superscript"/>
        </w:rPr>
        <w:t xml:space="preserve"> </w:t>
      </w:r>
      <w:r w:rsidRPr="0045508A">
        <w:rPr>
          <w:rFonts w:ascii="Arial" w:eastAsia="等线" w:hAnsi="Arial" w:cs="Arial"/>
        </w:rPr>
        <w:t>Rong Ji</w:t>
      </w:r>
      <w:r w:rsidRPr="0045508A">
        <w:rPr>
          <w:rFonts w:ascii="Arial" w:eastAsia="等线" w:hAnsi="Arial" w:cs="Arial"/>
          <w:vertAlign w:val="superscript"/>
        </w:rPr>
        <w:t>1</w:t>
      </w:r>
      <w:r w:rsidR="009E5AA7" w:rsidRPr="0045508A">
        <w:rPr>
          <w:rFonts w:ascii="Arial" w:eastAsia="等线" w:hAnsi="Arial" w:cs="Arial"/>
          <w:vertAlign w:val="superscript"/>
        </w:rPr>
        <w:t>*</w:t>
      </w:r>
    </w:p>
    <w:p w14:paraId="06B4C1A0" w14:textId="77777777" w:rsidR="00001583" w:rsidRPr="00C37E9B" w:rsidRDefault="00001583" w:rsidP="00BA0A4A">
      <w:pPr>
        <w:rPr>
          <w:rFonts w:ascii="Arial" w:eastAsia="等线" w:hAnsi="Arial" w:cs="Arial"/>
        </w:rPr>
      </w:pPr>
    </w:p>
    <w:p w14:paraId="5F74D730" w14:textId="77777777" w:rsidR="00001583" w:rsidRPr="0045508A" w:rsidRDefault="00001583" w:rsidP="00BA0A4A">
      <w:pPr>
        <w:rPr>
          <w:rFonts w:ascii="Arial" w:hAnsi="Arial" w:cs="Arial"/>
        </w:rPr>
      </w:pPr>
      <w:r w:rsidRPr="0045508A">
        <w:rPr>
          <w:rFonts w:ascii="Arial" w:hAnsi="Arial" w:cs="Arial"/>
        </w:rPr>
        <w:t>1. State Key Laboratory of Pollution Control and Resource Reuse, School of the Environment, Nanjing University, Nanjing 210023, China.</w:t>
      </w:r>
    </w:p>
    <w:p w14:paraId="207031E5" w14:textId="77777777" w:rsidR="00001583" w:rsidRPr="0045508A" w:rsidRDefault="00001583" w:rsidP="00BA0A4A">
      <w:pPr>
        <w:rPr>
          <w:rFonts w:ascii="Arial" w:eastAsiaTheme="minorEastAsia" w:hAnsi="Arial" w:cs="Arial"/>
        </w:rPr>
      </w:pPr>
      <w:r w:rsidRPr="0045508A">
        <w:rPr>
          <w:rFonts w:ascii="Arial" w:hAnsi="Arial" w:cs="Arial"/>
        </w:rPr>
        <w:t>2. School of Engineering, China Pharmaceutical University, Nanjing 211198, China</w:t>
      </w:r>
      <w:r w:rsidRPr="0045508A">
        <w:rPr>
          <w:rFonts w:ascii="Arial" w:eastAsiaTheme="minorEastAsia" w:hAnsi="Arial" w:cs="Arial"/>
        </w:rPr>
        <w:t>.</w:t>
      </w:r>
    </w:p>
    <w:p w14:paraId="0B36CF6C" w14:textId="77777777" w:rsidR="00001583" w:rsidRPr="0045508A" w:rsidRDefault="00001583" w:rsidP="00BA0A4A">
      <w:pPr>
        <w:rPr>
          <w:rFonts w:ascii="Arial" w:hAnsi="Arial" w:cs="Arial"/>
        </w:rPr>
      </w:pPr>
      <w:r w:rsidRPr="0045508A">
        <w:rPr>
          <w:rFonts w:ascii="Arial" w:eastAsiaTheme="minorEastAsia" w:hAnsi="Arial" w:cs="Arial"/>
        </w:rPr>
        <w:t>3. Institute for Ecopreneurship, School of Life Sciences, University of Applied Sciences and Arts Northwestern Switzerland, Gründenstrasse 40, Muttenz CH-4132, Switzerland</w:t>
      </w:r>
    </w:p>
    <w:p w14:paraId="50C022AC" w14:textId="77777777" w:rsidR="00001583" w:rsidRPr="0045508A" w:rsidRDefault="00001583" w:rsidP="00BA0A4A">
      <w:pPr>
        <w:rPr>
          <w:rFonts w:ascii="Arial" w:hAnsi="Arial" w:cs="Arial"/>
          <w:color w:val="000000"/>
        </w:rPr>
      </w:pPr>
    </w:p>
    <w:p w14:paraId="75FF026A" w14:textId="77777777" w:rsidR="00001583" w:rsidRPr="0045508A" w:rsidRDefault="00001583" w:rsidP="00BA0A4A">
      <w:pPr>
        <w:rPr>
          <w:rFonts w:ascii="Arial" w:eastAsiaTheme="minorEastAsia" w:hAnsi="Arial" w:cs="Arial"/>
          <w:color w:val="000000"/>
        </w:rPr>
      </w:pPr>
      <w:r w:rsidRPr="0045508A">
        <w:rPr>
          <w:rFonts w:ascii="Arial" w:hAnsi="Arial" w:cs="Arial"/>
          <w:color w:val="000000"/>
        </w:rPr>
        <w:t>Correspon</w:t>
      </w:r>
      <w:r w:rsidRPr="0045508A">
        <w:rPr>
          <w:rFonts w:ascii="Arial" w:eastAsiaTheme="minorEastAsia" w:hAnsi="Arial" w:cs="Arial"/>
          <w:color w:val="000000"/>
        </w:rPr>
        <w:t>dence authors</w:t>
      </w:r>
      <w:r w:rsidRPr="0045508A">
        <w:rPr>
          <w:rFonts w:ascii="Arial" w:hAnsi="Arial" w:cs="Arial"/>
          <w:color w:val="000000"/>
        </w:rPr>
        <w:t>:</w:t>
      </w:r>
    </w:p>
    <w:p w14:paraId="530C85DB" w14:textId="77777777" w:rsidR="00001583" w:rsidRPr="0045508A" w:rsidRDefault="00001583" w:rsidP="00BA0A4A">
      <w:pPr>
        <w:rPr>
          <w:rFonts w:ascii="Arial" w:eastAsiaTheme="minorEastAsia" w:hAnsi="Arial" w:cs="Arial"/>
          <w:color w:val="000000"/>
          <w:lang w:val="de-DE"/>
        </w:rPr>
      </w:pPr>
      <w:r w:rsidRPr="0045508A">
        <w:rPr>
          <w:rFonts w:ascii="Arial" w:hAnsi="Arial" w:cs="Arial"/>
          <w:color w:val="222222"/>
          <w:kern w:val="0"/>
        </w:rPr>
        <w:t>*</w:t>
      </w:r>
      <w:r w:rsidRPr="0045508A">
        <w:rPr>
          <w:rFonts w:ascii="Arial" w:eastAsiaTheme="minorEastAsia" w:hAnsi="Arial" w:cs="Arial"/>
          <w:b/>
          <w:color w:val="222222"/>
          <w:kern w:val="0"/>
        </w:rPr>
        <w:t>Feifei Sun</w:t>
      </w:r>
      <w:r w:rsidRPr="0045508A">
        <w:rPr>
          <w:rFonts w:ascii="Arial" w:hAnsi="Arial" w:cs="Arial"/>
          <w:color w:val="222222"/>
          <w:kern w:val="0"/>
        </w:rPr>
        <w:t>:</w:t>
      </w:r>
      <w:r w:rsidRPr="0045508A">
        <w:rPr>
          <w:rFonts w:ascii="Arial" w:eastAsiaTheme="minorEastAsia" w:hAnsi="Arial" w:cs="Arial"/>
          <w:color w:val="222222"/>
          <w:kern w:val="0"/>
        </w:rPr>
        <w:t xml:space="preserve"> </w:t>
      </w:r>
      <w:r w:rsidRPr="0045508A">
        <w:rPr>
          <w:rFonts w:ascii="Arial" w:hAnsi="Arial" w:cs="Arial"/>
          <w:color w:val="000000"/>
        </w:rPr>
        <w:t>Tel.: + 86 25 8968058</w:t>
      </w:r>
      <w:r w:rsidRPr="0045508A">
        <w:rPr>
          <w:rFonts w:ascii="Arial" w:eastAsiaTheme="minorEastAsia" w:hAnsi="Arial" w:cs="Arial"/>
          <w:color w:val="000000"/>
        </w:rPr>
        <w:t>9</w:t>
      </w:r>
      <w:r w:rsidRPr="0045508A">
        <w:rPr>
          <w:rFonts w:ascii="Arial" w:hAnsi="Arial" w:cs="Arial"/>
          <w:color w:val="000000"/>
        </w:rPr>
        <w:t>,</w:t>
      </w:r>
      <w:r w:rsidRPr="0045508A">
        <w:rPr>
          <w:rFonts w:ascii="Arial" w:eastAsiaTheme="minorEastAsia" w:hAnsi="Arial" w:cs="Arial"/>
          <w:color w:val="000000"/>
        </w:rPr>
        <w:t xml:space="preserve"> </w:t>
      </w:r>
      <w:r w:rsidRPr="0045508A">
        <w:rPr>
          <w:rFonts w:ascii="Arial" w:hAnsi="Arial" w:cs="Arial"/>
          <w:color w:val="000000"/>
        </w:rPr>
        <w:t>Fax: + 86 25 8968058</w:t>
      </w:r>
      <w:r w:rsidRPr="0045508A">
        <w:rPr>
          <w:rFonts w:ascii="Arial" w:eastAsiaTheme="minorEastAsia" w:hAnsi="Arial" w:cs="Arial"/>
          <w:color w:val="000000"/>
        </w:rPr>
        <w:t>9.</w:t>
      </w:r>
      <w:r w:rsidRPr="0045508A">
        <w:rPr>
          <w:rFonts w:ascii="Arial" w:hAnsi="Arial" w:cs="Arial"/>
          <w:color w:val="000000"/>
        </w:rPr>
        <w:t xml:space="preserve"> </w:t>
      </w:r>
      <w:r w:rsidRPr="0045508A">
        <w:rPr>
          <w:rFonts w:ascii="Arial" w:hAnsi="Arial" w:cs="Arial"/>
          <w:color w:val="000000"/>
          <w:lang w:val="de-DE"/>
        </w:rPr>
        <w:t>E-mail:</w:t>
      </w:r>
      <w:r w:rsidRPr="0045508A">
        <w:rPr>
          <w:rFonts w:ascii="Arial" w:eastAsiaTheme="minorEastAsia" w:hAnsi="Arial" w:cs="Arial"/>
          <w:color w:val="000000"/>
          <w:lang w:val="de-DE"/>
        </w:rPr>
        <w:t xml:space="preserve"> </w:t>
      </w:r>
      <w:r w:rsidRPr="0045508A">
        <w:rPr>
          <w:rFonts w:ascii="Arial" w:eastAsiaTheme="minorEastAsia" w:hAnsi="Arial" w:cs="Arial"/>
          <w:lang w:val="de-DE"/>
        </w:rPr>
        <w:t>sff@nju.edu.cn</w:t>
      </w:r>
      <w:r w:rsidRPr="0045508A">
        <w:rPr>
          <w:rFonts w:ascii="Arial" w:hAnsi="Arial" w:cs="Arial"/>
          <w:color w:val="000000"/>
          <w:lang w:val="de-DE"/>
        </w:rPr>
        <w:t>;</w:t>
      </w:r>
    </w:p>
    <w:p w14:paraId="05040A51" w14:textId="77777777" w:rsidR="00817270" w:rsidRPr="00E27A25" w:rsidRDefault="00817270" w:rsidP="00817270">
      <w:pPr>
        <w:tabs>
          <w:tab w:val="left" w:pos="567"/>
        </w:tabs>
        <w:contextualSpacing/>
        <w:rPr>
          <w:rFonts w:eastAsiaTheme="minorEastAsia" w:cs="Arial"/>
          <w:color w:val="000000"/>
        </w:rPr>
      </w:pPr>
      <w:r w:rsidRPr="00E27A25">
        <w:rPr>
          <w:rFonts w:cs="Arial"/>
          <w:color w:val="222222"/>
          <w:kern w:val="0"/>
        </w:rPr>
        <w:t>*</w:t>
      </w:r>
      <w:r w:rsidRPr="00E27A25">
        <w:rPr>
          <w:rFonts w:eastAsiaTheme="minorEastAsia" w:cs="Arial" w:hint="eastAsia"/>
          <w:b/>
          <w:color w:val="222222"/>
          <w:kern w:val="0"/>
        </w:rPr>
        <w:t>Rong</w:t>
      </w:r>
      <w:r w:rsidRPr="00E27A25">
        <w:rPr>
          <w:rFonts w:eastAsiaTheme="minorEastAsia" w:cs="Arial"/>
          <w:b/>
          <w:color w:val="222222"/>
          <w:kern w:val="0"/>
        </w:rPr>
        <w:t xml:space="preserve"> Ji</w:t>
      </w:r>
      <w:r w:rsidRPr="00E27A25">
        <w:rPr>
          <w:rFonts w:cs="Arial"/>
          <w:color w:val="222222"/>
          <w:kern w:val="0"/>
        </w:rPr>
        <w:t>:</w:t>
      </w:r>
      <w:r w:rsidRPr="00E27A25">
        <w:rPr>
          <w:rFonts w:eastAsiaTheme="minorEastAsia" w:cs="Arial"/>
          <w:color w:val="222222"/>
          <w:kern w:val="0"/>
        </w:rPr>
        <w:t xml:space="preserve"> </w:t>
      </w:r>
      <w:r w:rsidRPr="00E27A25">
        <w:rPr>
          <w:rFonts w:cs="Arial"/>
          <w:color w:val="000000"/>
        </w:rPr>
        <w:t>Tel.: + 86 25 89680581,</w:t>
      </w:r>
      <w:r w:rsidRPr="00E27A25">
        <w:rPr>
          <w:rFonts w:eastAsiaTheme="minorEastAsia" w:cs="Arial"/>
          <w:color w:val="000000"/>
        </w:rPr>
        <w:t xml:space="preserve"> </w:t>
      </w:r>
      <w:r w:rsidRPr="00E27A25">
        <w:rPr>
          <w:rFonts w:cs="Arial"/>
          <w:color w:val="000000"/>
        </w:rPr>
        <w:t>Fax: + 86 25 89680581</w:t>
      </w:r>
      <w:r w:rsidRPr="00E27A25">
        <w:rPr>
          <w:rFonts w:eastAsiaTheme="minorEastAsia" w:cs="Arial"/>
          <w:color w:val="000000"/>
        </w:rPr>
        <w:t>.</w:t>
      </w:r>
      <w:r w:rsidRPr="00E27A25">
        <w:rPr>
          <w:rFonts w:cs="Arial"/>
          <w:color w:val="000000"/>
        </w:rPr>
        <w:t xml:space="preserve"> E-mail:</w:t>
      </w:r>
      <w:r w:rsidRPr="00E27A25">
        <w:rPr>
          <w:rFonts w:eastAsiaTheme="minorEastAsia" w:cs="Arial"/>
          <w:color w:val="000000"/>
        </w:rPr>
        <w:t xml:space="preserve"> </w:t>
      </w:r>
      <w:r w:rsidRPr="00E27A25">
        <w:rPr>
          <w:rFonts w:eastAsiaTheme="minorEastAsia" w:cs="Arial"/>
        </w:rPr>
        <w:t>ji@nju.edu.cn</w:t>
      </w:r>
      <w:r w:rsidRPr="00E27A25">
        <w:rPr>
          <w:rFonts w:cs="Arial"/>
          <w:color w:val="000000"/>
        </w:rPr>
        <w:t>;</w:t>
      </w:r>
    </w:p>
    <w:p w14:paraId="554D167C" w14:textId="77777777" w:rsidR="00001583" w:rsidRPr="004537E9" w:rsidRDefault="00001583" w:rsidP="00BA0A4A">
      <w:pPr>
        <w:rPr>
          <w:rFonts w:ascii="Arial" w:eastAsiaTheme="minorEastAsia" w:hAnsi="Arial" w:cs="Arial"/>
          <w:color w:val="000000"/>
          <w:lang w:val="de-DE"/>
        </w:rPr>
      </w:pPr>
    </w:p>
    <w:p w14:paraId="5F797E7A" w14:textId="5E57D0F1" w:rsidR="004537E9" w:rsidRPr="009E5AA7" w:rsidRDefault="004537E9" w:rsidP="00001583">
      <w:pPr>
        <w:spacing w:before="240"/>
        <w:jc w:val="left"/>
        <w:rPr>
          <w:rFonts w:ascii="Arial" w:hAnsi="Arial" w:cs="Arial"/>
          <w:lang w:val="de-DE"/>
        </w:rPr>
      </w:pPr>
    </w:p>
    <w:p w14:paraId="69F789A3" w14:textId="77777777" w:rsidR="00C95B71" w:rsidRPr="009E5AA7" w:rsidRDefault="00C95B71" w:rsidP="00001583">
      <w:pPr>
        <w:spacing w:before="240"/>
        <w:jc w:val="left"/>
        <w:rPr>
          <w:rFonts w:ascii="Arial" w:eastAsiaTheme="minorEastAsia" w:hAnsi="Arial" w:cs="Arial"/>
          <w:lang w:val="de-DE"/>
        </w:rPr>
      </w:pPr>
    </w:p>
    <w:p w14:paraId="6BD79BF7" w14:textId="77777777" w:rsidR="00001583" w:rsidRPr="0045508A" w:rsidRDefault="00001583" w:rsidP="00BA0A4A">
      <w:pPr>
        <w:pStyle w:val="14"/>
        <w:spacing w:line="480" w:lineRule="auto"/>
        <w:rPr>
          <w:rFonts w:ascii="Arial" w:hAnsi="Arial" w:cs="Arial"/>
        </w:rPr>
      </w:pPr>
      <w:r w:rsidRPr="0045508A">
        <w:rPr>
          <w:rFonts w:ascii="Arial" w:hAnsi="Arial" w:cs="Arial"/>
        </w:rPr>
        <w:t>SI.1. Flash column chromatography</w:t>
      </w:r>
    </w:p>
    <w:p w14:paraId="4987326A" w14:textId="77777777" w:rsidR="00001583" w:rsidRPr="0045508A" w:rsidRDefault="00001583" w:rsidP="00BA0A4A">
      <w:pPr>
        <w:rPr>
          <w:rFonts w:ascii="Arial" w:eastAsia="等线" w:hAnsi="Arial" w:cs="Arial"/>
        </w:rPr>
      </w:pPr>
      <w:r w:rsidRPr="0045508A">
        <w:rPr>
          <w:rFonts w:ascii="Arial" w:hAnsi="Arial" w:cs="Arial"/>
        </w:rPr>
        <w:tab/>
        <w:t xml:space="preserve">Flash column chromatography for purification of </w:t>
      </w:r>
      <w:r w:rsidRPr="0045508A">
        <w:rPr>
          <w:rFonts w:ascii="Arial" w:eastAsia="宋体" w:hAnsi="Arial" w:cs="Arial"/>
          <w:b/>
        </w:rPr>
        <w:t>2a</w:t>
      </w:r>
      <w:r w:rsidRPr="0045508A">
        <w:rPr>
          <w:rFonts w:ascii="Arial" w:eastAsia="宋体" w:hAnsi="Arial" w:cs="Arial"/>
        </w:rPr>
        <w:t xml:space="preserve">, </w:t>
      </w:r>
      <w:r w:rsidRPr="0045508A">
        <w:rPr>
          <w:rFonts w:ascii="Arial" w:hAnsi="Arial" w:cs="Arial"/>
          <w:b/>
          <w:szCs w:val="21"/>
        </w:rPr>
        <w:t>3</w:t>
      </w:r>
      <w:r w:rsidRPr="0045508A">
        <w:rPr>
          <w:rFonts w:ascii="Arial" w:eastAsiaTheme="minorEastAsia" w:hAnsi="Arial" w:cs="Arial"/>
          <w:b/>
          <w:szCs w:val="21"/>
        </w:rPr>
        <w:t>a</w:t>
      </w:r>
      <w:r w:rsidRPr="0045508A">
        <w:rPr>
          <w:rFonts w:ascii="Arial" w:eastAsia="宋体" w:hAnsi="Arial" w:cs="Arial"/>
        </w:rPr>
        <w:t xml:space="preserve"> and </w:t>
      </w:r>
      <w:r w:rsidRPr="0045508A">
        <w:rPr>
          <w:rFonts w:ascii="Arial" w:eastAsia="宋体" w:hAnsi="Arial" w:cs="Arial"/>
          <w:b/>
        </w:rPr>
        <w:t>8a</w:t>
      </w:r>
      <w:r w:rsidRPr="0045508A">
        <w:rPr>
          <w:rFonts w:ascii="Arial" w:hAnsi="Arial" w:cs="Arial"/>
        </w:rPr>
        <w:t xml:space="preserve"> was performed on a medium pressure preparative chromatograph system (CHEETAH TMMP100; Agela, Tianjin, China) equipped with a </w:t>
      </w:r>
      <w:r w:rsidRPr="0045508A">
        <w:rPr>
          <w:rFonts w:ascii="Arial" w:eastAsiaTheme="minorEastAsia" w:hAnsi="Arial" w:cs="Arial"/>
        </w:rPr>
        <w:t>UV</w:t>
      </w:r>
      <w:r w:rsidRPr="0045508A">
        <w:rPr>
          <w:rFonts w:ascii="Arial" w:hAnsi="Arial" w:cs="Arial"/>
        </w:rPr>
        <w:t xml:space="preserve"> detector and </w:t>
      </w:r>
      <w:r w:rsidRPr="0045508A">
        <w:rPr>
          <w:rFonts w:ascii="Arial" w:eastAsiaTheme="minorEastAsia" w:hAnsi="Arial" w:cs="Arial"/>
        </w:rPr>
        <w:t>a</w:t>
      </w:r>
      <w:r w:rsidRPr="0045508A">
        <w:rPr>
          <w:rFonts w:ascii="Arial" w:hAnsi="Arial" w:cs="Arial"/>
        </w:rPr>
        <w:t xml:space="preserve"> fraction collector, using prepacked silica gel column</w:t>
      </w:r>
      <w:r w:rsidRPr="0045508A">
        <w:rPr>
          <w:rFonts w:ascii="Arial" w:eastAsia="等线" w:hAnsi="Arial" w:cs="Arial"/>
        </w:rPr>
        <w:t xml:space="preserve"> </w:t>
      </w:r>
      <w:r w:rsidRPr="0045508A">
        <w:rPr>
          <w:rFonts w:ascii="Arial" w:hAnsi="Arial" w:cs="Arial"/>
        </w:rPr>
        <w:t>(12 g, 40</w:t>
      </w:r>
      <w:r w:rsidRPr="0045508A">
        <w:rPr>
          <w:rFonts w:ascii="Arial" w:hAnsi="Arial" w:cs="Arial"/>
          <w:bCs/>
        </w:rPr>
        <w:t>–</w:t>
      </w:r>
      <w:r w:rsidRPr="0045508A">
        <w:rPr>
          <w:rFonts w:ascii="Arial" w:hAnsi="Arial" w:cs="Arial"/>
        </w:rPr>
        <w:t>60 μm; Agela, Tianjin, China)</w:t>
      </w:r>
      <w:r w:rsidRPr="0045508A">
        <w:rPr>
          <w:rFonts w:ascii="Arial" w:eastAsia="宋体" w:hAnsi="Arial" w:cs="Arial"/>
        </w:rPr>
        <w:t xml:space="preserve"> at a flow rate of 8 mL/min</w:t>
      </w:r>
      <w:r w:rsidRPr="0045508A">
        <w:rPr>
          <w:rFonts w:ascii="Arial" w:hAnsi="Arial" w:cs="Arial"/>
        </w:rPr>
        <w:t xml:space="preserve">. UV detection was set at 230 nm and 254 nm. </w:t>
      </w:r>
      <w:r w:rsidRPr="0045508A">
        <w:rPr>
          <w:rFonts w:ascii="Arial" w:eastAsia="宋体" w:hAnsi="Arial" w:cs="Arial"/>
        </w:rPr>
        <w:t>Fractions of 30 mL were collected.</w:t>
      </w:r>
    </w:p>
    <w:p w14:paraId="62A5E4B2" w14:textId="77777777" w:rsidR="00001583" w:rsidRPr="0045508A" w:rsidRDefault="00001583" w:rsidP="00BA0A4A">
      <w:pPr>
        <w:spacing w:before="120" w:after="120"/>
        <w:jc w:val="left"/>
        <w:outlineLvl w:val="0"/>
        <w:rPr>
          <w:rFonts w:ascii="Arial" w:eastAsia="宋体" w:hAnsi="Arial" w:cs="Arial"/>
          <w:b/>
          <w:bCs/>
          <w:szCs w:val="32"/>
        </w:rPr>
      </w:pPr>
      <w:r w:rsidRPr="0045508A">
        <w:rPr>
          <w:rFonts w:ascii="Arial" w:eastAsia="宋体" w:hAnsi="Arial" w:cs="Arial"/>
          <w:b/>
          <w:bCs/>
          <w:szCs w:val="32"/>
        </w:rPr>
        <w:t>SI.2. Thin-layer chromatography</w:t>
      </w:r>
    </w:p>
    <w:p w14:paraId="114378DA" w14:textId="77777777" w:rsidR="00001583" w:rsidRPr="0045508A" w:rsidRDefault="00001583" w:rsidP="00BA0A4A">
      <w:pPr>
        <w:rPr>
          <w:rFonts w:ascii="Arial" w:hAnsi="Arial" w:cs="Arial"/>
        </w:rPr>
      </w:pPr>
      <w:r w:rsidRPr="0045508A">
        <w:rPr>
          <w:rFonts w:ascii="Arial" w:hAnsi="Arial" w:cs="Arial"/>
        </w:rPr>
        <w:tab/>
        <w:t xml:space="preserve">Thin-layer chromatography (TLC) was conducted on plates of silica gel 60 F254. Analytical TLC plates </w:t>
      </w:r>
      <w:r w:rsidRPr="0045508A">
        <w:rPr>
          <w:rFonts w:ascii="Arial" w:eastAsiaTheme="minorEastAsia" w:hAnsi="Arial" w:cs="Arial"/>
        </w:rPr>
        <w:t xml:space="preserve">(0.25 mm, 3 cm × 10 cm, </w:t>
      </w:r>
      <w:r w:rsidRPr="0045508A">
        <w:rPr>
          <w:rFonts w:ascii="Arial" w:hAnsi="Arial" w:cs="Arial"/>
        </w:rPr>
        <w:t>Huanghai, Shandong, China</w:t>
      </w:r>
      <w:r w:rsidRPr="0045508A">
        <w:rPr>
          <w:rFonts w:ascii="Arial" w:eastAsiaTheme="minorEastAsia" w:hAnsi="Arial" w:cs="Arial"/>
        </w:rPr>
        <w:t xml:space="preserve">) </w:t>
      </w:r>
      <w:r w:rsidRPr="0045508A">
        <w:rPr>
          <w:rFonts w:ascii="Arial" w:hAnsi="Arial" w:cs="Arial"/>
        </w:rPr>
        <w:t>were used for purity analysis using petroleum ether: ethyl acetate (1:4 / v: v), containing 0.2% CH</w:t>
      </w:r>
      <w:r w:rsidRPr="0045508A">
        <w:rPr>
          <w:rFonts w:ascii="Arial" w:hAnsi="Arial" w:cs="Arial"/>
          <w:vertAlign w:val="subscript"/>
        </w:rPr>
        <w:t>3</w:t>
      </w:r>
      <w:r w:rsidRPr="0045508A">
        <w:rPr>
          <w:rFonts w:ascii="Arial" w:hAnsi="Arial" w:cs="Arial"/>
        </w:rPr>
        <w:t xml:space="preserve">COOH as eluent. Purification of </w:t>
      </w:r>
      <w:r w:rsidRPr="0045508A">
        <w:rPr>
          <w:rFonts w:ascii="Arial" w:eastAsiaTheme="minorEastAsia" w:hAnsi="Arial" w:cs="Arial"/>
          <w:szCs w:val="32"/>
        </w:rPr>
        <w:t>[</w:t>
      </w:r>
      <w:r w:rsidRPr="0045508A">
        <w:rPr>
          <w:rFonts w:ascii="Arial" w:eastAsiaTheme="minorEastAsia" w:hAnsi="Arial" w:cs="Arial"/>
          <w:szCs w:val="32"/>
          <w:vertAlign w:val="superscript"/>
        </w:rPr>
        <w:t>14</w:t>
      </w:r>
      <w:r w:rsidRPr="0045508A">
        <w:rPr>
          <w:rFonts w:ascii="Arial" w:eastAsiaTheme="minorEastAsia" w:hAnsi="Arial" w:cs="Arial"/>
          <w:szCs w:val="32"/>
        </w:rPr>
        <w:t>C]-labelled compounds</w:t>
      </w:r>
      <w:r w:rsidRPr="0045508A">
        <w:rPr>
          <w:rFonts w:ascii="Arial" w:eastAsiaTheme="minorEastAsia" w:hAnsi="Arial" w:cs="Arial"/>
          <w:b/>
          <w:bCs/>
          <w:sz w:val="32"/>
          <w:szCs w:val="32"/>
        </w:rPr>
        <w:t xml:space="preserve"> </w:t>
      </w:r>
      <w:r w:rsidRPr="0045508A">
        <w:rPr>
          <w:rFonts w:ascii="Arial" w:eastAsiaTheme="minorEastAsia" w:hAnsi="Arial" w:cs="Arial"/>
          <w:b/>
          <w:bCs/>
        </w:rPr>
        <w:t>4</w:t>
      </w:r>
      <w:r w:rsidRPr="0045508A">
        <w:rPr>
          <w:rFonts w:ascii="Arial" w:hAnsi="Arial" w:cs="Arial"/>
          <w:b/>
        </w:rPr>
        <w:t>a</w:t>
      </w:r>
      <w:r w:rsidRPr="0045508A">
        <w:rPr>
          <w:rFonts w:ascii="Arial" w:hAnsi="Arial" w:cs="Arial"/>
          <w:bCs/>
        </w:rPr>
        <w:t>,</w:t>
      </w:r>
      <w:r w:rsidRPr="0045508A">
        <w:rPr>
          <w:rFonts w:ascii="Arial" w:hAnsi="Arial" w:cs="Arial"/>
          <w:b/>
        </w:rPr>
        <w:t xml:space="preserve"> 5a</w:t>
      </w:r>
      <w:r w:rsidRPr="0045508A">
        <w:rPr>
          <w:rFonts w:ascii="Arial" w:hAnsi="Arial" w:cs="Arial"/>
          <w:bCs/>
        </w:rPr>
        <w:t>,</w:t>
      </w:r>
      <w:r w:rsidRPr="0045508A">
        <w:rPr>
          <w:rFonts w:ascii="Arial" w:hAnsi="Arial" w:cs="Arial"/>
          <w:b/>
        </w:rPr>
        <w:t xml:space="preserve"> 6a</w:t>
      </w:r>
      <w:r w:rsidRPr="0045508A">
        <w:rPr>
          <w:rFonts w:ascii="Arial" w:hAnsi="Arial" w:cs="Arial"/>
          <w:bCs/>
        </w:rPr>
        <w:t>,</w:t>
      </w:r>
      <w:r w:rsidRPr="0045508A">
        <w:rPr>
          <w:rFonts w:ascii="Arial" w:hAnsi="Arial" w:cs="Arial"/>
          <w:b/>
        </w:rPr>
        <w:t xml:space="preserve"> </w:t>
      </w:r>
      <w:r w:rsidRPr="0045508A">
        <w:rPr>
          <w:rFonts w:ascii="Arial" w:hAnsi="Arial" w:cs="Arial"/>
          <w:bCs/>
        </w:rPr>
        <w:t xml:space="preserve">and </w:t>
      </w:r>
      <w:r w:rsidRPr="0045508A">
        <w:rPr>
          <w:rFonts w:ascii="Arial" w:hAnsi="Arial" w:cs="Arial"/>
          <w:b/>
        </w:rPr>
        <w:t xml:space="preserve">7a </w:t>
      </w:r>
      <w:r w:rsidRPr="0045508A">
        <w:rPr>
          <w:rFonts w:ascii="Arial" w:hAnsi="Arial" w:cs="Arial"/>
        </w:rPr>
        <w:t xml:space="preserve">was achieved by preparative TLC plates </w:t>
      </w:r>
      <w:r w:rsidRPr="0045508A">
        <w:rPr>
          <w:rFonts w:ascii="Arial" w:eastAsiaTheme="minorEastAsia" w:hAnsi="Arial" w:cs="Arial"/>
        </w:rPr>
        <w:t>(1</w:t>
      </w:r>
      <w:r w:rsidRPr="0045508A">
        <w:rPr>
          <w:rFonts w:ascii="Arial" w:hAnsi="Arial" w:cs="Arial"/>
        </w:rPr>
        <w:t xml:space="preserve"> mm</w:t>
      </w:r>
      <w:r w:rsidRPr="0045508A">
        <w:rPr>
          <w:rFonts w:ascii="Arial" w:eastAsiaTheme="minorEastAsia" w:hAnsi="Arial" w:cs="Arial"/>
        </w:rPr>
        <w:t>, 20 × 20 cm</w:t>
      </w:r>
      <w:r w:rsidRPr="0045508A">
        <w:rPr>
          <w:rFonts w:ascii="Arial" w:hAnsi="Arial" w:cs="Arial"/>
        </w:rPr>
        <w:t>; Huanghai, Shandong, China</w:t>
      </w:r>
      <w:r w:rsidRPr="0045508A">
        <w:rPr>
          <w:rFonts w:ascii="Arial" w:eastAsiaTheme="minorEastAsia" w:hAnsi="Arial" w:cs="Arial"/>
        </w:rPr>
        <w:t>)</w:t>
      </w:r>
      <w:r w:rsidRPr="0045508A">
        <w:rPr>
          <w:rFonts w:ascii="Arial" w:hAnsi="Arial" w:cs="Arial"/>
        </w:rPr>
        <w:t>. Autoradiography of TLC plates was obtained on an imaging scanner (Typhoon Trio</w:t>
      </w:r>
      <w:r w:rsidRPr="0045508A">
        <w:rPr>
          <w:rFonts w:ascii="Arial" w:hAnsi="Arial" w:cs="Arial"/>
          <w:vertAlign w:val="superscript"/>
        </w:rPr>
        <w:t>+</w:t>
      </w:r>
      <w:r w:rsidRPr="0045508A">
        <w:rPr>
          <w:rFonts w:ascii="Arial" w:hAnsi="Arial" w:cs="Arial"/>
        </w:rPr>
        <w:t>; GE Healthcare, U.S.).</w:t>
      </w:r>
    </w:p>
    <w:p w14:paraId="64800428" w14:textId="77777777" w:rsidR="00001583" w:rsidRPr="0045508A" w:rsidRDefault="00001583" w:rsidP="00BA0A4A">
      <w:pPr>
        <w:spacing w:before="120" w:after="120"/>
        <w:jc w:val="left"/>
        <w:outlineLvl w:val="0"/>
        <w:rPr>
          <w:rFonts w:ascii="Arial" w:eastAsia="等线" w:hAnsi="Arial" w:cs="Arial"/>
          <w:b/>
          <w:bCs/>
          <w:szCs w:val="32"/>
        </w:rPr>
      </w:pPr>
      <w:r w:rsidRPr="0045508A">
        <w:rPr>
          <w:rFonts w:ascii="Arial" w:eastAsia="宋体" w:hAnsi="Arial" w:cs="Arial"/>
          <w:b/>
          <w:bCs/>
          <w:szCs w:val="32"/>
        </w:rPr>
        <w:t>SI.3. Liquid scintillation counting</w:t>
      </w:r>
      <w:r w:rsidRPr="0045508A">
        <w:rPr>
          <w:rFonts w:ascii="Arial" w:eastAsia="等线" w:hAnsi="Arial" w:cs="Arial"/>
          <w:b/>
          <w:bCs/>
          <w:szCs w:val="32"/>
        </w:rPr>
        <w:t xml:space="preserve"> </w:t>
      </w:r>
    </w:p>
    <w:p w14:paraId="1E2C5EE1" w14:textId="77777777" w:rsidR="00001583" w:rsidRPr="0045508A" w:rsidRDefault="00001583" w:rsidP="00BA0A4A">
      <w:pPr>
        <w:rPr>
          <w:rFonts w:ascii="Arial" w:hAnsi="Arial" w:cs="Arial"/>
        </w:rPr>
      </w:pPr>
      <w:r w:rsidRPr="0045508A">
        <w:rPr>
          <w:rFonts w:ascii="Arial" w:hAnsi="Arial" w:cs="Arial"/>
        </w:rPr>
        <w:tab/>
        <w:t>Liquid scintillation count</w:t>
      </w:r>
      <w:r w:rsidRPr="0045508A">
        <w:rPr>
          <w:rFonts w:ascii="Arial" w:eastAsia="等线" w:hAnsi="Arial" w:cs="Arial"/>
        </w:rPr>
        <w:t>ing</w:t>
      </w:r>
      <w:r w:rsidRPr="0045508A">
        <w:rPr>
          <w:rFonts w:ascii="Arial" w:hAnsi="Arial" w:cs="Arial"/>
        </w:rPr>
        <w:t xml:space="preserve"> (LSC)</w:t>
      </w:r>
      <w:r w:rsidRPr="0045508A">
        <w:rPr>
          <w:rFonts w:ascii="Arial" w:eastAsia="等线" w:hAnsi="Arial" w:cs="Arial"/>
        </w:rPr>
        <w:t xml:space="preserve"> </w:t>
      </w:r>
      <w:r w:rsidRPr="0045508A">
        <w:rPr>
          <w:rFonts w:ascii="Arial" w:hAnsi="Arial" w:cs="Arial"/>
        </w:rPr>
        <w:t xml:space="preserve">was performed with a Beckman LS6500 </w:t>
      </w:r>
      <w:r w:rsidRPr="0045508A">
        <w:rPr>
          <w:rFonts w:ascii="Arial" w:eastAsia="宋体" w:hAnsi="Arial" w:cs="Arial"/>
        </w:rPr>
        <w:t>(</w:t>
      </w:r>
      <w:r w:rsidRPr="0045508A">
        <w:rPr>
          <w:rFonts w:ascii="Arial" w:eastAsia="等线" w:hAnsi="Arial" w:cs="Arial"/>
        </w:rPr>
        <w:t>LS6500; Beckman Counter, USA</w:t>
      </w:r>
      <w:r w:rsidRPr="0045508A">
        <w:rPr>
          <w:rFonts w:ascii="Arial" w:eastAsiaTheme="minorEastAsia" w:hAnsi="Arial" w:cs="Arial"/>
        </w:rPr>
        <w:t>)</w:t>
      </w:r>
      <w:r w:rsidRPr="0045508A">
        <w:rPr>
          <w:rFonts w:ascii="Arial" w:hAnsi="Arial" w:cs="Arial"/>
        </w:rPr>
        <w:t xml:space="preserve"> scintillation counter and Gold Star scintillation cocktail (Meridian Biotechnologies Ltd, UK). Counts were corrected </w:t>
      </w:r>
      <w:r w:rsidRPr="0045508A">
        <w:rPr>
          <w:rFonts w:ascii="Arial" w:hAnsi="Arial" w:cs="Arial"/>
        </w:rPr>
        <w:lastRenderedPageBreak/>
        <w:t xml:space="preserve">for background activity by using blank controls. Counting efficiency and color quenching were corrected using the external standard ratio method. </w:t>
      </w:r>
    </w:p>
    <w:p w14:paraId="2740AA3E" w14:textId="77777777" w:rsidR="00001583" w:rsidRPr="0045508A" w:rsidRDefault="00001583" w:rsidP="00BA0A4A">
      <w:pPr>
        <w:spacing w:before="120" w:after="120"/>
        <w:jc w:val="left"/>
        <w:outlineLvl w:val="0"/>
        <w:rPr>
          <w:rFonts w:ascii="Arial" w:eastAsia="宋体" w:hAnsi="Arial" w:cs="Arial"/>
          <w:b/>
          <w:bCs/>
          <w:szCs w:val="32"/>
        </w:rPr>
      </w:pPr>
      <w:r w:rsidRPr="0045508A">
        <w:rPr>
          <w:rFonts w:ascii="Arial" w:eastAsia="宋体" w:hAnsi="Arial" w:cs="Arial"/>
          <w:b/>
          <w:bCs/>
          <w:szCs w:val="32"/>
        </w:rPr>
        <w:t>SI.4. High performance liquid chromatography</w:t>
      </w:r>
    </w:p>
    <w:p w14:paraId="76CFD174" w14:textId="77777777" w:rsidR="00001583" w:rsidRPr="0045508A" w:rsidRDefault="00001583" w:rsidP="00BA0A4A">
      <w:pPr>
        <w:rPr>
          <w:rFonts w:ascii="Arial" w:eastAsia="等线" w:hAnsi="Arial" w:cs="Arial"/>
        </w:rPr>
      </w:pPr>
      <w:r w:rsidRPr="0045508A">
        <w:rPr>
          <w:rFonts w:ascii="Arial" w:hAnsi="Arial" w:cs="Arial"/>
        </w:rPr>
        <w:tab/>
        <w:t xml:space="preserve">High performance liquid chromatography (HPLC) for purity determination and identification of products was conducted on Agilent HPLC 1100 system </w:t>
      </w:r>
      <w:r w:rsidRPr="0045508A">
        <w:rPr>
          <w:rFonts w:ascii="Arial" w:eastAsia="宋体" w:hAnsi="Arial" w:cs="Arial"/>
        </w:rPr>
        <w:t>(</w:t>
      </w:r>
      <w:r w:rsidRPr="0045508A">
        <w:rPr>
          <w:rFonts w:ascii="Arial" w:hAnsi="Arial" w:cs="Arial"/>
        </w:rPr>
        <w:t>Agilent</w:t>
      </w:r>
      <w:r w:rsidRPr="0045508A">
        <w:rPr>
          <w:rFonts w:ascii="Arial" w:eastAsiaTheme="minorEastAsia" w:hAnsi="Arial" w:cs="Arial"/>
        </w:rPr>
        <w:t xml:space="preserve"> Technology, </w:t>
      </w:r>
      <w:r w:rsidRPr="0045508A">
        <w:rPr>
          <w:rFonts w:ascii="Arial" w:hAnsi="Arial" w:cs="Arial"/>
        </w:rPr>
        <w:t>USA</w:t>
      </w:r>
      <w:r w:rsidRPr="0045508A">
        <w:rPr>
          <w:rFonts w:ascii="Arial" w:eastAsiaTheme="minorEastAsia" w:hAnsi="Arial" w:cs="Arial"/>
        </w:rPr>
        <w:t>)</w:t>
      </w:r>
      <w:r w:rsidRPr="0045508A">
        <w:rPr>
          <w:rFonts w:ascii="Arial" w:hAnsi="Arial" w:cs="Arial"/>
        </w:rPr>
        <w:t>. Chromatographic separation was achieved by injecting the sample (10 μL) into an Eclipse XDB-C18 column (250 mm × 4.6 mm, 5 μm; Agilent) at 30 °C with a guard column (4.6 mm × 12.5 mm</w:t>
      </w:r>
      <w:r w:rsidRPr="0045508A">
        <w:rPr>
          <w:rFonts w:ascii="Arial" w:eastAsia="宋体" w:hAnsi="Arial" w:cs="Arial"/>
        </w:rPr>
        <w:t xml:space="preserve">, </w:t>
      </w:r>
      <w:r w:rsidRPr="0045508A">
        <w:rPr>
          <w:rFonts w:ascii="Arial" w:hAnsi="Arial" w:cs="Arial"/>
        </w:rPr>
        <w:t>5 μm; Agilent). The flow-rate was set at 1 mL/min. The mobile phase for analyses of</w:t>
      </w:r>
      <w:r w:rsidRPr="0045508A">
        <w:rPr>
          <w:rFonts w:ascii="Arial" w:eastAsia="等线" w:hAnsi="Arial" w:cs="Arial"/>
          <w:b/>
          <w:bCs/>
        </w:rPr>
        <w:t xml:space="preserve"> </w:t>
      </w:r>
      <w:r w:rsidRPr="0045508A">
        <w:rPr>
          <w:rFonts w:ascii="Arial" w:eastAsiaTheme="minorEastAsia" w:hAnsi="Arial" w:cs="Arial"/>
          <w:b/>
          <w:bCs/>
          <w:sz w:val="21"/>
        </w:rPr>
        <w:t>5</w:t>
      </w:r>
      <w:r w:rsidRPr="0045508A">
        <w:rPr>
          <w:rFonts w:ascii="Arial" w:eastAsia="等线" w:hAnsi="Arial" w:cs="Arial"/>
          <w:b/>
          <w:kern w:val="0"/>
        </w:rPr>
        <w:t>a</w:t>
      </w:r>
      <w:r w:rsidRPr="0045508A">
        <w:rPr>
          <w:rFonts w:ascii="Arial" w:hAnsi="Arial" w:cs="Arial"/>
          <w:kern w:val="0"/>
        </w:rPr>
        <w:t xml:space="preserve"> and</w:t>
      </w:r>
      <w:r w:rsidRPr="0045508A">
        <w:rPr>
          <w:rFonts w:ascii="Arial" w:eastAsia="等线" w:hAnsi="Arial" w:cs="Arial"/>
          <w:kern w:val="0"/>
        </w:rPr>
        <w:t xml:space="preserve"> </w:t>
      </w:r>
      <w:r w:rsidRPr="0045508A">
        <w:rPr>
          <w:rFonts w:ascii="Arial" w:eastAsiaTheme="minorEastAsia" w:hAnsi="Arial" w:cs="Arial"/>
          <w:b/>
          <w:bCs/>
          <w:sz w:val="21"/>
        </w:rPr>
        <w:t>10a</w:t>
      </w:r>
      <w:r w:rsidRPr="0045508A">
        <w:rPr>
          <w:rFonts w:ascii="Arial" w:hAnsi="Arial" w:cs="Arial"/>
        </w:rPr>
        <w:t xml:space="preserve"> consisted of H</w:t>
      </w:r>
      <w:r w:rsidRPr="0045508A">
        <w:rPr>
          <w:rFonts w:ascii="Arial" w:hAnsi="Arial" w:cs="Arial"/>
          <w:vertAlign w:val="subscript"/>
        </w:rPr>
        <w:t>2</w:t>
      </w:r>
      <w:r w:rsidRPr="0045508A">
        <w:rPr>
          <w:rFonts w:ascii="Arial" w:hAnsi="Arial" w:cs="Arial"/>
        </w:rPr>
        <w:t>O (A) containing 0.3% (v/v) CH</w:t>
      </w:r>
      <w:r w:rsidRPr="0045508A">
        <w:rPr>
          <w:rFonts w:ascii="Arial" w:hAnsi="Arial" w:cs="Arial"/>
          <w:vertAlign w:val="subscript"/>
        </w:rPr>
        <w:t>3</w:t>
      </w:r>
      <w:r w:rsidRPr="0045508A">
        <w:rPr>
          <w:rFonts w:ascii="Arial" w:hAnsi="Arial" w:cs="Arial"/>
        </w:rPr>
        <w:t xml:space="preserve">COOH and </w:t>
      </w:r>
      <w:r w:rsidRPr="0045508A">
        <w:rPr>
          <w:rFonts w:ascii="Arial" w:eastAsia="等线" w:hAnsi="Arial" w:cs="Arial"/>
        </w:rPr>
        <w:t>CH</w:t>
      </w:r>
      <w:r w:rsidRPr="0045508A">
        <w:rPr>
          <w:rFonts w:ascii="Arial" w:eastAsia="等线" w:hAnsi="Arial" w:cs="Arial"/>
          <w:vertAlign w:val="subscript"/>
        </w:rPr>
        <w:t>3</w:t>
      </w:r>
      <w:r w:rsidRPr="0045508A">
        <w:rPr>
          <w:rFonts w:ascii="Arial" w:eastAsia="等线" w:hAnsi="Arial" w:cs="Arial"/>
        </w:rPr>
        <w:t>OH</w:t>
      </w:r>
      <w:r w:rsidRPr="0045508A">
        <w:rPr>
          <w:rFonts w:ascii="Arial" w:hAnsi="Arial" w:cs="Arial"/>
        </w:rPr>
        <w:t xml:space="preserve"> (</w:t>
      </w:r>
      <w:r w:rsidRPr="0045508A">
        <w:rPr>
          <w:rFonts w:ascii="Arial" w:eastAsia="等线" w:hAnsi="Arial" w:cs="Arial"/>
        </w:rPr>
        <w:t>B</w:t>
      </w:r>
      <w:r w:rsidRPr="0045508A">
        <w:rPr>
          <w:rFonts w:ascii="Arial" w:hAnsi="Arial" w:cs="Arial"/>
        </w:rPr>
        <w:t>)</w:t>
      </w:r>
      <w:r w:rsidRPr="0045508A">
        <w:rPr>
          <w:rFonts w:ascii="Arial" w:eastAsia="等线" w:hAnsi="Arial" w:cs="Arial"/>
        </w:rPr>
        <w:t xml:space="preserve">. The elution gradient for </w:t>
      </w:r>
      <w:r w:rsidRPr="0045508A">
        <w:rPr>
          <w:rFonts w:ascii="Arial" w:eastAsiaTheme="minorEastAsia" w:hAnsi="Arial" w:cs="Arial"/>
          <w:b/>
          <w:bCs/>
          <w:sz w:val="21"/>
        </w:rPr>
        <w:t>5</w:t>
      </w:r>
      <w:r w:rsidRPr="0045508A">
        <w:rPr>
          <w:rFonts w:ascii="Arial" w:eastAsia="等线" w:hAnsi="Arial" w:cs="Arial"/>
          <w:b/>
        </w:rPr>
        <w:t>a</w:t>
      </w:r>
      <w:r w:rsidRPr="0045508A">
        <w:rPr>
          <w:rFonts w:ascii="Arial" w:eastAsia="等线" w:hAnsi="Arial" w:cs="Arial"/>
        </w:rPr>
        <w:t xml:space="preserve"> analysis started with 35% B for 15 min, linearly increased to 100% B within 5 min, and maintained at 100% B for 5 min, then linearly decrease to 35% B within 5 min, and finally remained at 35% B for 5 min. </w:t>
      </w:r>
      <w:r w:rsidRPr="0045508A">
        <w:rPr>
          <w:rFonts w:ascii="Arial" w:hAnsi="Arial" w:cs="Arial"/>
        </w:rPr>
        <w:t xml:space="preserve">The elution gradient for </w:t>
      </w:r>
      <w:r w:rsidRPr="0045508A">
        <w:rPr>
          <w:rFonts w:ascii="Arial" w:eastAsiaTheme="minorEastAsia" w:hAnsi="Arial" w:cs="Arial"/>
          <w:b/>
          <w:bCs/>
          <w:sz w:val="21"/>
        </w:rPr>
        <w:t>10a</w:t>
      </w:r>
      <w:r w:rsidRPr="0045508A">
        <w:rPr>
          <w:rFonts w:ascii="Arial" w:hAnsi="Arial" w:cs="Arial"/>
        </w:rPr>
        <w:t xml:space="preserve"> analysis started with 20% </w:t>
      </w:r>
      <w:r w:rsidRPr="0045508A">
        <w:rPr>
          <w:rFonts w:ascii="Arial" w:eastAsia="等线" w:hAnsi="Arial" w:cs="Arial"/>
        </w:rPr>
        <w:t xml:space="preserve">B </w:t>
      </w:r>
      <w:r w:rsidRPr="0045508A">
        <w:rPr>
          <w:rFonts w:ascii="Arial" w:hAnsi="Arial" w:cs="Arial"/>
        </w:rPr>
        <w:t>for 15 min, linear</w:t>
      </w:r>
      <w:r w:rsidRPr="0045508A">
        <w:rPr>
          <w:rFonts w:ascii="Arial" w:eastAsiaTheme="minorEastAsia" w:hAnsi="Arial" w:cs="Arial"/>
        </w:rPr>
        <w:t>ly</w:t>
      </w:r>
      <w:r w:rsidRPr="0045508A">
        <w:rPr>
          <w:rFonts w:ascii="Arial" w:hAnsi="Arial" w:cs="Arial"/>
        </w:rPr>
        <w:t xml:space="preserve"> increased to 100% </w:t>
      </w:r>
      <w:r w:rsidRPr="0045508A">
        <w:rPr>
          <w:rFonts w:ascii="Arial" w:eastAsia="等线" w:hAnsi="Arial" w:cs="Arial"/>
        </w:rPr>
        <w:t>B</w:t>
      </w:r>
      <w:r w:rsidRPr="0045508A">
        <w:rPr>
          <w:rFonts w:ascii="Arial" w:hAnsi="Arial" w:cs="Arial"/>
        </w:rPr>
        <w:t xml:space="preserve"> within 5 min, and </w:t>
      </w:r>
      <w:r w:rsidRPr="0045508A">
        <w:rPr>
          <w:rFonts w:ascii="Arial" w:eastAsia="等线" w:hAnsi="Arial" w:cs="Arial"/>
        </w:rPr>
        <w:t xml:space="preserve">maintained at </w:t>
      </w:r>
      <w:r w:rsidRPr="0045508A">
        <w:rPr>
          <w:rFonts w:ascii="Arial" w:hAnsi="Arial" w:cs="Arial"/>
        </w:rPr>
        <w:t xml:space="preserve">100% </w:t>
      </w:r>
      <w:r w:rsidRPr="0045508A">
        <w:rPr>
          <w:rFonts w:ascii="Arial" w:eastAsiaTheme="minorEastAsia" w:hAnsi="Arial" w:cs="Arial"/>
        </w:rPr>
        <w:t>B</w:t>
      </w:r>
      <w:r w:rsidRPr="0045508A">
        <w:rPr>
          <w:rFonts w:ascii="Arial" w:hAnsi="Arial" w:cs="Arial"/>
        </w:rPr>
        <w:t xml:space="preserve"> for 5 min</w:t>
      </w:r>
      <w:r w:rsidRPr="0045508A">
        <w:rPr>
          <w:rFonts w:ascii="Arial" w:eastAsia="等线" w:hAnsi="Arial" w:cs="Arial"/>
        </w:rPr>
        <w:t>, then linearly decrease to 20% B within 5 min, and finally remained at 20% B for 5 min.</w:t>
      </w:r>
      <w:r w:rsidRPr="0045508A">
        <w:rPr>
          <w:rFonts w:ascii="Arial" w:hAnsi="Arial" w:cs="Arial"/>
        </w:rPr>
        <w:t xml:space="preserve"> The mobile phase for analysis of </w:t>
      </w:r>
      <w:r w:rsidRPr="0045508A">
        <w:rPr>
          <w:rFonts w:ascii="Arial" w:hAnsi="Arial" w:cs="Arial"/>
          <w:b/>
          <w:bCs/>
        </w:rPr>
        <w:t>7</w:t>
      </w:r>
      <w:r w:rsidRPr="0045508A">
        <w:rPr>
          <w:rFonts w:ascii="Arial" w:eastAsiaTheme="minorEastAsia" w:hAnsi="Arial" w:cs="Arial"/>
          <w:b/>
          <w:bCs/>
        </w:rPr>
        <w:t>a</w:t>
      </w:r>
      <w:r w:rsidRPr="0045508A">
        <w:rPr>
          <w:rFonts w:ascii="Arial" w:hAnsi="Arial" w:cs="Arial"/>
        </w:rPr>
        <w:t xml:space="preserve"> consisted of H</w:t>
      </w:r>
      <w:r w:rsidRPr="0045508A">
        <w:rPr>
          <w:rFonts w:ascii="Arial" w:hAnsi="Arial" w:cs="Arial"/>
          <w:vertAlign w:val="subscript"/>
        </w:rPr>
        <w:t>2</w:t>
      </w:r>
      <w:r w:rsidRPr="0045508A">
        <w:rPr>
          <w:rFonts w:ascii="Arial" w:hAnsi="Arial" w:cs="Arial"/>
        </w:rPr>
        <w:t>O (A) containing 0.3% (v/v) CH</w:t>
      </w:r>
      <w:r w:rsidRPr="0045508A">
        <w:rPr>
          <w:rFonts w:ascii="Arial" w:hAnsi="Arial" w:cs="Arial"/>
          <w:vertAlign w:val="subscript"/>
        </w:rPr>
        <w:t>3</w:t>
      </w:r>
      <w:r w:rsidRPr="0045508A">
        <w:rPr>
          <w:rFonts w:ascii="Arial" w:hAnsi="Arial" w:cs="Arial"/>
        </w:rPr>
        <w:t>COOH and CH</w:t>
      </w:r>
      <w:r w:rsidRPr="0045508A">
        <w:rPr>
          <w:rFonts w:ascii="Arial" w:hAnsi="Arial" w:cs="Arial"/>
          <w:vertAlign w:val="subscript"/>
        </w:rPr>
        <w:t>3</w:t>
      </w:r>
      <w:r w:rsidRPr="0045508A">
        <w:rPr>
          <w:rFonts w:ascii="Arial" w:hAnsi="Arial" w:cs="Arial"/>
        </w:rPr>
        <w:t>CN (</w:t>
      </w:r>
      <w:r w:rsidRPr="0045508A">
        <w:rPr>
          <w:rFonts w:ascii="Arial" w:eastAsiaTheme="minorEastAsia" w:hAnsi="Arial" w:cs="Arial"/>
        </w:rPr>
        <w:t>C</w:t>
      </w:r>
      <w:r w:rsidRPr="0045508A">
        <w:rPr>
          <w:rFonts w:ascii="Arial" w:hAnsi="Arial" w:cs="Arial"/>
        </w:rPr>
        <w:t xml:space="preserve">), running with a gradient starting with 26% </w:t>
      </w:r>
      <w:r w:rsidRPr="0045508A">
        <w:rPr>
          <w:rFonts w:ascii="Arial" w:eastAsiaTheme="minorEastAsia" w:hAnsi="Arial" w:cs="Arial"/>
        </w:rPr>
        <w:t>C</w:t>
      </w:r>
      <w:r w:rsidRPr="0045508A">
        <w:rPr>
          <w:rFonts w:ascii="Arial" w:hAnsi="Arial" w:cs="Arial"/>
        </w:rPr>
        <w:t xml:space="preserve"> for 10 min, linear increase to 100% </w:t>
      </w:r>
      <w:r w:rsidRPr="0045508A">
        <w:rPr>
          <w:rFonts w:ascii="Arial" w:eastAsiaTheme="minorEastAsia" w:hAnsi="Arial" w:cs="Arial"/>
        </w:rPr>
        <w:t>C</w:t>
      </w:r>
      <w:r w:rsidRPr="0045508A">
        <w:rPr>
          <w:rFonts w:ascii="Arial" w:hAnsi="Arial" w:cs="Arial"/>
        </w:rPr>
        <w:t xml:space="preserve"> within 10 min, and 100% </w:t>
      </w:r>
      <w:r w:rsidRPr="0045508A">
        <w:rPr>
          <w:rFonts w:ascii="Arial" w:eastAsiaTheme="minorEastAsia" w:hAnsi="Arial" w:cs="Arial"/>
        </w:rPr>
        <w:t>C</w:t>
      </w:r>
      <w:r w:rsidRPr="0045508A">
        <w:rPr>
          <w:rFonts w:ascii="Arial" w:hAnsi="Arial" w:cs="Arial"/>
        </w:rPr>
        <w:t xml:space="preserve"> for 5 min, </w:t>
      </w:r>
      <w:r w:rsidRPr="0045508A">
        <w:rPr>
          <w:rFonts w:ascii="Arial" w:eastAsia="等线" w:hAnsi="Arial" w:cs="Arial"/>
        </w:rPr>
        <w:t>linear decrease to 26% C within 5 min, and finally 26% C for 5 min</w:t>
      </w:r>
      <w:r w:rsidRPr="0045508A">
        <w:rPr>
          <w:rFonts w:ascii="Arial" w:hAnsi="Arial" w:cs="Arial"/>
        </w:rPr>
        <w:t xml:space="preserve">. The detection wavelength was 270 nm. The eluent fractions were collected every </w:t>
      </w:r>
      <w:r w:rsidRPr="0045508A">
        <w:rPr>
          <w:rFonts w:ascii="Arial" w:hAnsi="Arial" w:cs="Arial"/>
        </w:rPr>
        <w:lastRenderedPageBreak/>
        <w:t>minute and determined for radioactivity by LSC. The mobile phase for purity determination of [</w:t>
      </w:r>
      <w:r w:rsidRPr="0045508A">
        <w:rPr>
          <w:rFonts w:ascii="Arial" w:hAnsi="Arial" w:cs="Arial"/>
          <w:vertAlign w:val="superscript"/>
        </w:rPr>
        <w:t>13</w:t>
      </w:r>
      <w:r w:rsidRPr="0045508A">
        <w:rPr>
          <w:rFonts w:ascii="Arial" w:hAnsi="Arial" w:cs="Arial"/>
        </w:rPr>
        <w:t xml:space="preserve">C]-intermediates </w:t>
      </w:r>
      <w:r w:rsidRPr="0045508A">
        <w:rPr>
          <w:rFonts w:ascii="Arial" w:eastAsia="等线" w:hAnsi="Arial" w:cs="Arial"/>
        </w:rPr>
        <w:t>and [</w:t>
      </w:r>
      <w:r w:rsidRPr="0045508A">
        <w:rPr>
          <w:rFonts w:ascii="Arial" w:eastAsia="等线" w:hAnsi="Arial" w:cs="Arial"/>
          <w:vertAlign w:val="superscript"/>
        </w:rPr>
        <w:t>13</w:t>
      </w:r>
      <w:r w:rsidRPr="0045508A">
        <w:rPr>
          <w:rFonts w:ascii="Arial" w:eastAsia="等线" w:hAnsi="Arial" w:cs="Arial"/>
        </w:rPr>
        <w:t xml:space="preserve">C]-SAs </w:t>
      </w:r>
      <w:r w:rsidRPr="0045508A">
        <w:rPr>
          <w:rFonts w:ascii="Arial" w:hAnsi="Arial" w:cs="Arial"/>
        </w:rPr>
        <w:t>consisted of H</w:t>
      </w:r>
      <w:r w:rsidRPr="0045508A">
        <w:rPr>
          <w:rFonts w:ascii="Arial" w:hAnsi="Arial" w:cs="Arial"/>
          <w:vertAlign w:val="subscript"/>
        </w:rPr>
        <w:t>2</w:t>
      </w:r>
      <w:r w:rsidRPr="0045508A">
        <w:rPr>
          <w:rFonts w:ascii="Arial" w:hAnsi="Arial" w:cs="Arial"/>
        </w:rPr>
        <w:t>O (60%) and CH</w:t>
      </w:r>
      <w:r w:rsidRPr="0045508A">
        <w:rPr>
          <w:rFonts w:ascii="Arial" w:hAnsi="Arial" w:cs="Arial"/>
          <w:vertAlign w:val="subscript"/>
        </w:rPr>
        <w:t>3</w:t>
      </w:r>
      <w:r w:rsidRPr="0045508A">
        <w:rPr>
          <w:rFonts w:ascii="Arial" w:hAnsi="Arial" w:cs="Arial"/>
        </w:rPr>
        <w:t>CN (40%). The purity was calculated according to area normalization method at 270 nm.</w:t>
      </w:r>
    </w:p>
    <w:p w14:paraId="1DA3538B" w14:textId="77777777" w:rsidR="00001583" w:rsidRPr="0045508A" w:rsidRDefault="00001583" w:rsidP="00BA0A4A">
      <w:pPr>
        <w:spacing w:before="120" w:after="120"/>
        <w:jc w:val="left"/>
        <w:outlineLvl w:val="0"/>
        <w:rPr>
          <w:rFonts w:ascii="Arial" w:eastAsia="宋体" w:hAnsi="Arial" w:cs="Arial"/>
          <w:b/>
          <w:bCs/>
          <w:szCs w:val="32"/>
        </w:rPr>
      </w:pPr>
      <w:r w:rsidRPr="0045508A">
        <w:rPr>
          <w:rFonts w:ascii="Arial" w:eastAsia="宋体" w:hAnsi="Arial" w:cs="Arial"/>
          <w:b/>
          <w:bCs/>
          <w:szCs w:val="32"/>
        </w:rPr>
        <w:t xml:space="preserve">SI.5. </w:t>
      </w:r>
      <w:r w:rsidRPr="0045508A">
        <w:rPr>
          <w:rFonts w:ascii="Arial" w:hAnsi="Arial" w:cs="Arial"/>
          <w:b/>
        </w:rPr>
        <w:t>Nuclear magnetic resonance</w:t>
      </w:r>
    </w:p>
    <w:p w14:paraId="1DC8AD7A" w14:textId="77777777" w:rsidR="00001583" w:rsidRPr="0045508A" w:rsidRDefault="00001583" w:rsidP="00BA0A4A">
      <w:pPr>
        <w:rPr>
          <w:rFonts w:ascii="Arial" w:hAnsi="Arial" w:cs="Arial"/>
        </w:rPr>
      </w:pPr>
      <w:r w:rsidRPr="0045508A">
        <w:rPr>
          <w:rFonts w:ascii="Arial" w:hAnsi="Arial" w:cs="Arial"/>
          <w:vertAlign w:val="superscript"/>
        </w:rPr>
        <w:tab/>
        <w:t>1</w:t>
      </w:r>
      <w:r w:rsidRPr="0045508A">
        <w:rPr>
          <w:rFonts w:ascii="Arial" w:hAnsi="Arial" w:cs="Arial"/>
        </w:rPr>
        <w:t xml:space="preserve">H and </w:t>
      </w:r>
      <w:r w:rsidRPr="0045508A">
        <w:rPr>
          <w:rFonts w:ascii="Arial" w:hAnsi="Arial" w:cs="Arial"/>
          <w:vertAlign w:val="superscript"/>
        </w:rPr>
        <w:t>13</w:t>
      </w:r>
      <w:r w:rsidRPr="0045508A">
        <w:rPr>
          <w:rFonts w:ascii="Arial" w:hAnsi="Arial" w:cs="Arial"/>
        </w:rPr>
        <w:t xml:space="preserve">C nuclear magnetic resonance (NMR) spectra were recorded on AVANCE III </w:t>
      </w:r>
      <w:r w:rsidRPr="0045508A">
        <w:rPr>
          <w:rFonts w:ascii="Arial" w:eastAsia="等线" w:hAnsi="Arial" w:cs="Arial"/>
        </w:rPr>
        <w:t>HD-</w:t>
      </w:r>
      <w:r w:rsidRPr="0045508A">
        <w:rPr>
          <w:rFonts w:ascii="Arial" w:hAnsi="Arial" w:cs="Arial"/>
        </w:rPr>
        <w:t xml:space="preserve">500 spectrometer </w:t>
      </w:r>
      <w:r w:rsidRPr="0045508A">
        <w:rPr>
          <w:rFonts w:ascii="Arial" w:eastAsia="宋体" w:hAnsi="Arial" w:cs="Arial"/>
        </w:rPr>
        <w:t>(</w:t>
      </w:r>
      <w:r w:rsidRPr="0045508A">
        <w:rPr>
          <w:rFonts w:ascii="Arial" w:hAnsi="Arial" w:cs="Arial"/>
        </w:rPr>
        <w:t xml:space="preserve">Bruker, </w:t>
      </w:r>
      <w:r w:rsidRPr="0045508A">
        <w:rPr>
          <w:rFonts w:ascii="Arial" w:eastAsia="等线" w:hAnsi="Arial" w:cs="Arial"/>
        </w:rPr>
        <w:t>Germany</w:t>
      </w:r>
      <w:r w:rsidRPr="0045508A">
        <w:rPr>
          <w:rFonts w:ascii="Arial" w:hAnsi="Arial" w:cs="Arial"/>
        </w:rPr>
        <w:t>). Samples were dissolved in CDCl</w:t>
      </w:r>
      <w:r w:rsidRPr="0045508A">
        <w:rPr>
          <w:rFonts w:ascii="Arial" w:hAnsi="Arial" w:cs="Arial"/>
          <w:vertAlign w:val="subscript"/>
        </w:rPr>
        <w:t>3</w:t>
      </w:r>
      <w:r w:rsidRPr="0045508A">
        <w:rPr>
          <w:rFonts w:ascii="Arial" w:eastAsia="等线" w:hAnsi="Arial" w:cs="Arial"/>
          <w:vertAlign w:val="subscript"/>
        </w:rPr>
        <w:t xml:space="preserve"> </w:t>
      </w:r>
      <w:r w:rsidRPr="0045508A">
        <w:rPr>
          <w:rFonts w:ascii="Arial" w:hAnsi="Arial" w:cs="Arial"/>
        </w:rPr>
        <w:t>or DMSO-</w:t>
      </w:r>
      <w:r w:rsidRPr="0045508A">
        <w:rPr>
          <w:rFonts w:ascii="Arial" w:hAnsi="Arial" w:cs="Arial"/>
          <w:i/>
        </w:rPr>
        <w:t>d</w:t>
      </w:r>
      <w:r w:rsidRPr="0045508A">
        <w:rPr>
          <w:rFonts w:ascii="Arial" w:hAnsi="Arial" w:cs="Arial"/>
          <w:vertAlign w:val="subscript"/>
        </w:rPr>
        <w:t>6</w:t>
      </w:r>
      <w:r w:rsidRPr="0045508A">
        <w:rPr>
          <w:rFonts w:ascii="Arial" w:eastAsia="等线" w:hAnsi="Arial" w:cs="Arial"/>
          <w:vertAlign w:val="subscript"/>
        </w:rPr>
        <w:t xml:space="preserve"> </w:t>
      </w:r>
      <w:r w:rsidRPr="0045508A">
        <w:rPr>
          <w:rFonts w:ascii="Arial" w:eastAsia="等线" w:hAnsi="Arial" w:cs="Arial"/>
        </w:rPr>
        <w:t>containing 1% tetramethylsilane as internal standard</w:t>
      </w:r>
      <w:r w:rsidRPr="0045508A">
        <w:rPr>
          <w:rFonts w:ascii="Arial" w:hAnsi="Arial" w:cs="Arial"/>
        </w:rPr>
        <w:t>.</w:t>
      </w:r>
    </w:p>
    <w:p w14:paraId="36B3DAB7" w14:textId="77777777" w:rsidR="00001583" w:rsidRPr="0045508A" w:rsidRDefault="00001583" w:rsidP="00BA0A4A">
      <w:pPr>
        <w:spacing w:before="120" w:after="120"/>
        <w:jc w:val="left"/>
        <w:outlineLvl w:val="0"/>
        <w:rPr>
          <w:rFonts w:ascii="Arial" w:eastAsia="等线" w:hAnsi="Arial" w:cs="Arial"/>
          <w:b/>
          <w:bCs/>
          <w:szCs w:val="32"/>
        </w:rPr>
      </w:pPr>
      <w:r w:rsidRPr="0045508A">
        <w:rPr>
          <w:rFonts w:ascii="Arial" w:eastAsia="宋体" w:hAnsi="Arial" w:cs="Arial"/>
          <w:b/>
          <w:bCs/>
          <w:szCs w:val="32"/>
        </w:rPr>
        <w:t>SI.6. Liquid chromatography−mass spectrometry</w:t>
      </w:r>
      <w:r w:rsidRPr="0045508A">
        <w:rPr>
          <w:rFonts w:ascii="Arial" w:eastAsia="等线" w:hAnsi="Arial" w:cs="Arial"/>
          <w:b/>
          <w:bCs/>
          <w:szCs w:val="32"/>
        </w:rPr>
        <w:t xml:space="preserve"> </w:t>
      </w:r>
    </w:p>
    <w:p w14:paraId="2CDA7D91" w14:textId="77777777" w:rsidR="00001583" w:rsidRPr="0045508A" w:rsidRDefault="00001583" w:rsidP="00BA0A4A">
      <w:pPr>
        <w:spacing w:after="240"/>
        <w:rPr>
          <w:rFonts w:ascii="Arial" w:hAnsi="Arial" w:cs="Arial"/>
        </w:rPr>
      </w:pPr>
      <w:r w:rsidRPr="0045508A">
        <w:rPr>
          <w:rFonts w:ascii="Arial" w:hAnsi="Arial" w:cs="Arial"/>
        </w:rPr>
        <w:tab/>
        <w:t xml:space="preserve">Q-TOF-MS/MS analysis was performed using an Agilent 1260 series HPLC system </w:t>
      </w:r>
      <w:r w:rsidRPr="0045508A">
        <w:rPr>
          <w:rFonts w:ascii="Arial" w:eastAsiaTheme="minorEastAsia" w:hAnsi="Arial" w:cs="Arial"/>
        </w:rPr>
        <w:t>(</w:t>
      </w:r>
      <w:r w:rsidRPr="0045508A">
        <w:rPr>
          <w:rFonts w:ascii="Arial" w:hAnsi="Arial" w:cs="Arial"/>
        </w:rPr>
        <w:t>Agilent</w:t>
      </w:r>
      <w:r w:rsidRPr="0045508A">
        <w:rPr>
          <w:rFonts w:ascii="Arial" w:eastAsiaTheme="minorEastAsia" w:hAnsi="Arial" w:cs="Arial"/>
        </w:rPr>
        <w:t xml:space="preserve"> Technology, </w:t>
      </w:r>
      <w:r w:rsidRPr="0045508A">
        <w:rPr>
          <w:rFonts w:ascii="Arial" w:hAnsi="Arial" w:cs="Arial"/>
        </w:rPr>
        <w:t>USA</w:t>
      </w:r>
      <w:r w:rsidRPr="0045508A">
        <w:rPr>
          <w:rFonts w:ascii="Arial" w:eastAsiaTheme="minorEastAsia" w:hAnsi="Arial" w:cs="Arial"/>
        </w:rPr>
        <w:t xml:space="preserve">) </w:t>
      </w:r>
      <w:r w:rsidRPr="0045508A">
        <w:rPr>
          <w:rFonts w:ascii="Arial" w:hAnsi="Arial" w:cs="Arial"/>
        </w:rPr>
        <w:t>coupled to a Q-TOF-MS (triple TOF 5600 system; AB SCIEX, USA</w:t>
      </w:r>
      <w:r w:rsidRPr="0045508A">
        <w:rPr>
          <w:rFonts w:ascii="Arial" w:eastAsiaTheme="minorEastAsia" w:hAnsi="Arial" w:cs="Arial"/>
        </w:rPr>
        <w:t>)</w:t>
      </w:r>
      <w:r w:rsidRPr="0045508A">
        <w:rPr>
          <w:rFonts w:ascii="Arial" w:hAnsi="Arial" w:cs="Arial"/>
        </w:rPr>
        <w:t xml:space="preserve">. An XBridge C18 column (100 mm × 2.1 mm, 3.5 μm; Waters) was thermostatically controlled at 30 °C. The mobile phase for identification of synthesized unlabelled </w:t>
      </w:r>
      <w:r w:rsidRPr="0045508A">
        <w:rPr>
          <w:rFonts w:ascii="Arial" w:hAnsi="Arial" w:cs="Arial"/>
          <w:b/>
        </w:rPr>
        <w:t>5</w:t>
      </w:r>
      <w:r w:rsidRPr="0045508A">
        <w:rPr>
          <w:rFonts w:ascii="Arial" w:hAnsi="Arial" w:cs="Arial"/>
        </w:rPr>
        <w:t xml:space="preserve">, </w:t>
      </w:r>
      <w:r w:rsidRPr="0045508A">
        <w:rPr>
          <w:rFonts w:ascii="Arial" w:hAnsi="Arial" w:cs="Arial"/>
          <w:b/>
        </w:rPr>
        <w:t>7</w:t>
      </w:r>
      <w:r w:rsidRPr="0045508A">
        <w:rPr>
          <w:rFonts w:ascii="Arial" w:hAnsi="Arial" w:cs="Arial"/>
          <w:bCs/>
        </w:rPr>
        <w:t>,</w:t>
      </w:r>
      <w:r w:rsidRPr="0045508A">
        <w:rPr>
          <w:rFonts w:ascii="Arial" w:hAnsi="Arial" w:cs="Arial"/>
          <w:b/>
        </w:rPr>
        <w:t xml:space="preserve"> </w:t>
      </w:r>
      <w:r w:rsidRPr="0045508A">
        <w:rPr>
          <w:rFonts w:ascii="Arial" w:hAnsi="Arial" w:cs="Arial"/>
        </w:rPr>
        <w:t xml:space="preserve">and </w:t>
      </w:r>
      <w:r w:rsidRPr="0045508A">
        <w:rPr>
          <w:rFonts w:ascii="Arial" w:hAnsi="Arial" w:cs="Arial"/>
          <w:b/>
        </w:rPr>
        <w:t>10</w:t>
      </w:r>
      <w:r w:rsidRPr="0045508A">
        <w:rPr>
          <w:rFonts w:ascii="Arial" w:hAnsi="Arial" w:cs="Arial"/>
        </w:rPr>
        <w:t xml:space="preserve"> was a mixture of Milli-Q water (50%) containing 0.1% (v/v) </w:t>
      </w:r>
      <w:r w:rsidRPr="0045508A">
        <w:rPr>
          <w:rFonts w:ascii="Arial" w:eastAsiaTheme="minorEastAsia" w:hAnsi="Arial" w:cs="Arial"/>
        </w:rPr>
        <w:t xml:space="preserve">HCOOH </w:t>
      </w:r>
      <w:r w:rsidRPr="0045508A">
        <w:rPr>
          <w:rFonts w:ascii="Arial" w:hAnsi="Arial" w:cs="Arial"/>
        </w:rPr>
        <w:t>and methanol (50%) running isocratically at a flow rate of 0.2</w:t>
      </w:r>
      <w:r w:rsidRPr="0045508A">
        <w:rPr>
          <w:rFonts w:ascii="Arial" w:eastAsia="等线" w:hAnsi="Arial" w:cs="Arial"/>
        </w:rPr>
        <w:t xml:space="preserve"> </w:t>
      </w:r>
      <w:r w:rsidRPr="0045508A">
        <w:rPr>
          <w:rFonts w:ascii="Arial" w:hAnsi="Arial" w:cs="Arial"/>
        </w:rPr>
        <w:t>mL/min.</w:t>
      </w:r>
      <w:r w:rsidRPr="0045508A">
        <w:rPr>
          <w:rFonts w:ascii="Arial" w:eastAsia="等线" w:hAnsi="Arial" w:cs="Arial"/>
        </w:rPr>
        <w:t xml:space="preserve"> </w:t>
      </w:r>
      <w:r w:rsidRPr="0045508A">
        <w:rPr>
          <w:rFonts w:ascii="Arial" w:hAnsi="Arial" w:cs="Arial"/>
        </w:rPr>
        <w:t xml:space="preserve">The full scan was operated in positive ESI ionization mode with a declustering potential of 80 V and a collision energy of 10 V. The collision energy of product scan was 25 V, and collision energy spread was 15 V. The full scan and product ion scan were operated with the mass range of m/z 80–800. The mobile phase for identification of synthesized </w:t>
      </w:r>
      <w:r w:rsidRPr="0045508A">
        <w:rPr>
          <w:rFonts w:ascii="Arial" w:hAnsi="Arial" w:cs="Arial"/>
        </w:rPr>
        <w:lastRenderedPageBreak/>
        <w:t xml:space="preserve">unlabelled </w:t>
      </w:r>
      <w:r w:rsidRPr="0045508A">
        <w:rPr>
          <w:rFonts w:ascii="Arial" w:hAnsi="Arial" w:cs="Arial"/>
          <w:b/>
        </w:rPr>
        <w:t>3</w:t>
      </w:r>
      <w:r w:rsidRPr="0045508A">
        <w:rPr>
          <w:rFonts w:ascii="Arial" w:hAnsi="Arial" w:cs="Arial"/>
        </w:rPr>
        <w:t xml:space="preserve"> was acetonitrile (100%). And the mobile phase for other intermediates was methanol</w:t>
      </w:r>
      <w:r w:rsidRPr="0045508A">
        <w:rPr>
          <w:rFonts w:ascii="Arial" w:eastAsia="等线" w:hAnsi="Arial" w:cs="Arial"/>
        </w:rPr>
        <w:t xml:space="preserve"> </w:t>
      </w:r>
      <w:r w:rsidRPr="0045508A">
        <w:rPr>
          <w:rFonts w:ascii="Arial" w:hAnsi="Arial" w:cs="Arial"/>
        </w:rPr>
        <w:t xml:space="preserve">(100%) running isocratically at a flow rate of 0.2 mL/min. The full scan was operated in negative ESI ionization mode with a declustering potential of −80 V and a collision energy of −10 V. The collision energy of product scan was </w:t>
      </w:r>
      <w:r w:rsidRPr="0045508A">
        <w:rPr>
          <w:rFonts w:ascii="Arial" w:eastAsia="华文宋体" w:hAnsi="Arial" w:cs="Arial"/>
          <w:kern w:val="0"/>
          <w:szCs w:val="32"/>
        </w:rPr>
        <w:t>−</w:t>
      </w:r>
      <w:r w:rsidRPr="0045508A">
        <w:rPr>
          <w:rFonts w:ascii="Arial" w:hAnsi="Arial" w:cs="Arial"/>
        </w:rPr>
        <w:t>35 V, and the collision energy spread was 15 V. The full scan and product ion scan were operated with the mass range of m/z 80–600. The optimal parameters for Q-TOF were as follows: a nebulizer gas (N</w:t>
      </w:r>
      <w:r w:rsidRPr="0045508A">
        <w:rPr>
          <w:rFonts w:ascii="Arial" w:hAnsi="Arial" w:cs="Arial"/>
          <w:vertAlign w:val="subscript"/>
        </w:rPr>
        <w:t>2</w:t>
      </w:r>
      <w:r w:rsidRPr="0045508A">
        <w:rPr>
          <w:rFonts w:ascii="Arial" w:hAnsi="Arial" w:cs="Arial"/>
        </w:rPr>
        <w:t>) of 55 psi, a heater gas (N</w:t>
      </w:r>
      <w:r w:rsidRPr="0045508A">
        <w:rPr>
          <w:rFonts w:ascii="Arial" w:hAnsi="Arial" w:cs="Arial"/>
          <w:vertAlign w:val="subscript"/>
        </w:rPr>
        <w:t>2</w:t>
      </w:r>
      <w:r w:rsidRPr="0045508A">
        <w:rPr>
          <w:rFonts w:ascii="Arial" w:hAnsi="Arial" w:cs="Arial"/>
        </w:rPr>
        <w:t>) of 55 psi, a curtain gas of 35 psi, a turbo spray temperature of 550 °C, an ionspray voltage in ESI</w:t>
      </w:r>
      <w:r w:rsidRPr="0045508A">
        <w:rPr>
          <w:rFonts w:ascii="Arial" w:hAnsi="Arial" w:cs="Arial"/>
          <w:vertAlign w:val="superscript"/>
        </w:rPr>
        <w:t>+</w:t>
      </w:r>
      <w:r w:rsidRPr="0045508A">
        <w:rPr>
          <w:rFonts w:ascii="Arial" w:hAnsi="Arial" w:cs="Arial"/>
        </w:rPr>
        <w:t xml:space="preserve"> of 5.5 kV and an ionspray voltage in ESI</w:t>
      </w:r>
      <w:r w:rsidRPr="0045508A">
        <w:rPr>
          <w:rFonts w:ascii="Arial" w:hAnsi="Arial" w:cs="Arial"/>
          <w:vertAlign w:val="superscript"/>
        </w:rPr>
        <w:t>−</w:t>
      </w:r>
      <w:r w:rsidRPr="0045508A">
        <w:rPr>
          <w:rFonts w:ascii="Arial" w:hAnsi="Arial" w:cs="Arial"/>
        </w:rPr>
        <w:t xml:space="preserve"> of −4.5 kV. The software PeakView (AB S</w:t>
      </w:r>
      <w:r w:rsidRPr="0045508A">
        <w:rPr>
          <w:rFonts w:ascii="Arial" w:eastAsia="等线" w:hAnsi="Arial" w:cs="Arial"/>
        </w:rPr>
        <w:t>CIEX</w:t>
      </w:r>
      <w:r w:rsidRPr="0045508A">
        <w:rPr>
          <w:rFonts w:ascii="Arial" w:hAnsi="Arial" w:cs="Arial"/>
        </w:rPr>
        <w:t>, Foster City, CA, USA) was applied to mass spectrum analysis.</w:t>
      </w:r>
    </w:p>
    <w:p w14:paraId="550FEA68" w14:textId="4C416072" w:rsidR="00001583" w:rsidRPr="0045508A" w:rsidRDefault="00001583" w:rsidP="00BA0A4A">
      <w:pPr>
        <w:spacing w:after="240"/>
        <w:rPr>
          <w:rFonts w:ascii="Arial" w:eastAsiaTheme="minorEastAsia" w:hAnsi="Arial" w:cs="Arial"/>
        </w:rPr>
      </w:pPr>
    </w:p>
    <w:p w14:paraId="031DE270" w14:textId="3B16FA86" w:rsidR="009A2E6A" w:rsidRPr="0045508A" w:rsidRDefault="009A2E6A" w:rsidP="00BA0A4A">
      <w:pPr>
        <w:spacing w:after="240"/>
        <w:rPr>
          <w:rFonts w:ascii="Arial" w:eastAsiaTheme="minorEastAsia" w:hAnsi="Arial" w:cs="Arial"/>
        </w:rPr>
      </w:pPr>
    </w:p>
    <w:p w14:paraId="7B95B2CE" w14:textId="03FA99D9" w:rsidR="009A2E6A" w:rsidRPr="0045508A" w:rsidRDefault="009A2E6A" w:rsidP="00BA0A4A">
      <w:pPr>
        <w:spacing w:after="240"/>
        <w:rPr>
          <w:rFonts w:ascii="Arial" w:eastAsiaTheme="minorEastAsia" w:hAnsi="Arial" w:cs="Arial"/>
        </w:rPr>
      </w:pPr>
    </w:p>
    <w:p w14:paraId="3FECC165" w14:textId="102DB555" w:rsidR="009A2E6A" w:rsidRPr="0045508A" w:rsidRDefault="009A2E6A" w:rsidP="00BA0A4A">
      <w:pPr>
        <w:spacing w:after="240"/>
        <w:rPr>
          <w:rFonts w:ascii="Arial" w:eastAsiaTheme="minorEastAsia" w:hAnsi="Arial" w:cs="Arial"/>
        </w:rPr>
      </w:pPr>
    </w:p>
    <w:p w14:paraId="449225F7" w14:textId="55FE113A" w:rsidR="009A2E6A" w:rsidRPr="0045508A" w:rsidRDefault="009A2E6A" w:rsidP="00BA0A4A">
      <w:pPr>
        <w:spacing w:after="240"/>
        <w:rPr>
          <w:rFonts w:ascii="Arial" w:eastAsiaTheme="minorEastAsia" w:hAnsi="Arial" w:cs="Arial"/>
        </w:rPr>
      </w:pPr>
    </w:p>
    <w:p w14:paraId="0EE7BE48" w14:textId="43D88BED" w:rsidR="009A2E6A" w:rsidRPr="0045508A" w:rsidRDefault="009A2E6A" w:rsidP="00BA0A4A">
      <w:pPr>
        <w:spacing w:after="240"/>
        <w:rPr>
          <w:rFonts w:ascii="Arial" w:eastAsiaTheme="minorEastAsia" w:hAnsi="Arial" w:cs="Arial"/>
        </w:rPr>
      </w:pPr>
    </w:p>
    <w:p w14:paraId="657CDB83" w14:textId="7001DF5F" w:rsidR="009A2E6A" w:rsidRPr="0045508A" w:rsidRDefault="009A2E6A" w:rsidP="00001583">
      <w:pPr>
        <w:spacing w:after="240"/>
        <w:rPr>
          <w:rFonts w:ascii="Arial" w:eastAsiaTheme="minorEastAsia" w:hAnsi="Arial" w:cs="Arial"/>
        </w:rPr>
      </w:pPr>
    </w:p>
    <w:p w14:paraId="06EBF7DA" w14:textId="77777777" w:rsidR="009A2E6A" w:rsidRPr="0045508A" w:rsidRDefault="009A2E6A" w:rsidP="00001583">
      <w:pPr>
        <w:spacing w:after="240"/>
        <w:rPr>
          <w:rFonts w:ascii="Arial" w:eastAsiaTheme="minorEastAsia" w:hAnsi="Arial" w:cs="Arial"/>
        </w:rPr>
      </w:pPr>
    </w:p>
    <w:p w14:paraId="5EA0839A" w14:textId="77777777" w:rsidR="00001583" w:rsidRPr="0045508A" w:rsidRDefault="00001583" w:rsidP="00001583">
      <w:pPr>
        <w:spacing w:before="120" w:after="120"/>
        <w:jc w:val="center"/>
        <w:outlineLvl w:val="0"/>
        <w:rPr>
          <w:rFonts w:ascii="Arial" w:eastAsia="宋体" w:hAnsi="Arial" w:cs="Arial"/>
          <w:bCs/>
          <w:szCs w:val="32"/>
        </w:rPr>
      </w:pPr>
      <w:r w:rsidRPr="0045508A">
        <w:rPr>
          <w:rFonts w:ascii="Arial" w:eastAsia="宋体" w:hAnsi="Arial" w:cs="Arial"/>
          <w:b/>
          <w:bCs/>
          <w:szCs w:val="32"/>
        </w:rPr>
        <w:t>Table S1</w:t>
      </w:r>
      <w:r w:rsidRPr="0045508A">
        <w:rPr>
          <w:rFonts w:ascii="Arial" w:eastAsia="宋体" w:hAnsi="Arial" w:cs="Arial"/>
          <w:bCs/>
          <w:szCs w:val="32"/>
        </w:rPr>
        <w:t xml:space="preserve"> Purification methods </w:t>
      </w:r>
      <w:r w:rsidRPr="0045508A">
        <w:rPr>
          <w:rFonts w:ascii="Arial" w:eastAsia="等线" w:hAnsi="Arial" w:cs="Arial"/>
          <w:bCs/>
          <w:szCs w:val="32"/>
        </w:rPr>
        <w:t xml:space="preserve">of </w:t>
      </w:r>
      <w:r w:rsidRPr="0045508A">
        <w:rPr>
          <w:rFonts w:ascii="Arial" w:eastAsia="宋体" w:hAnsi="Arial" w:cs="Arial"/>
          <w:bCs/>
          <w:szCs w:val="32"/>
        </w:rPr>
        <w:t>[</w:t>
      </w:r>
      <w:r w:rsidRPr="0045508A">
        <w:rPr>
          <w:rFonts w:ascii="Arial" w:eastAsia="宋体" w:hAnsi="Arial" w:cs="Arial"/>
          <w:bCs/>
          <w:szCs w:val="32"/>
          <w:vertAlign w:val="superscript"/>
        </w:rPr>
        <w:t>l4</w:t>
      </w:r>
      <w:r w:rsidRPr="0045508A">
        <w:rPr>
          <w:rFonts w:ascii="Arial" w:eastAsia="宋体" w:hAnsi="Arial" w:cs="Arial"/>
          <w:bCs/>
          <w:szCs w:val="32"/>
        </w:rPr>
        <w:t>C]</w:t>
      </w:r>
      <w:r w:rsidRPr="0045508A">
        <w:rPr>
          <w:rFonts w:ascii="Arial" w:eastAsia="等线" w:hAnsi="Arial" w:cs="Arial"/>
          <w:bCs/>
          <w:szCs w:val="32"/>
        </w:rPr>
        <w:t>-labelled</w:t>
      </w:r>
      <w:r w:rsidRPr="0045508A">
        <w:rPr>
          <w:rFonts w:ascii="Arial" w:eastAsia="宋体" w:hAnsi="Arial" w:cs="Arial"/>
          <w:bCs/>
          <w:szCs w:val="32"/>
        </w:rPr>
        <w:t xml:space="preserve"> </w:t>
      </w:r>
      <w:r w:rsidRPr="0045508A">
        <w:rPr>
          <w:rFonts w:ascii="Arial" w:eastAsia="等线" w:hAnsi="Arial" w:cs="Arial"/>
          <w:bCs/>
          <w:szCs w:val="32"/>
        </w:rPr>
        <w:t>intermediates and SAs</w:t>
      </w:r>
    </w:p>
    <w:tbl>
      <w:tblPr>
        <w:tblStyle w:val="120"/>
        <w:tblW w:w="7512" w:type="dxa"/>
        <w:jc w:val="center"/>
        <w:tblLook w:val="04A0" w:firstRow="1" w:lastRow="0" w:firstColumn="1" w:lastColumn="0" w:noHBand="0" w:noVBand="1"/>
      </w:tblPr>
      <w:tblGrid>
        <w:gridCol w:w="1377"/>
        <w:gridCol w:w="6135"/>
      </w:tblGrid>
      <w:tr w:rsidR="00001583" w:rsidRPr="0045508A" w14:paraId="39ABDC5F" w14:textId="77777777" w:rsidTr="000D226D">
        <w:trPr>
          <w:trHeight w:val="572"/>
          <w:jc w:val="center"/>
        </w:trPr>
        <w:tc>
          <w:tcPr>
            <w:tcW w:w="1377" w:type="dxa"/>
            <w:vAlign w:val="center"/>
            <w:hideMark/>
          </w:tcPr>
          <w:p w14:paraId="4EE59365" w14:textId="77777777" w:rsidR="00001583" w:rsidRPr="0045508A" w:rsidRDefault="00001583" w:rsidP="000D226D">
            <w:pPr>
              <w:spacing w:line="276" w:lineRule="auto"/>
              <w:jc w:val="left"/>
              <w:rPr>
                <w:rFonts w:ascii="Arial" w:eastAsia="等线" w:hAnsi="Arial" w:cs="Arial"/>
              </w:rPr>
            </w:pPr>
            <w:r w:rsidRPr="0045508A">
              <w:rPr>
                <w:rFonts w:ascii="Arial" w:eastAsia="等线" w:hAnsi="Arial" w:cs="Arial"/>
              </w:rPr>
              <w:t>Compound</w:t>
            </w:r>
          </w:p>
        </w:tc>
        <w:tc>
          <w:tcPr>
            <w:tcW w:w="6135" w:type="dxa"/>
            <w:vAlign w:val="center"/>
          </w:tcPr>
          <w:p w14:paraId="58546B79" w14:textId="77777777" w:rsidR="00001583" w:rsidRPr="0045508A" w:rsidRDefault="00001583" w:rsidP="000D226D">
            <w:pPr>
              <w:spacing w:line="276" w:lineRule="auto"/>
              <w:jc w:val="left"/>
              <w:rPr>
                <w:rFonts w:ascii="Arial" w:eastAsia="等线" w:hAnsi="Arial" w:cs="Arial"/>
              </w:rPr>
            </w:pPr>
            <w:r w:rsidRPr="0045508A">
              <w:rPr>
                <w:rFonts w:ascii="Arial" w:eastAsia="等线" w:hAnsi="Arial" w:cs="Arial"/>
              </w:rPr>
              <w:t>Purification conditions</w:t>
            </w:r>
          </w:p>
        </w:tc>
      </w:tr>
      <w:tr w:rsidR="00001583" w:rsidRPr="0045508A" w14:paraId="1925F9B7" w14:textId="77777777" w:rsidTr="000D226D">
        <w:trPr>
          <w:trHeight w:val="1585"/>
          <w:jc w:val="center"/>
        </w:trPr>
        <w:tc>
          <w:tcPr>
            <w:tcW w:w="1377" w:type="dxa"/>
            <w:hideMark/>
          </w:tcPr>
          <w:p w14:paraId="1131F312" w14:textId="77777777" w:rsidR="00001583" w:rsidRPr="0045508A" w:rsidRDefault="00001583" w:rsidP="000D226D">
            <w:pPr>
              <w:spacing w:before="240" w:line="276" w:lineRule="auto"/>
              <w:rPr>
                <w:rFonts w:ascii="Arial" w:eastAsia="等线" w:hAnsi="Arial" w:cs="Arial"/>
                <w:b/>
              </w:rPr>
            </w:pPr>
          </w:p>
          <w:p w14:paraId="4446A2C0" w14:textId="77777777" w:rsidR="00001583" w:rsidRPr="0045508A" w:rsidRDefault="00001583" w:rsidP="000D226D">
            <w:pPr>
              <w:spacing w:before="240" w:line="276" w:lineRule="auto"/>
              <w:rPr>
                <w:rFonts w:ascii="Arial" w:eastAsia="等线" w:hAnsi="Arial" w:cs="Arial"/>
                <w:b/>
              </w:rPr>
            </w:pPr>
            <w:r w:rsidRPr="0045508A">
              <w:rPr>
                <w:rFonts w:ascii="Arial" w:eastAsia="等线" w:hAnsi="Arial" w:cs="Arial"/>
                <w:b/>
              </w:rPr>
              <w:t>2a</w:t>
            </w:r>
          </w:p>
          <w:p w14:paraId="64DE75D7" w14:textId="77777777" w:rsidR="00001583" w:rsidRPr="0045508A" w:rsidRDefault="00001583" w:rsidP="000D226D">
            <w:pPr>
              <w:spacing w:before="240" w:line="276" w:lineRule="auto"/>
              <w:rPr>
                <w:rFonts w:ascii="Arial" w:eastAsia="等线" w:hAnsi="Arial" w:cs="Arial"/>
                <w:b/>
              </w:rPr>
            </w:pPr>
          </w:p>
        </w:tc>
        <w:tc>
          <w:tcPr>
            <w:tcW w:w="6135" w:type="dxa"/>
            <w:vAlign w:val="center"/>
          </w:tcPr>
          <w:p w14:paraId="455BADFE" w14:textId="77777777" w:rsidR="00001583" w:rsidRPr="0045508A" w:rsidRDefault="00001583" w:rsidP="000D226D">
            <w:pPr>
              <w:spacing w:before="240" w:line="276" w:lineRule="auto"/>
              <w:rPr>
                <w:rFonts w:ascii="Arial" w:eastAsia="等线" w:hAnsi="Arial" w:cs="Arial"/>
              </w:rPr>
            </w:pPr>
            <w:r w:rsidRPr="0045508A">
              <w:rPr>
                <w:rFonts w:ascii="Arial" w:eastAsia="等线" w:hAnsi="Arial" w:cs="Arial"/>
              </w:rPr>
              <w:t>Flash column chromatography;</w:t>
            </w:r>
          </w:p>
          <w:p w14:paraId="692ED0E6"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Eluent:</w:t>
            </w:r>
            <w:r w:rsidRPr="0045508A">
              <w:rPr>
                <w:rFonts w:ascii="Arial" w:hAnsi="Arial" w:cs="Arial"/>
              </w:rPr>
              <w:t xml:space="preserve"> </w:t>
            </w:r>
            <w:r w:rsidRPr="0045508A">
              <w:rPr>
                <w:rFonts w:ascii="Arial" w:eastAsia="等线" w:hAnsi="Arial" w:cs="Arial"/>
              </w:rPr>
              <w:t>petroleum ether / ethyl acetate;</w:t>
            </w:r>
          </w:p>
          <w:p w14:paraId="4410E969"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Gradient elution program:</w:t>
            </w:r>
            <w:r w:rsidRPr="0045508A">
              <w:rPr>
                <w:rFonts w:ascii="Arial" w:hAnsi="Arial" w:cs="Arial"/>
              </w:rPr>
              <w:t xml:space="preserve"> volume fraction</w:t>
            </w:r>
            <w:r w:rsidRPr="0045508A">
              <w:rPr>
                <w:rFonts w:ascii="Arial" w:eastAsia="等线" w:hAnsi="Arial" w:cs="Arial"/>
              </w:rPr>
              <w:t xml:space="preserve"> of ethyl acetate; </w:t>
            </w:r>
          </w:p>
          <w:p w14:paraId="57D74386"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0~0%, 5 min; 20~20%, 5 min; 20~30%, 15 min; 30~30%,</w:t>
            </w:r>
          </w:p>
          <w:p w14:paraId="78465879"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5 min; 50~50%, 5 min; 100~100%, 20 min;</w:t>
            </w:r>
          </w:p>
          <w:p w14:paraId="3DBD1045" w14:textId="77777777" w:rsidR="00001583" w:rsidRPr="0045508A" w:rsidRDefault="00001583" w:rsidP="000D226D">
            <w:pPr>
              <w:spacing w:after="240" w:line="276" w:lineRule="auto"/>
              <w:rPr>
                <w:rFonts w:ascii="Arial" w:eastAsia="等线" w:hAnsi="Arial" w:cs="Arial"/>
              </w:rPr>
            </w:pPr>
            <w:r w:rsidRPr="0045508A">
              <w:rPr>
                <w:rFonts w:ascii="Arial" w:eastAsia="等线" w:hAnsi="Arial" w:cs="Arial"/>
              </w:rPr>
              <w:t>Fraction collection:</w:t>
            </w:r>
            <w:r w:rsidRPr="0045508A">
              <w:rPr>
                <w:rFonts w:ascii="Arial" w:eastAsia="等线" w:hAnsi="Arial" w:cs="Arial"/>
                <w:i/>
                <w:iCs/>
                <w:vertAlign w:val="subscript"/>
              </w:rPr>
              <w:t xml:space="preserve"> </w:t>
            </w:r>
            <w:r w:rsidRPr="0045508A">
              <w:rPr>
                <w:rFonts w:ascii="Arial" w:eastAsia="等线" w:hAnsi="Arial" w:cs="Arial"/>
              </w:rPr>
              <w:t>23~32 min.</w:t>
            </w:r>
          </w:p>
        </w:tc>
      </w:tr>
      <w:tr w:rsidR="00001583" w:rsidRPr="0045508A" w14:paraId="62084235" w14:textId="77777777" w:rsidTr="000D226D">
        <w:trPr>
          <w:trHeight w:val="1423"/>
          <w:jc w:val="center"/>
        </w:trPr>
        <w:tc>
          <w:tcPr>
            <w:tcW w:w="1377" w:type="dxa"/>
            <w:hideMark/>
          </w:tcPr>
          <w:p w14:paraId="60E9A25E" w14:textId="77777777" w:rsidR="00001583" w:rsidRPr="0045508A" w:rsidRDefault="00001583" w:rsidP="000D226D">
            <w:pPr>
              <w:spacing w:before="240" w:line="276" w:lineRule="auto"/>
              <w:rPr>
                <w:rFonts w:ascii="Arial" w:eastAsia="等线" w:hAnsi="Arial" w:cs="Arial"/>
                <w:b/>
              </w:rPr>
            </w:pPr>
          </w:p>
          <w:p w14:paraId="7E06D586" w14:textId="77777777" w:rsidR="00001583" w:rsidRPr="0045508A" w:rsidRDefault="00001583" w:rsidP="000D226D">
            <w:pPr>
              <w:spacing w:before="240" w:line="276" w:lineRule="auto"/>
              <w:rPr>
                <w:rFonts w:ascii="Arial" w:eastAsia="等线" w:hAnsi="Arial" w:cs="Arial"/>
                <w:b/>
              </w:rPr>
            </w:pPr>
            <w:r w:rsidRPr="0045508A">
              <w:rPr>
                <w:rFonts w:ascii="Arial" w:eastAsia="等线" w:hAnsi="Arial" w:cs="Arial"/>
                <w:b/>
              </w:rPr>
              <w:t>3a</w:t>
            </w:r>
          </w:p>
        </w:tc>
        <w:tc>
          <w:tcPr>
            <w:tcW w:w="6135" w:type="dxa"/>
            <w:vAlign w:val="center"/>
          </w:tcPr>
          <w:p w14:paraId="673A6CAA" w14:textId="77777777" w:rsidR="00001583" w:rsidRPr="0045508A" w:rsidRDefault="00001583" w:rsidP="000D226D">
            <w:pPr>
              <w:spacing w:before="240" w:line="276" w:lineRule="auto"/>
              <w:rPr>
                <w:rFonts w:ascii="Arial" w:eastAsia="等线" w:hAnsi="Arial" w:cs="Arial"/>
              </w:rPr>
            </w:pPr>
            <w:r w:rsidRPr="0045508A">
              <w:rPr>
                <w:rFonts w:ascii="Arial" w:eastAsia="等线" w:hAnsi="Arial" w:cs="Arial"/>
              </w:rPr>
              <w:t>Flash column chromatography;</w:t>
            </w:r>
          </w:p>
          <w:p w14:paraId="4767A0AE"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Eluent: n-hexane / ethyl acetate;</w:t>
            </w:r>
          </w:p>
          <w:p w14:paraId="6D8C14C4"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Gradient elution program: volume fraction of ethyl acetate;</w:t>
            </w:r>
          </w:p>
          <w:p w14:paraId="32059013"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 xml:space="preserve">0~0%, 5 min; 20~20%, 5 min; 20~30%, 10 min; 30~30%, </w:t>
            </w:r>
          </w:p>
          <w:p w14:paraId="1A74FFE6"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10 min; 40~40%, 10 min; 100~100%, 30 min;</w:t>
            </w:r>
          </w:p>
          <w:p w14:paraId="1589C99D" w14:textId="77777777" w:rsidR="00001583" w:rsidRPr="0045508A" w:rsidRDefault="00001583" w:rsidP="000D226D">
            <w:pPr>
              <w:spacing w:after="240" w:line="276" w:lineRule="auto"/>
              <w:rPr>
                <w:rFonts w:ascii="Arial" w:eastAsia="等线" w:hAnsi="Arial" w:cs="Arial"/>
              </w:rPr>
            </w:pPr>
            <w:r w:rsidRPr="0045508A">
              <w:rPr>
                <w:rFonts w:ascii="Arial" w:eastAsia="等线" w:hAnsi="Arial" w:cs="Arial"/>
              </w:rPr>
              <w:t>Fraction collection:</w:t>
            </w:r>
            <w:r w:rsidRPr="0045508A">
              <w:rPr>
                <w:rFonts w:ascii="Arial" w:eastAsia="等线" w:hAnsi="Arial" w:cs="Arial"/>
                <w:i/>
                <w:iCs/>
                <w:vertAlign w:val="subscript"/>
              </w:rPr>
              <w:t xml:space="preserve"> </w:t>
            </w:r>
            <w:r w:rsidRPr="0045508A">
              <w:rPr>
                <w:rFonts w:ascii="Arial" w:eastAsia="等线" w:hAnsi="Arial" w:cs="Arial"/>
              </w:rPr>
              <w:t>26~40 min.</w:t>
            </w:r>
          </w:p>
        </w:tc>
      </w:tr>
      <w:tr w:rsidR="00001583" w:rsidRPr="0045508A" w14:paraId="631F06CD" w14:textId="77777777" w:rsidTr="000D226D">
        <w:trPr>
          <w:trHeight w:val="985"/>
          <w:jc w:val="center"/>
        </w:trPr>
        <w:tc>
          <w:tcPr>
            <w:tcW w:w="1377" w:type="dxa"/>
            <w:hideMark/>
          </w:tcPr>
          <w:p w14:paraId="71E0D19A" w14:textId="77777777" w:rsidR="00001583" w:rsidRPr="0045508A" w:rsidRDefault="00001583" w:rsidP="000D226D">
            <w:pPr>
              <w:spacing w:before="240" w:line="276" w:lineRule="auto"/>
              <w:rPr>
                <w:rFonts w:ascii="Arial" w:eastAsia="等线" w:hAnsi="Arial" w:cs="Arial"/>
                <w:b/>
              </w:rPr>
            </w:pPr>
            <w:r w:rsidRPr="0045508A">
              <w:rPr>
                <w:rFonts w:ascii="Arial" w:eastAsia="等线" w:hAnsi="Arial" w:cs="Arial"/>
                <w:b/>
              </w:rPr>
              <w:t>4a</w:t>
            </w:r>
            <w:r w:rsidRPr="0045508A">
              <w:rPr>
                <w:rFonts w:ascii="Arial" w:eastAsia="等线" w:hAnsi="Arial" w:cs="Arial"/>
                <w:bCs/>
              </w:rPr>
              <w:t>,</w:t>
            </w:r>
            <w:r w:rsidRPr="0045508A">
              <w:rPr>
                <w:rFonts w:ascii="Arial" w:eastAsia="等线" w:hAnsi="Arial" w:cs="Arial"/>
                <w:b/>
              </w:rPr>
              <w:t xml:space="preserve"> 6a</w:t>
            </w:r>
          </w:p>
        </w:tc>
        <w:tc>
          <w:tcPr>
            <w:tcW w:w="6135" w:type="dxa"/>
          </w:tcPr>
          <w:p w14:paraId="58D605CB" w14:textId="77777777" w:rsidR="00001583" w:rsidRPr="0045508A" w:rsidRDefault="00001583" w:rsidP="000D226D">
            <w:pPr>
              <w:spacing w:before="240" w:line="276" w:lineRule="auto"/>
              <w:rPr>
                <w:rFonts w:ascii="Arial" w:eastAsia="等线" w:hAnsi="Arial" w:cs="Arial"/>
              </w:rPr>
            </w:pPr>
            <w:r w:rsidRPr="0045508A">
              <w:rPr>
                <w:rFonts w:ascii="Arial" w:eastAsia="等线" w:hAnsi="Arial" w:cs="Arial"/>
              </w:rPr>
              <w:t>Preparative TLC;</w:t>
            </w:r>
          </w:p>
          <w:p w14:paraId="25A91889" w14:textId="77777777" w:rsidR="00001583" w:rsidRPr="0045508A" w:rsidRDefault="00001583" w:rsidP="001E0E91">
            <w:pPr>
              <w:spacing w:after="240" w:line="276" w:lineRule="auto"/>
              <w:rPr>
                <w:rFonts w:ascii="Arial" w:eastAsia="等线" w:hAnsi="Arial" w:cs="Arial"/>
              </w:rPr>
            </w:pPr>
            <w:r w:rsidRPr="0045508A">
              <w:rPr>
                <w:rFonts w:ascii="Arial" w:eastAsia="等线" w:hAnsi="Arial" w:cs="Arial"/>
              </w:rPr>
              <w:t>Eluent: petroleum ether / ethyl acetate (1:4 / v: v) containing 0.2% CH</w:t>
            </w:r>
            <w:r w:rsidRPr="0045508A">
              <w:rPr>
                <w:rFonts w:ascii="Arial" w:eastAsia="等线" w:hAnsi="Arial" w:cs="Arial"/>
                <w:vertAlign w:val="subscript"/>
              </w:rPr>
              <w:t>3</w:t>
            </w:r>
            <w:r w:rsidRPr="0045508A">
              <w:rPr>
                <w:rFonts w:ascii="Arial" w:eastAsia="等线" w:hAnsi="Arial" w:cs="Arial"/>
              </w:rPr>
              <w:t>COOH.</w:t>
            </w:r>
          </w:p>
        </w:tc>
      </w:tr>
      <w:tr w:rsidR="00001583" w:rsidRPr="0045508A" w14:paraId="418BF8C1" w14:textId="77777777" w:rsidTr="000D226D">
        <w:trPr>
          <w:trHeight w:val="572"/>
          <w:jc w:val="center"/>
        </w:trPr>
        <w:tc>
          <w:tcPr>
            <w:tcW w:w="1377" w:type="dxa"/>
            <w:hideMark/>
          </w:tcPr>
          <w:p w14:paraId="3854C7CE" w14:textId="77777777" w:rsidR="00001583" w:rsidRPr="0045508A" w:rsidRDefault="00001583" w:rsidP="000D226D">
            <w:pPr>
              <w:widowControl/>
              <w:spacing w:before="240" w:line="276" w:lineRule="auto"/>
              <w:rPr>
                <w:rFonts w:ascii="Arial" w:eastAsia="等线" w:hAnsi="Arial" w:cs="Arial"/>
                <w:b/>
              </w:rPr>
            </w:pPr>
            <w:r w:rsidRPr="0045508A">
              <w:rPr>
                <w:rFonts w:ascii="Arial" w:eastAsia="等线" w:hAnsi="Arial" w:cs="Arial"/>
                <w:b/>
              </w:rPr>
              <w:t>9a</w:t>
            </w:r>
          </w:p>
        </w:tc>
        <w:tc>
          <w:tcPr>
            <w:tcW w:w="6135" w:type="dxa"/>
            <w:vAlign w:val="center"/>
          </w:tcPr>
          <w:p w14:paraId="278201CE" w14:textId="77777777" w:rsidR="00001583" w:rsidRPr="0045508A" w:rsidRDefault="00001583" w:rsidP="000D226D">
            <w:pPr>
              <w:spacing w:before="240" w:after="240" w:line="276" w:lineRule="auto"/>
              <w:rPr>
                <w:rFonts w:ascii="Arial" w:eastAsia="等线" w:hAnsi="Arial" w:cs="Arial"/>
                <w:highlight w:val="yellow"/>
              </w:rPr>
            </w:pPr>
            <w:r w:rsidRPr="0045508A">
              <w:rPr>
                <w:rFonts w:ascii="Arial" w:eastAsia="等线" w:hAnsi="Arial" w:cs="Arial"/>
              </w:rPr>
              <w:t>Recrystallization in water</w:t>
            </w:r>
          </w:p>
        </w:tc>
      </w:tr>
      <w:tr w:rsidR="00001583" w:rsidRPr="0045508A" w14:paraId="4605DFA7" w14:textId="77777777" w:rsidTr="000D226D">
        <w:trPr>
          <w:trHeight w:val="865"/>
          <w:jc w:val="center"/>
        </w:trPr>
        <w:tc>
          <w:tcPr>
            <w:tcW w:w="1377" w:type="dxa"/>
            <w:hideMark/>
          </w:tcPr>
          <w:p w14:paraId="31D2D171" w14:textId="77777777" w:rsidR="00001583" w:rsidRPr="0045508A" w:rsidRDefault="00001583" w:rsidP="000D226D">
            <w:pPr>
              <w:spacing w:before="240" w:line="276" w:lineRule="auto"/>
              <w:rPr>
                <w:rFonts w:ascii="Arial" w:eastAsia="等线" w:hAnsi="Arial" w:cs="Arial"/>
                <w:b/>
              </w:rPr>
            </w:pPr>
            <w:r w:rsidRPr="0045508A">
              <w:rPr>
                <w:rFonts w:ascii="Arial" w:eastAsia="等线" w:hAnsi="Arial" w:cs="Arial"/>
                <w:b/>
              </w:rPr>
              <w:t>5a</w:t>
            </w:r>
            <w:r w:rsidRPr="0045508A">
              <w:rPr>
                <w:rFonts w:ascii="Arial" w:eastAsia="等线" w:hAnsi="Arial" w:cs="Arial"/>
                <w:bCs/>
              </w:rPr>
              <w:t>,</w:t>
            </w:r>
            <w:r w:rsidRPr="0045508A">
              <w:rPr>
                <w:rFonts w:ascii="Arial" w:eastAsia="等线" w:hAnsi="Arial" w:cs="Arial"/>
                <w:b/>
              </w:rPr>
              <w:t xml:space="preserve"> 7a</w:t>
            </w:r>
          </w:p>
        </w:tc>
        <w:tc>
          <w:tcPr>
            <w:tcW w:w="6135" w:type="dxa"/>
          </w:tcPr>
          <w:p w14:paraId="7FB9A0E8" w14:textId="77777777" w:rsidR="00001583" w:rsidRPr="0045508A" w:rsidRDefault="00001583" w:rsidP="000D226D">
            <w:pPr>
              <w:spacing w:before="240" w:line="276" w:lineRule="auto"/>
              <w:rPr>
                <w:rFonts w:ascii="Arial" w:eastAsia="等线" w:hAnsi="Arial" w:cs="Arial"/>
              </w:rPr>
            </w:pPr>
            <w:r w:rsidRPr="0045508A">
              <w:rPr>
                <w:rFonts w:ascii="Arial" w:eastAsia="等线" w:hAnsi="Arial" w:cs="Arial"/>
              </w:rPr>
              <w:t>Preparative TLC;</w:t>
            </w:r>
          </w:p>
          <w:p w14:paraId="0F5EE1B7" w14:textId="77777777" w:rsidR="00001583" w:rsidRPr="0045508A" w:rsidRDefault="00001583" w:rsidP="001E0E91">
            <w:pPr>
              <w:spacing w:after="240" w:line="276" w:lineRule="auto"/>
              <w:rPr>
                <w:rFonts w:ascii="Arial" w:eastAsia="等线" w:hAnsi="Arial" w:cs="Arial"/>
              </w:rPr>
            </w:pPr>
            <w:r w:rsidRPr="0045508A">
              <w:rPr>
                <w:rFonts w:ascii="Arial" w:eastAsia="等线" w:hAnsi="Arial" w:cs="Arial"/>
              </w:rPr>
              <w:t>Eluent: petroleum ether / ethyl acetate (1:4 / v: v) containing 0.4% CH</w:t>
            </w:r>
            <w:r w:rsidRPr="0045508A">
              <w:rPr>
                <w:rFonts w:ascii="Arial" w:eastAsia="等线" w:hAnsi="Arial" w:cs="Arial"/>
                <w:vertAlign w:val="subscript"/>
              </w:rPr>
              <w:t>3</w:t>
            </w:r>
            <w:r w:rsidRPr="0045508A">
              <w:rPr>
                <w:rFonts w:ascii="Arial" w:eastAsia="等线" w:hAnsi="Arial" w:cs="Arial"/>
              </w:rPr>
              <w:t>COOH.</w:t>
            </w:r>
          </w:p>
        </w:tc>
      </w:tr>
      <w:tr w:rsidR="00001583" w:rsidRPr="0045508A" w14:paraId="59943BAF" w14:textId="77777777" w:rsidTr="000D226D">
        <w:trPr>
          <w:trHeight w:val="585"/>
          <w:jc w:val="center"/>
        </w:trPr>
        <w:tc>
          <w:tcPr>
            <w:tcW w:w="1377" w:type="dxa"/>
            <w:vAlign w:val="center"/>
            <w:hideMark/>
          </w:tcPr>
          <w:p w14:paraId="6A61F005" w14:textId="77777777" w:rsidR="00001583" w:rsidRPr="0045508A" w:rsidRDefault="00001583" w:rsidP="000D226D">
            <w:pPr>
              <w:widowControl/>
              <w:spacing w:before="240" w:after="240" w:line="276" w:lineRule="auto"/>
              <w:jc w:val="left"/>
              <w:rPr>
                <w:rFonts w:ascii="Arial" w:eastAsia="等线" w:hAnsi="Arial" w:cs="Arial"/>
                <w:b/>
              </w:rPr>
            </w:pPr>
            <w:r w:rsidRPr="0045508A">
              <w:rPr>
                <w:rFonts w:ascii="Arial" w:eastAsia="等线" w:hAnsi="Arial" w:cs="Arial"/>
                <w:b/>
              </w:rPr>
              <w:t>10a</w:t>
            </w:r>
          </w:p>
        </w:tc>
        <w:tc>
          <w:tcPr>
            <w:tcW w:w="6135" w:type="dxa"/>
            <w:vAlign w:val="center"/>
          </w:tcPr>
          <w:p w14:paraId="4A41CE4D" w14:textId="77777777" w:rsidR="00001583" w:rsidRPr="0045508A" w:rsidRDefault="00001583" w:rsidP="000D226D">
            <w:pPr>
              <w:spacing w:before="240" w:after="240" w:line="276" w:lineRule="auto"/>
              <w:rPr>
                <w:rFonts w:ascii="Arial" w:eastAsia="等线" w:hAnsi="Arial" w:cs="Arial"/>
              </w:rPr>
            </w:pPr>
            <w:r w:rsidRPr="0045508A">
              <w:rPr>
                <w:rFonts w:ascii="Arial" w:eastAsia="等线" w:hAnsi="Arial" w:cs="Arial"/>
              </w:rPr>
              <w:t xml:space="preserve">Recrystallization in </w:t>
            </w:r>
            <w:r w:rsidRPr="0045508A">
              <w:rPr>
                <w:rFonts w:ascii="Arial" w:hAnsi="Arial" w:cs="Arial"/>
              </w:rPr>
              <w:t>methanol</w:t>
            </w:r>
          </w:p>
        </w:tc>
      </w:tr>
      <w:tr w:rsidR="00001583" w:rsidRPr="0045508A" w14:paraId="16390720" w14:textId="77777777" w:rsidTr="000D226D">
        <w:trPr>
          <w:trHeight w:val="572"/>
          <w:jc w:val="center"/>
        </w:trPr>
        <w:tc>
          <w:tcPr>
            <w:tcW w:w="1377" w:type="dxa"/>
            <w:hideMark/>
          </w:tcPr>
          <w:p w14:paraId="26C28F01" w14:textId="77777777" w:rsidR="00001583" w:rsidRPr="0045508A" w:rsidRDefault="00001583" w:rsidP="000D226D">
            <w:pPr>
              <w:spacing w:before="240" w:line="276" w:lineRule="auto"/>
              <w:rPr>
                <w:rFonts w:ascii="Arial" w:eastAsia="等线" w:hAnsi="Arial" w:cs="Arial"/>
                <w:b/>
              </w:rPr>
            </w:pPr>
            <w:r w:rsidRPr="0045508A">
              <w:rPr>
                <w:rFonts w:ascii="Arial" w:eastAsia="等线" w:hAnsi="Arial" w:cs="Arial"/>
                <w:b/>
              </w:rPr>
              <w:t>8a</w:t>
            </w:r>
          </w:p>
        </w:tc>
        <w:tc>
          <w:tcPr>
            <w:tcW w:w="6135" w:type="dxa"/>
            <w:vAlign w:val="center"/>
          </w:tcPr>
          <w:p w14:paraId="10F4D875" w14:textId="77777777" w:rsidR="00001583" w:rsidRPr="0045508A" w:rsidRDefault="00001583" w:rsidP="000D226D">
            <w:pPr>
              <w:spacing w:before="240" w:line="276" w:lineRule="auto"/>
              <w:rPr>
                <w:rFonts w:ascii="Arial" w:eastAsia="等线" w:hAnsi="Arial" w:cs="Arial"/>
              </w:rPr>
            </w:pPr>
            <w:r w:rsidRPr="0045508A">
              <w:rPr>
                <w:rFonts w:ascii="Arial" w:eastAsia="等线" w:hAnsi="Arial" w:cs="Arial"/>
              </w:rPr>
              <w:t>Flash column chromatography;</w:t>
            </w:r>
          </w:p>
          <w:p w14:paraId="1C20B1BC"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Eluent: petroleum ether / ethyl acetate;</w:t>
            </w:r>
          </w:p>
          <w:p w14:paraId="2D4F39BD"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lastRenderedPageBreak/>
              <w:t xml:space="preserve">Gradient elution program: volume fraction of ethyl acetate; </w:t>
            </w:r>
          </w:p>
          <w:p w14:paraId="5366C33A"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 xml:space="preserve">0~0%, 10 min; 0~50%, 5 min; 50~50%, 10 min; 50~70%, </w:t>
            </w:r>
          </w:p>
          <w:p w14:paraId="285C716C"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 xml:space="preserve">10 min; 70~70%, 10 min; 80~80%, 30 min; 80~100%, </w:t>
            </w:r>
          </w:p>
          <w:p w14:paraId="7D77FE8B" w14:textId="77777777" w:rsidR="00001583" w:rsidRPr="0045508A" w:rsidRDefault="00001583" w:rsidP="000D226D">
            <w:pPr>
              <w:spacing w:line="276" w:lineRule="auto"/>
              <w:rPr>
                <w:rFonts w:ascii="Arial" w:eastAsia="等线" w:hAnsi="Arial" w:cs="Arial"/>
              </w:rPr>
            </w:pPr>
            <w:r w:rsidRPr="0045508A">
              <w:rPr>
                <w:rFonts w:ascii="Arial" w:eastAsia="等线" w:hAnsi="Arial" w:cs="Arial"/>
              </w:rPr>
              <w:t>10 min; 100~100%, 20 min;</w:t>
            </w:r>
          </w:p>
          <w:p w14:paraId="7F6D112E" w14:textId="77777777" w:rsidR="00001583" w:rsidRPr="0045508A" w:rsidRDefault="00001583" w:rsidP="000D226D">
            <w:pPr>
              <w:spacing w:after="240" w:line="276" w:lineRule="auto"/>
              <w:rPr>
                <w:rFonts w:ascii="Arial" w:eastAsia="等线" w:hAnsi="Arial" w:cs="Arial"/>
              </w:rPr>
            </w:pPr>
            <w:r w:rsidRPr="0045508A">
              <w:rPr>
                <w:rFonts w:ascii="Arial" w:eastAsia="等线" w:hAnsi="Arial" w:cs="Arial"/>
              </w:rPr>
              <w:t>Fraction collection:</w:t>
            </w:r>
            <w:r w:rsidRPr="0045508A">
              <w:rPr>
                <w:rFonts w:ascii="Arial" w:eastAsia="等线" w:hAnsi="Arial" w:cs="Arial"/>
                <w:i/>
                <w:iCs/>
                <w:vertAlign w:val="subscript"/>
              </w:rPr>
              <w:t xml:space="preserve"> </w:t>
            </w:r>
            <w:r w:rsidRPr="0045508A">
              <w:rPr>
                <w:rFonts w:ascii="Arial" w:eastAsia="等线" w:hAnsi="Arial" w:cs="Arial"/>
              </w:rPr>
              <w:t>28~55 min.</w:t>
            </w:r>
          </w:p>
        </w:tc>
      </w:tr>
    </w:tbl>
    <w:p w14:paraId="24D32261" w14:textId="18E54C0A" w:rsidR="00001583" w:rsidRPr="0045508A" w:rsidRDefault="00001583" w:rsidP="00116B93">
      <w:pPr>
        <w:rPr>
          <w:rFonts w:ascii="Arial" w:eastAsia="等线" w:hAnsi="Arial" w:cs="Arial"/>
        </w:rPr>
      </w:pPr>
    </w:p>
    <w:p w14:paraId="2FA2D5C7" w14:textId="4EC2CFBA" w:rsidR="00116B93" w:rsidRPr="0045508A" w:rsidRDefault="00116B93" w:rsidP="00116B93">
      <w:pPr>
        <w:rPr>
          <w:rFonts w:ascii="Arial" w:eastAsia="等线" w:hAnsi="Arial" w:cs="Arial"/>
        </w:rPr>
      </w:pPr>
    </w:p>
    <w:p w14:paraId="22A7ECDC" w14:textId="5DB8A181" w:rsidR="00116B93" w:rsidRPr="0045508A" w:rsidRDefault="00116B93" w:rsidP="00116B93">
      <w:pPr>
        <w:rPr>
          <w:rFonts w:ascii="Arial" w:eastAsia="等线" w:hAnsi="Arial" w:cs="Arial"/>
        </w:rPr>
      </w:pPr>
    </w:p>
    <w:p w14:paraId="0F18B66C" w14:textId="1F58CF07" w:rsidR="00116B93" w:rsidRPr="0045508A" w:rsidRDefault="00116B93" w:rsidP="00116B93">
      <w:pPr>
        <w:rPr>
          <w:rFonts w:ascii="Arial" w:eastAsia="等线" w:hAnsi="Arial" w:cs="Arial"/>
        </w:rPr>
      </w:pPr>
    </w:p>
    <w:p w14:paraId="2D0AF438" w14:textId="23CEC410" w:rsidR="00116B93" w:rsidRPr="0045508A" w:rsidRDefault="00116B93" w:rsidP="00116B93">
      <w:pPr>
        <w:rPr>
          <w:rFonts w:ascii="Arial" w:eastAsia="等线" w:hAnsi="Arial" w:cs="Arial"/>
        </w:rPr>
      </w:pPr>
    </w:p>
    <w:p w14:paraId="4E446890" w14:textId="53764B71" w:rsidR="00116B93" w:rsidRPr="0045508A" w:rsidRDefault="00116B93" w:rsidP="00116B93">
      <w:pPr>
        <w:rPr>
          <w:rFonts w:ascii="Arial" w:eastAsia="等线" w:hAnsi="Arial" w:cs="Arial"/>
        </w:rPr>
      </w:pPr>
    </w:p>
    <w:p w14:paraId="7C390650" w14:textId="33D6BF1E" w:rsidR="00116B93" w:rsidRPr="0045508A" w:rsidRDefault="00116B93" w:rsidP="00116B93">
      <w:pPr>
        <w:rPr>
          <w:rFonts w:ascii="Arial" w:eastAsia="等线" w:hAnsi="Arial" w:cs="Arial"/>
        </w:rPr>
      </w:pPr>
    </w:p>
    <w:p w14:paraId="506EA70E" w14:textId="786E1B54" w:rsidR="00116B93" w:rsidRPr="0045508A" w:rsidRDefault="00116B93" w:rsidP="00116B93">
      <w:pPr>
        <w:rPr>
          <w:rFonts w:ascii="Arial" w:eastAsia="等线" w:hAnsi="Arial" w:cs="Arial"/>
        </w:rPr>
      </w:pPr>
    </w:p>
    <w:p w14:paraId="331B5FF3" w14:textId="21C61DEB" w:rsidR="00116B93" w:rsidRPr="0045508A" w:rsidRDefault="00116B93" w:rsidP="00116B93">
      <w:pPr>
        <w:rPr>
          <w:rFonts w:ascii="Arial" w:eastAsia="等线" w:hAnsi="Arial" w:cs="Arial"/>
        </w:rPr>
      </w:pPr>
    </w:p>
    <w:p w14:paraId="48767F76" w14:textId="7D2D15D6" w:rsidR="00116B93" w:rsidRPr="0045508A" w:rsidRDefault="00116B93" w:rsidP="00116B93">
      <w:pPr>
        <w:rPr>
          <w:rFonts w:ascii="Arial" w:eastAsia="等线" w:hAnsi="Arial" w:cs="Arial"/>
        </w:rPr>
      </w:pPr>
    </w:p>
    <w:p w14:paraId="45ABAA8D" w14:textId="0F6EDB4F" w:rsidR="00116B93" w:rsidRPr="0045508A" w:rsidRDefault="00116B93" w:rsidP="00116B93">
      <w:pPr>
        <w:rPr>
          <w:rFonts w:ascii="Arial" w:eastAsia="等线" w:hAnsi="Arial" w:cs="Arial"/>
        </w:rPr>
      </w:pPr>
    </w:p>
    <w:p w14:paraId="2AE01B93" w14:textId="4327ED0B" w:rsidR="00116B93" w:rsidRPr="0045508A" w:rsidRDefault="00116B93" w:rsidP="00116B93">
      <w:pPr>
        <w:rPr>
          <w:rFonts w:ascii="Arial" w:eastAsia="等线" w:hAnsi="Arial" w:cs="Arial"/>
        </w:rPr>
      </w:pPr>
    </w:p>
    <w:p w14:paraId="6DBDA2B9" w14:textId="06715F4E" w:rsidR="00116B93" w:rsidRPr="0045508A" w:rsidRDefault="00116B93" w:rsidP="00116B93">
      <w:pPr>
        <w:rPr>
          <w:rFonts w:ascii="Arial" w:eastAsia="等线" w:hAnsi="Arial" w:cs="Arial"/>
        </w:rPr>
      </w:pPr>
    </w:p>
    <w:p w14:paraId="4661D68D" w14:textId="1F6FC485" w:rsidR="00116B93" w:rsidRPr="0045508A" w:rsidRDefault="00116B93" w:rsidP="00116B93">
      <w:pPr>
        <w:rPr>
          <w:rFonts w:ascii="Arial" w:eastAsia="等线" w:hAnsi="Arial" w:cs="Arial"/>
        </w:rPr>
      </w:pPr>
    </w:p>
    <w:p w14:paraId="1DD2D8CB" w14:textId="345297F2" w:rsidR="00116B93" w:rsidRPr="0045508A" w:rsidRDefault="00116B93" w:rsidP="00116B93">
      <w:pPr>
        <w:rPr>
          <w:rFonts w:ascii="Arial" w:eastAsia="等线" w:hAnsi="Arial" w:cs="Arial"/>
        </w:rPr>
      </w:pPr>
    </w:p>
    <w:p w14:paraId="5F9BDB61" w14:textId="0BCDFC79" w:rsidR="00116B93" w:rsidRPr="0045508A" w:rsidRDefault="00116B93" w:rsidP="00116B93">
      <w:pPr>
        <w:rPr>
          <w:rFonts w:ascii="Arial" w:eastAsia="等线" w:hAnsi="Arial" w:cs="Arial"/>
        </w:rPr>
      </w:pPr>
    </w:p>
    <w:p w14:paraId="785B73C9" w14:textId="7625208C" w:rsidR="00116B93" w:rsidRPr="0045508A" w:rsidRDefault="00116B93" w:rsidP="00116B93">
      <w:pPr>
        <w:rPr>
          <w:rFonts w:ascii="Arial" w:eastAsia="等线" w:hAnsi="Arial" w:cs="Arial"/>
        </w:rPr>
      </w:pPr>
    </w:p>
    <w:p w14:paraId="095E9B84" w14:textId="15DD90A3" w:rsidR="00116B93" w:rsidRPr="0045508A" w:rsidRDefault="00116B93" w:rsidP="00116B93">
      <w:pPr>
        <w:rPr>
          <w:rFonts w:ascii="Arial" w:eastAsia="等线" w:hAnsi="Arial" w:cs="Arial"/>
        </w:rPr>
      </w:pPr>
    </w:p>
    <w:p w14:paraId="70026B5E" w14:textId="77777777" w:rsidR="00116B93" w:rsidRPr="0045508A" w:rsidRDefault="00116B93" w:rsidP="00116B93">
      <w:pPr>
        <w:rPr>
          <w:rFonts w:ascii="Arial" w:eastAsia="等线" w:hAnsi="Arial" w:cs="Arial"/>
        </w:rPr>
      </w:pPr>
    </w:p>
    <w:p w14:paraId="2A80B1DD" w14:textId="6EA7A232" w:rsidR="00001583" w:rsidRPr="0045508A" w:rsidRDefault="00001583" w:rsidP="00937029">
      <w:pPr>
        <w:pStyle w:val="1"/>
        <w:rPr>
          <w:rFonts w:ascii="Arial" w:hAnsi="Arial" w:cs="Arial"/>
          <w:b w:val="0"/>
          <w:bCs w:val="0"/>
        </w:rPr>
      </w:pPr>
      <w:r w:rsidRPr="0045508A">
        <w:rPr>
          <w:rFonts w:ascii="Arial" w:hAnsi="Arial" w:cs="Arial"/>
        </w:rPr>
        <w:t xml:space="preserve">Table S2 </w:t>
      </w:r>
      <w:r w:rsidRPr="0045508A">
        <w:rPr>
          <w:rFonts w:ascii="Arial" w:hAnsi="Arial" w:cs="Arial"/>
          <w:b w:val="0"/>
          <w:bCs w:val="0"/>
        </w:rPr>
        <w:t xml:space="preserve">The data of </w:t>
      </w:r>
      <w:r w:rsidRPr="0045508A">
        <w:rPr>
          <w:rFonts w:ascii="Arial" w:hAnsi="Arial" w:cs="Arial"/>
          <w:b w:val="0"/>
          <w:bCs w:val="0"/>
          <w:vertAlign w:val="superscript"/>
        </w:rPr>
        <w:t>1</w:t>
      </w:r>
      <w:r w:rsidRPr="0045508A">
        <w:rPr>
          <w:rFonts w:ascii="Arial" w:hAnsi="Arial" w:cs="Arial"/>
          <w:b w:val="0"/>
          <w:bCs w:val="0"/>
        </w:rPr>
        <w:t xml:space="preserve">H-NMR, </w:t>
      </w:r>
      <w:r w:rsidRPr="0045508A">
        <w:rPr>
          <w:rFonts w:ascii="Arial" w:hAnsi="Arial" w:cs="Arial"/>
          <w:b w:val="0"/>
          <w:bCs w:val="0"/>
          <w:vertAlign w:val="superscript"/>
        </w:rPr>
        <w:t>13</w:t>
      </w:r>
      <w:r w:rsidRPr="0045508A">
        <w:rPr>
          <w:rFonts w:ascii="Arial" w:hAnsi="Arial" w:cs="Arial"/>
          <w:b w:val="0"/>
          <w:bCs w:val="0"/>
        </w:rPr>
        <w:t>C-NMR, and LC-MS/MS of synthesized unlabelled intermediates and SAs</w:t>
      </w:r>
    </w:p>
    <w:tbl>
      <w:tblPr>
        <w:tblStyle w:val="af1"/>
        <w:tblW w:w="9438" w:type="dxa"/>
        <w:jc w:val="center"/>
        <w:tblLook w:val="04A0" w:firstRow="1" w:lastRow="0" w:firstColumn="1" w:lastColumn="0" w:noHBand="0" w:noVBand="1"/>
      </w:tblPr>
      <w:tblGrid>
        <w:gridCol w:w="1853"/>
        <w:gridCol w:w="2824"/>
        <w:gridCol w:w="2693"/>
        <w:gridCol w:w="2068"/>
      </w:tblGrid>
      <w:tr w:rsidR="00001583" w:rsidRPr="0045508A" w14:paraId="7A6956D3" w14:textId="77777777" w:rsidTr="000D226D">
        <w:trPr>
          <w:trHeight w:val="489"/>
          <w:jc w:val="center"/>
        </w:trPr>
        <w:tc>
          <w:tcPr>
            <w:tcW w:w="1853" w:type="dxa"/>
            <w:vMerge w:val="restart"/>
            <w:vAlign w:val="center"/>
          </w:tcPr>
          <w:p w14:paraId="26343FCE" w14:textId="77777777" w:rsidR="00001583" w:rsidRPr="0045508A" w:rsidRDefault="00001583" w:rsidP="000D226D">
            <w:pPr>
              <w:spacing w:line="360" w:lineRule="auto"/>
              <w:ind w:rightChars="55" w:right="132"/>
              <w:jc w:val="left"/>
              <w:rPr>
                <w:rFonts w:ascii="Arial" w:eastAsiaTheme="minorEastAsia" w:hAnsi="Arial" w:cs="Arial"/>
                <w:szCs w:val="21"/>
              </w:rPr>
            </w:pPr>
            <w:r w:rsidRPr="0045508A">
              <w:rPr>
                <w:rFonts w:ascii="Arial" w:eastAsiaTheme="minorEastAsia" w:hAnsi="Arial" w:cs="Arial"/>
                <w:szCs w:val="21"/>
              </w:rPr>
              <w:t>Compound</w:t>
            </w:r>
          </w:p>
        </w:tc>
        <w:tc>
          <w:tcPr>
            <w:tcW w:w="2824" w:type="dxa"/>
            <w:vMerge w:val="restart"/>
            <w:vAlign w:val="center"/>
          </w:tcPr>
          <w:p w14:paraId="3D80977B"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eastAsiaTheme="minorEastAsia" w:hAnsi="Arial" w:cs="Arial"/>
                <w:szCs w:val="21"/>
              </w:rPr>
              <w:t>MS fragments (m/z)</w:t>
            </w:r>
          </w:p>
        </w:tc>
        <w:tc>
          <w:tcPr>
            <w:tcW w:w="4761" w:type="dxa"/>
            <w:gridSpan w:val="2"/>
          </w:tcPr>
          <w:p w14:paraId="094014C4"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eastAsiaTheme="minorEastAsia" w:hAnsi="Arial" w:cs="Arial"/>
                <w:szCs w:val="21"/>
              </w:rPr>
              <w:t>Chemical shifts (ppm)</w:t>
            </w:r>
            <w:r w:rsidRPr="0045508A">
              <w:rPr>
                <w:rFonts w:ascii="Arial" w:eastAsiaTheme="minorEastAsia" w:hAnsi="Arial" w:cs="Arial"/>
                <w:i/>
                <w:iCs/>
                <w:szCs w:val="21"/>
                <w:vertAlign w:val="superscript"/>
              </w:rPr>
              <w:t>a</w:t>
            </w:r>
          </w:p>
        </w:tc>
      </w:tr>
      <w:tr w:rsidR="00001583" w:rsidRPr="0045508A" w14:paraId="359981E8" w14:textId="77777777" w:rsidTr="000D226D">
        <w:trPr>
          <w:trHeight w:val="489"/>
          <w:jc w:val="center"/>
        </w:trPr>
        <w:tc>
          <w:tcPr>
            <w:tcW w:w="1853" w:type="dxa"/>
            <w:vMerge/>
            <w:vAlign w:val="center"/>
          </w:tcPr>
          <w:p w14:paraId="3634E2A0" w14:textId="77777777" w:rsidR="00001583" w:rsidRPr="0045508A" w:rsidRDefault="00001583" w:rsidP="000D226D">
            <w:pPr>
              <w:spacing w:line="360" w:lineRule="auto"/>
              <w:jc w:val="left"/>
              <w:rPr>
                <w:rFonts w:ascii="Arial" w:eastAsiaTheme="minorEastAsia" w:hAnsi="Arial" w:cs="Arial"/>
                <w:szCs w:val="21"/>
              </w:rPr>
            </w:pPr>
          </w:p>
        </w:tc>
        <w:tc>
          <w:tcPr>
            <w:tcW w:w="2824" w:type="dxa"/>
            <w:vMerge/>
            <w:vAlign w:val="center"/>
          </w:tcPr>
          <w:p w14:paraId="25E6E546" w14:textId="77777777" w:rsidR="00001583" w:rsidRPr="0045508A" w:rsidRDefault="00001583" w:rsidP="000D226D">
            <w:pPr>
              <w:spacing w:line="360" w:lineRule="auto"/>
              <w:jc w:val="left"/>
              <w:rPr>
                <w:rFonts w:ascii="Arial" w:eastAsiaTheme="minorEastAsia" w:hAnsi="Arial" w:cs="Arial"/>
                <w:szCs w:val="21"/>
              </w:rPr>
            </w:pPr>
          </w:p>
        </w:tc>
        <w:tc>
          <w:tcPr>
            <w:tcW w:w="2693" w:type="dxa"/>
          </w:tcPr>
          <w:p w14:paraId="25F67D68"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eastAsiaTheme="minorEastAsia" w:hAnsi="Arial" w:cs="Arial"/>
                <w:szCs w:val="21"/>
                <w:vertAlign w:val="superscript"/>
              </w:rPr>
              <w:t>1</w:t>
            </w:r>
            <w:r w:rsidRPr="0045508A">
              <w:rPr>
                <w:rFonts w:ascii="Arial" w:eastAsiaTheme="minorEastAsia" w:hAnsi="Arial" w:cs="Arial"/>
                <w:szCs w:val="21"/>
              </w:rPr>
              <w:t>H NMR</w:t>
            </w:r>
          </w:p>
        </w:tc>
        <w:tc>
          <w:tcPr>
            <w:tcW w:w="2068" w:type="dxa"/>
          </w:tcPr>
          <w:p w14:paraId="7C35C37D"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eastAsiaTheme="minorEastAsia" w:hAnsi="Arial" w:cs="Arial"/>
                <w:szCs w:val="21"/>
                <w:vertAlign w:val="superscript"/>
              </w:rPr>
              <w:t>13</w:t>
            </w:r>
            <w:r w:rsidRPr="0045508A">
              <w:rPr>
                <w:rFonts w:ascii="Arial" w:eastAsiaTheme="minorEastAsia" w:hAnsi="Arial" w:cs="Arial"/>
                <w:szCs w:val="21"/>
              </w:rPr>
              <w:t>C NMR</w:t>
            </w:r>
          </w:p>
        </w:tc>
      </w:tr>
      <w:tr w:rsidR="00001583" w:rsidRPr="0045508A" w14:paraId="70F3AA0C" w14:textId="77777777" w:rsidTr="000D226D">
        <w:trPr>
          <w:jc w:val="center"/>
        </w:trPr>
        <w:tc>
          <w:tcPr>
            <w:tcW w:w="1853" w:type="dxa"/>
          </w:tcPr>
          <w:p w14:paraId="5D195F8C" w14:textId="77777777" w:rsidR="00001583" w:rsidRPr="0045508A" w:rsidRDefault="00001583" w:rsidP="000D226D">
            <w:pPr>
              <w:spacing w:before="240" w:line="360" w:lineRule="auto"/>
              <w:jc w:val="left"/>
              <w:rPr>
                <w:rFonts w:ascii="Arial" w:eastAsiaTheme="minorEastAsia" w:hAnsi="Arial" w:cs="Arial"/>
              </w:rPr>
            </w:pPr>
            <w:r w:rsidRPr="0045508A">
              <w:rPr>
                <w:rFonts w:ascii="Arial" w:hAnsi="Arial" w:cs="Arial"/>
                <w:noProof/>
                <w:sz w:val="24"/>
              </w:rPr>
              <w:object w:dxaOrig="1625" w:dyaOrig="1829" w14:anchorId="25DA9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6pt;height:78pt;mso-width-percent:0;mso-height-percent:0;mso-width-percent:0;mso-height-percent:0" o:ole="">
                  <v:imagedata r:id="rId7" o:title=""/>
                </v:shape>
                <o:OLEObject Type="Embed" ProgID="ChemDraw.Document.6.0" ShapeID="_x0000_i1025" DrawAspect="Content" ObjectID="_1696770876" r:id="rId8"/>
              </w:object>
            </w:r>
          </w:p>
          <w:p w14:paraId="31735587" w14:textId="77777777" w:rsidR="00001583" w:rsidRPr="0045508A" w:rsidRDefault="00001583" w:rsidP="000D226D">
            <w:pPr>
              <w:spacing w:line="276" w:lineRule="auto"/>
              <w:jc w:val="left"/>
              <w:rPr>
                <w:rFonts w:ascii="Arial" w:eastAsiaTheme="minorEastAsia" w:hAnsi="Arial" w:cs="Arial"/>
                <w:b/>
                <w:szCs w:val="21"/>
              </w:rPr>
            </w:pPr>
            <w:r w:rsidRPr="0045508A">
              <w:rPr>
                <w:rFonts w:ascii="Arial" w:eastAsiaTheme="minorEastAsia" w:hAnsi="Arial" w:cs="Arial"/>
                <w:szCs w:val="21"/>
              </w:rPr>
              <w:t>Unlabelled</w:t>
            </w:r>
            <w:r w:rsidRPr="0045508A">
              <w:rPr>
                <w:rFonts w:ascii="Arial" w:eastAsiaTheme="minorEastAsia" w:hAnsi="Arial" w:cs="Arial"/>
                <w:b/>
                <w:szCs w:val="21"/>
              </w:rPr>
              <w:t xml:space="preserve"> 2</w:t>
            </w:r>
          </w:p>
          <w:p w14:paraId="30A4E373" w14:textId="77777777" w:rsidR="00001583" w:rsidRPr="0045508A" w:rsidRDefault="00001583" w:rsidP="000D226D">
            <w:pPr>
              <w:spacing w:line="276" w:lineRule="auto"/>
              <w:jc w:val="left"/>
              <w:rPr>
                <w:rFonts w:ascii="Arial" w:eastAsiaTheme="minorEastAsia" w:hAnsi="Arial" w:cs="Arial"/>
                <w:b/>
              </w:rPr>
            </w:pPr>
          </w:p>
        </w:tc>
        <w:tc>
          <w:tcPr>
            <w:tcW w:w="2824" w:type="dxa"/>
          </w:tcPr>
          <w:p w14:paraId="40B69096" w14:textId="77777777" w:rsidR="00001583" w:rsidRPr="0045508A" w:rsidRDefault="00001583" w:rsidP="000D226D">
            <w:pPr>
              <w:spacing w:before="240" w:line="360" w:lineRule="auto"/>
              <w:jc w:val="left"/>
              <w:rPr>
                <w:rFonts w:ascii="Arial" w:eastAsia="宋体" w:hAnsi="Arial" w:cs="Arial"/>
                <w:szCs w:val="21"/>
              </w:rPr>
            </w:pPr>
            <w:r w:rsidRPr="0045508A">
              <w:rPr>
                <w:rFonts w:ascii="Arial" w:eastAsia="宋体" w:hAnsi="Arial" w:cs="Arial"/>
                <w:szCs w:val="21"/>
              </w:rPr>
              <w:t>[C</w:t>
            </w:r>
            <w:r w:rsidRPr="0045508A">
              <w:rPr>
                <w:rFonts w:ascii="Arial" w:eastAsia="宋体" w:hAnsi="Arial" w:cs="Arial"/>
                <w:szCs w:val="21"/>
                <w:vertAlign w:val="subscript"/>
              </w:rPr>
              <w:t>8</w:t>
            </w:r>
            <w:r w:rsidRPr="0045508A">
              <w:rPr>
                <w:rFonts w:ascii="Arial" w:eastAsia="宋体" w:hAnsi="Arial" w:cs="Arial"/>
                <w:szCs w:val="21"/>
              </w:rPr>
              <w:t>H</w:t>
            </w:r>
            <w:r w:rsidRPr="0045508A">
              <w:rPr>
                <w:rFonts w:ascii="Arial" w:eastAsia="宋体" w:hAnsi="Arial" w:cs="Arial"/>
                <w:szCs w:val="21"/>
                <w:vertAlign w:val="subscript"/>
              </w:rPr>
              <w:t>8</w:t>
            </w:r>
            <w:proofErr w:type="gramStart"/>
            <w:r w:rsidRPr="0045508A">
              <w:rPr>
                <w:rFonts w:ascii="Arial" w:eastAsia="宋体" w:hAnsi="Arial" w:cs="Arial"/>
                <w:szCs w:val="21"/>
              </w:rPr>
              <w:t>NO]</w:t>
            </w:r>
            <w:r w:rsidRPr="0045508A">
              <w:rPr>
                <w:rFonts w:ascii="Arial" w:eastAsia="宋体" w:hAnsi="Arial" w:cs="Arial"/>
                <w:szCs w:val="21"/>
                <w:vertAlign w:val="superscript"/>
              </w:rPr>
              <w:t>−</w:t>
            </w:r>
            <w:proofErr w:type="gramEnd"/>
            <w:r w:rsidRPr="0045508A">
              <w:rPr>
                <w:rFonts w:ascii="Arial" w:eastAsia="宋体" w:hAnsi="Arial" w:cs="Arial"/>
                <w:szCs w:val="21"/>
              </w:rPr>
              <w:t>, [M−H]</w:t>
            </w:r>
            <w:r w:rsidRPr="0045508A">
              <w:rPr>
                <w:rFonts w:ascii="Arial" w:eastAsia="宋体" w:hAnsi="Arial" w:cs="Arial"/>
                <w:szCs w:val="21"/>
                <w:vertAlign w:val="superscript"/>
              </w:rPr>
              <w:t>−</w:t>
            </w:r>
            <w:r w:rsidRPr="0045508A">
              <w:rPr>
                <w:rFonts w:ascii="Arial" w:eastAsia="宋体" w:hAnsi="Arial" w:cs="Arial"/>
                <w:szCs w:val="21"/>
              </w:rPr>
              <w:t>,</w:t>
            </w:r>
          </w:p>
          <w:p w14:paraId="36D5B438"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calculated: 134.0611,</w:t>
            </w:r>
          </w:p>
          <w:p w14:paraId="3F6F8722"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eastAsia="宋体" w:hAnsi="Arial" w:cs="Arial"/>
                <w:szCs w:val="21"/>
              </w:rPr>
              <w:t>found: 134.0617,</w:t>
            </w:r>
          </w:p>
          <w:p w14:paraId="34A0056F" w14:textId="77777777" w:rsidR="00001583" w:rsidRPr="0045508A" w:rsidRDefault="00001583" w:rsidP="000D226D">
            <w:pPr>
              <w:spacing w:line="360" w:lineRule="auto"/>
              <w:jc w:val="left"/>
              <w:rPr>
                <w:rFonts w:ascii="Arial" w:hAnsi="Arial" w:cs="Arial"/>
                <w:szCs w:val="21"/>
              </w:rPr>
            </w:pPr>
            <w:r w:rsidRPr="0045508A">
              <w:rPr>
                <w:rFonts w:ascii="Arial" w:hAnsi="Arial" w:cs="Arial"/>
                <w:szCs w:val="21"/>
              </w:rPr>
              <w:t>MS/MS:</w:t>
            </w:r>
          </w:p>
          <w:p w14:paraId="79FD443E" w14:textId="77777777" w:rsidR="00001583" w:rsidRPr="0045508A" w:rsidRDefault="00001583" w:rsidP="000D226D">
            <w:pPr>
              <w:spacing w:line="360" w:lineRule="auto"/>
              <w:jc w:val="left"/>
              <w:rPr>
                <w:rFonts w:ascii="Arial" w:eastAsia="宋体" w:hAnsi="Arial" w:cs="Arial"/>
                <w:szCs w:val="21"/>
              </w:rPr>
            </w:pPr>
            <w:r w:rsidRPr="0045508A">
              <w:rPr>
                <w:rFonts w:ascii="Arial" w:hAnsi="Arial" w:cs="Arial"/>
                <w:szCs w:val="21"/>
              </w:rPr>
              <w:t xml:space="preserve">92.0516 </w:t>
            </w:r>
            <w:r w:rsidRPr="0045508A">
              <w:rPr>
                <w:rFonts w:ascii="Arial" w:eastAsia="宋体" w:hAnsi="Arial" w:cs="Arial"/>
                <w:szCs w:val="21"/>
              </w:rPr>
              <w:t>[M−C</w:t>
            </w:r>
            <w:r w:rsidRPr="0045508A">
              <w:rPr>
                <w:rFonts w:ascii="Arial" w:eastAsia="宋体" w:hAnsi="Arial" w:cs="Arial"/>
                <w:szCs w:val="21"/>
                <w:vertAlign w:val="subscript"/>
              </w:rPr>
              <w:t>2</w:t>
            </w:r>
            <w:r w:rsidRPr="0045508A">
              <w:rPr>
                <w:rFonts w:ascii="Arial" w:eastAsia="宋体" w:hAnsi="Arial" w:cs="Arial"/>
                <w:szCs w:val="21"/>
              </w:rPr>
              <w:t>H</w:t>
            </w:r>
            <w:r w:rsidRPr="0045508A">
              <w:rPr>
                <w:rFonts w:ascii="Arial" w:eastAsia="宋体" w:hAnsi="Arial" w:cs="Arial"/>
                <w:szCs w:val="21"/>
                <w:vertAlign w:val="subscript"/>
              </w:rPr>
              <w:t>3</w:t>
            </w:r>
            <w:proofErr w:type="gramStart"/>
            <w:r w:rsidRPr="0045508A">
              <w:rPr>
                <w:rFonts w:ascii="Arial" w:eastAsia="宋体" w:hAnsi="Arial" w:cs="Arial"/>
                <w:szCs w:val="21"/>
              </w:rPr>
              <w:t>O]</w:t>
            </w:r>
            <w:r w:rsidRPr="0045508A">
              <w:rPr>
                <w:rFonts w:ascii="Arial" w:eastAsia="宋体" w:hAnsi="Arial" w:cs="Arial"/>
                <w:szCs w:val="21"/>
                <w:vertAlign w:val="superscript"/>
              </w:rPr>
              <w:t>−</w:t>
            </w:r>
            <w:proofErr w:type="gramEnd"/>
            <w:r w:rsidRPr="0045508A">
              <w:rPr>
                <w:rFonts w:ascii="Arial" w:eastAsia="宋体" w:hAnsi="Arial" w:cs="Arial"/>
                <w:szCs w:val="21"/>
              </w:rPr>
              <w:t>.</w:t>
            </w:r>
          </w:p>
        </w:tc>
        <w:tc>
          <w:tcPr>
            <w:tcW w:w="2693" w:type="dxa"/>
          </w:tcPr>
          <w:p w14:paraId="04300553" w14:textId="77777777" w:rsidR="00001583" w:rsidRPr="0045508A" w:rsidRDefault="00001583" w:rsidP="000D226D">
            <w:pPr>
              <w:spacing w:before="240" w:line="360" w:lineRule="auto"/>
              <w:jc w:val="left"/>
              <w:rPr>
                <w:rFonts w:ascii="Arial" w:eastAsiaTheme="minorEastAsia" w:hAnsi="Arial" w:cs="Arial"/>
                <w:szCs w:val="21"/>
              </w:rPr>
            </w:pPr>
            <w:r w:rsidRPr="0045508A">
              <w:rPr>
                <w:rFonts w:ascii="Arial" w:hAnsi="Arial" w:cs="Arial"/>
                <w:szCs w:val="21"/>
              </w:rPr>
              <w:t>7.68 (</w:t>
            </w:r>
            <w:r w:rsidRPr="0045508A">
              <w:rPr>
                <w:rFonts w:ascii="Arial" w:eastAsiaTheme="minorEastAsia" w:hAnsi="Arial" w:cs="Arial"/>
                <w:szCs w:val="21"/>
              </w:rPr>
              <w:t xml:space="preserve">1H, </w:t>
            </w:r>
            <w:r w:rsidRPr="0045508A">
              <w:rPr>
                <w:rFonts w:ascii="Arial" w:hAnsi="Arial" w:cs="Arial"/>
                <w:szCs w:val="21"/>
              </w:rPr>
              <w:t xml:space="preserve">s, </w:t>
            </w:r>
            <w:r w:rsidRPr="0045508A">
              <w:rPr>
                <w:rFonts w:ascii="Arial" w:eastAsiaTheme="minorEastAsia" w:hAnsi="Arial" w:cs="Arial"/>
                <w:szCs w:val="21"/>
              </w:rPr>
              <w:t>N</w:t>
            </w:r>
            <w:r w:rsidRPr="0045508A">
              <w:rPr>
                <w:rFonts w:ascii="Arial" w:hAnsi="Arial" w:cs="Arial"/>
                <w:szCs w:val="21"/>
              </w:rPr>
              <w:t>H</w:t>
            </w:r>
            <w:r w:rsidRPr="0045508A">
              <w:rPr>
                <w:rFonts w:ascii="Arial" w:eastAsiaTheme="minorEastAsia" w:hAnsi="Arial" w:cs="Arial"/>
                <w:szCs w:val="21"/>
              </w:rPr>
              <w:t>CO</w:t>
            </w:r>
            <w:r w:rsidRPr="0045508A">
              <w:rPr>
                <w:rFonts w:ascii="Arial" w:hAnsi="Arial" w:cs="Arial"/>
                <w:szCs w:val="21"/>
              </w:rPr>
              <w:t xml:space="preserve">), </w:t>
            </w:r>
          </w:p>
          <w:p w14:paraId="4148EBF0"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hAnsi="Arial" w:cs="Arial"/>
                <w:szCs w:val="21"/>
              </w:rPr>
              <w:t>7.50 (</w:t>
            </w:r>
            <w:r w:rsidRPr="0045508A">
              <w:rPr>
                <w:rFonts w:ascii="Arial" w:eastAsiaTheme="minorEastAsia" w:hAnsi="Arial" w:cs="Arial"/>
                <w:szCs w:val="21"/>
              </w:rPr>
              <w:t xml:space="preserve">2H, </w:t>
            </w:r>
            <w:r w:rsidRPr="0045508A">
              <w:rPr>
                <w:rFonts w:ascii="Arial" w:hAnsi="Arial" w:cs="Arial"/>
                <w:szCs w:val="21"/>
              </w:rPr>
              <w:t>d, H</w:t>
            </w:r>
            <w:r w:rsidRPr="0045508A">
              <w:rPr>
                <w:rFonts w:ascii="Arial" w:eastAsiaTheme="minorEastAsia" w:hAnsi="Arial" w:cs="Arial"/>
                <w:szCs w:val="21"/>
              </w:rPr>
              <w:t>-2, H-6)</w:t>
            </w:r>
            <w:r w:rsidRPr="0045508A">
              <w:rPr>
                <w:rFonts w:ascii="Arial" w:hAnsi="Arial" w:cs="Arial"/>
                <w:szCs w:val="21"/>
              </w:rPr>
              <w:t xml:space="preserve">, </w:t>
            </w:r>
          </w:p>
          <w:p w14:paraId="2590252A" w14:textId="77777777" w:rsidR="00001583" w:rsidRPr="0045508A" w:rsidRDefault="00001583" w:rsidP="000D226D">
            <w:pPr>
              <w:spacing w:line="360" w:lineRule="auto"/>
              <w:jc w:val="left"/>
              <w:rPr>
                <w:rFonts w:ascii="Arial" w:eastAsiaTheme="minorEastAsia" w:hAnsi="Arial" w:cs="Arial"/>
                <w:szCs w:val="21"/>
                <w:lang w:val="de-DE"/>
              </w:rPr>
            </w:pPr>
            <w:r w:rsidRPr="0045508A">
              <w:rPr>
                <w:rFonts w:ascii="Arial" w:hAnsi="Arial" w:cs="Arial"/>
                <w:szCs w:val="21"/>
                <w:lang w:val="de-DE"/>
              </w:rPr>
              <w:t>7.30 (</w:t>
            </w:r>
            <w:r w:rsidRPr="0045508A">
              <w:rPr>
                <w:rFonts w:ascii="Arial" w:eastAsiaTheme="minorEastAsia" w:hAnsi="Arial" w:cs="Arial"/>
                <w:szCs w:val="21"/>
                <w:lang w:val="de-DE"/>
              </w:rPr>
              <w:t xml:space="preserve">2H, </w:t>
            </w:r>
            <w:r w:rsidRPr="0045508A">
              <w:rPr>
                <w:rFonts w:ascii="Arial" w:hAnsi="Arial" w:cs="Arial"/>
                <w:szCs w:val="21"/>
                <w:lang w:val="de-DE"/>
              </w:rPr>
              <w:t>t,</w:t>
            </w:r>
            <w:r w:rsidRPr="0045508A">
              <w:rPr>
                <w:rFonts w:ascii="Arial" w:eastAsiaTheme="minorEastAsia" w:hAnsi="Arial" w:cs="Arial"/>
                <w:szCs w:val="21"/>
                <w:lang w:val="de-DE"/>
              </w:rPr>
              <w:t xml:space="preserve"> </w:t>
            </w:r>
            <w:r w:rsidRPr="0045508A">
              <w:rPr>
                <w:rFonts w:ascii="Arial" w:hAnsi="Arial" w:cs="Arial"/>
                <w:szCs w:val="21"/>
                <w:lang w:val="de-DE"/>
              </w:rPr>
              <w:t>H</w:t>
            </w:r>
            <w:r w:rsidRPr="0045508A">
              <w:rPr>
                <w:rFonts w:ascii="Arial" w:eastAsiaTheme="minorEastAsia" w:hAnsi="Arial" w:cs="Arial"/>
                <w:szCs w:val="21"/>
                <w:lang w:val="de-DE"/>
              </w:rPr>
              <w:t>-3, H-5</w:t>
            </w:r>
            <w:r w:rsidRPr="0045508A">
              <w:rPr>
                <w:rFonts w:ascii="Arial" w:hAnsi="Arial" w:cs="Arial"/>
                <w:szCs w:val="21"/>
                <w:lang w:val="de-DE"/>
              </w:rPr>
              <w:t>),</w:t>
            </w:r>
          </w:p>
          <w:p w14:paraId="25EE80F8" w14:textId="77777777" w:rsidR="00001583" w:rsidRPr="0045508A" w:rsidRDefault="00001583" w:rsidP="000D226D">
            <w:pPr>
              <w:spacing w:line="360" w:lineRule="auto"/>
              <w:jc w:val="left"/>
              <w:rPr>
                <w:rFonts w:ascii="Arial" w:eastAsiaTheme="minorEastAsia" w:hAnsi="Arial" w:cs="Arial"/>
                <w:szCs w:val="21"/>
                <w:lang w:val="de-DE"/>
              </w:rPr>
            </w:pPr>
            <w:r w:rsidRPr="0045508A">
              <w:rPr>
                <w:rFonts w:ascii="Arial" w:hAnsi="Arial" w:cs="Arial"/>
                <w:szCs w:val="21"/>
                <w:lang w:val="de-DE"/>
              </w:rPr>
              <w:t>7.10 (</w:t>
            </w:r>
            <w:r w:rsidRPr="0045508A">
              <w:rPr>
                <w:rFonts w:ascii="Arial" w:eastAsiaTheme="minorEastAsia" w:hAnsi="Arial" w:cs="Arial"/>
                <w:szCs w:val="21"/>
                <w:lang w:val="de-DE"/>
              </w:rPr>
              <w:t xml:space="preserve">1H, </w:t>
            </w:r>
            <w:r w:rsidRPr="0045508A">
              <w:rPr>
                <w:rFonts w:ascii="Arial" w:hAnsi="Arial" w:cs="Arial"/>
                <w:szCs w:val="21"/>
                <w:lang w:val="de-DE"/>
              </w:rPr>
              <w:t>t,</w:t>
            </w:r>
            <w:r w:rsidRPr="0045508A">
              <w:rPr>
                <w:rFonts w:ascii="Arial" w:eastAsiaTheme="minorEastAsia" w:hAnsi="Arial" w:cs="Arial"/>
                <w:szCs w:val="21"/>
                <w:lang w:val="de-DE"/>
              </w:rPr>
              <w:t xml:space="preserve"> </w:t>
            </w:r>
            <w:r w:rsidRPr="0045508A">
              <w:rPr>
                <w:rFonts w:ascii="Arial" w:hAnsi="Arial" w:cs="Arial"/>
                <w:szCs w:val="21"/>
                <w:lang w:val="de-DE"/>
              </w:rPr>
              <w:t>H</w:t>
            </w:r>
            <w:r w:rsidRPr="0045508A">
              <w:rPr>
                <w:rFonts w:ascii="Arial" w:eastAsiaTheme="minorEastAsia" w:hAnsi="Arial" w:cs="Arial"/>
                <w:szCs w:val="21"/>
                <w:lang w:val="de-DE"/>
              </w:rPr>
              <w:t>-3</w:t>
            </w:r>
            <w:r w:rsidRPr="0045508A">
              <w:rPr>
                <w:rFonts w:ascii="Arial" w:hAnsi="Arial" w:cs="Arial"/>
                <w:szCs w:val="21"/>
                <w:lang w:val="de-DE"/>
              </w:rPr>
              <w:t>),</w:t>
            </w:r>
          </w:p>
          <w:p w14:paraId="49D67339" w14:textId="77777777" w:rsidR="00001583" w:rsidRPr="0045508A" w:rsidRDefault="00001583" w:rsidP="000D226D">
            <w:pPr>
              <w:spacing w:after="240" w:line="276" w:lineRule="auto"/>
              <w:jc w:val="left"/>
              <w:rPr>
                <w:rFonts w:ascii="Arial" w:eastAsiaTheme="minorEastAsia" w:hAnsi="Arial" w:cs="Arial"/>
                <w:szCs w:val="21"/>
                <w:lang w:val="de-DE"/>
              </w:rPr>
            </w:pPr>
            <w:r w:rsidRPr="0045508A">
              <w:rPr>
                <w:rFonts w:ascii="Arial" w:hAnsi="Arial" w:cs="Arial"/>
                <w:szCs w:val="21"/>
                <w:lang w:val="de-DE"/>
              </w:rPr>
              <w:t>2.16 (</w:t>
            </w:r>
            <w:r w:rsidRPr="0045508A">
              <w:rPr>
                <w:rFonts w:ascii="Arial" w:eastAsiaTheme="minorEastAsia" w:hAnsi="Arial" w:cs="Arial"/>
                <w:szCs w:val="21"/>
                <w:lang w:val="de-DE"/>
              </w:rPr>
              <w:t xml:space="preserve">3H, </w:t>
            </w:r>
            <w:r w:rsidRPr="0045508A">
              <w:rPr>
                <w:rFonts w:ascii="Arial" w:hAnsi="Arial" w:cs="Arial"/>
                <w:szCs w:val="21"/>
                <w:lang w:val="de-DE"/>
              </w:rPr>
              <w:t>s, H</w:t>
            </w:r>
            <w:r w:rsidRPr="0045508A">
              <w:rPr>
                <w:rFonts w:ascii="Arial" w:eastAsiaTheme="minorEastAsia" w:hAnsi="Arial" w:cs="Arial"/>
                <w:szCs w:val="21"/>
                <w:lang w:val="de-DE"/>
              </w:rPr>
              <w:t>-8</w:t>
            </w:r>
            <w:r w:rsidRPr="0045508A">
              <w:rPr>
                <w:rFonts w:ascii="Arial" w:hAnsi="Arial" w:cs="Arial"/>
                <w:szCs w:val="21"/>
                <w:lang w:val="de-DE"/>
              </w:rPr>
              <w:t>)</w:t>
            </w:r>
            <w:r w:rsidRPr="0045508A">
              <w:rPr>
                <w:rFonts w:ascii="Arial" w:eastAsiaTheme="minorEastAsia" w:hAnsi="Arial" w:cs="Arial"/>
                <w:szCs w:val="21"/>
                <w:lang w:val="de-DE"/>
              </w:rPr>
              <w:t>.</w:t>
            </w:r>
          </w:p>
        </w:tc>
        <w:tc>
          <w:tcPr>
            <w:tcW w:w="2068" w:type="dxa"/>
            <w:vAlign w:val="center"/>
          </w:tcPr>
          <w:p w14:paraId="430F3656" w14:textId="77777777" w:rsidR="00001583" w:rsidRPr="0045508A" w:rsidRDefault="00001583" w:rsidP="000D226D">
            <w:pPr>
              <w:spacing w:before="240" w:line="276" w:lineRule="auto"/>
              <w:jc w:val="center"/>
              <w:rPr>
                <w:rFonts w:ascii="Arial" w:eastAsia="宋体" w:hAnsi="Arial" w:cs="Arial"/>
                <w:szCs w:val="21"/>
              </w:rPr>
            </w:pPr>
            <w:r w:rsidRPr="0045508A">
              <w:rPr>
                <w:rFonts w:ascii="Arial" w:eastAsia="宋体" w:hAnsi="Arial" w:cs="Arial"/>
                <w:szCs w:val="21"/>
              </w:rPr>
              <w:t>/</w:t>
            </w:r>
            <w:r w:rsidRPr="0045508A">
              <w:rPr>
                <w:rFonts w:ascii="Arial" w:eastAsia="宋体" w:hAnsi="Arial" w:cs="Arial"/>
                <w:szCs w:val="21"/>
                <w:vertAlign w:val="superscript"/>
              </w:rPr>
              <w:t>b</w:t>
            </w:r>
          </w:p>
          <w:p w14:paraId="39A458E9" w14:textId="77777777" w:rsidR="00001583" w:rsidRPr="0045508A" w:rsidRDefault="00001583" w:rsidP="000D226D">
            <w:pPr>
              <w:spacing w:line="276" w:lineRule="auto"/>
              <w:jc w:val="center"/>
              <w:rPr>
                <w:rFonts w:ascii="Arial" w:eastAsia="宋体" w:hAnsi="Arial" w:cs="Arial"/>
                <w:szCs w:val="21"/>
              </w:rPr>
            </w:pPr>
          </w:p>
        </w:tc>
      </w:tr>
      <w:tr w:rsidR="00001583" w:rsidRPr="0045508A" w14:paraId="1AAFE3F7" w14:textId="77777777" w:rsidTr="000D226D">
        <w:trPr>
          <w:jc w:val="center"/>
        </w:trPr>
        <w:tc>
          <w:tcPr>
            <w:tcW w:w="1853" w:type="dxa"/>
          </w:tcPr>
          <w:p w14:paraId="4ECF9288" w14:textId="77777777" w:rsidR="00001583" w:rsidRPr="0045508A" w:rsidRDefault="00001583" w:rsidP="000D226D">
            <w:pPr>
              <w:spacing w:before="240" w:line="360" w:lineRule="auto"/>
              <w:jc w:val="left"/>
              <w:rPr>
                <w:rFonts w:ascii="Arial" w:eastAsiaTheme="minorEastAsia" w:hAnsi="Arial" w:cs="Arial"/>
              </w:rPr>
            </w:pPr>
            <w:r w:rsidRPr="0045508A">
              <w:rPr>
                <w:rFonts w:ascii="Arial" w:hAnsi="Arial" w:cs="Arial"/>
                <w:noProof/>
                <w:sz w:val="24"/>
              </w:rPr>
              <w:object w:dxaOrig="1639" w:dyaOrig="1982" w14:anchorId="4DB714DE">
                <v:shape id="_x0000_i1026" type="#_x0000_t75" alt="" style="width:1in;height:78pt;mso-width-percent:0;mso-height-percent:0;mso-width-percent:0;mso-height-percent:0" o:ole="">
                  <v:imagedata r:id="rId9" o:title=""/>
                </v:shape>
                <o:OLEObject Type="Embed" ProgID="ChemDraw.Document.6.0" ShapeID="_x0000_i1026" DrawAspect="Content" ObjectID="_1696770877" r:id="rId10"/>
              </w:object>
            </w:r>
          </w:p>
          <w:p w14:paraId="0C355522" w14:textId="77777777" w:rsidR="00001583" w:rsidRPr="0045508A" w:rsidRDefault="00001583" w:rsidP="000D226D">
            <w:pPr>
              <w:spacing w:line="240" w:lineRule="auto"/>
              <w:rPr>
                <w:rFonts w:ascii="Arial" w:eastAsiaTheme="minorEastAsia" w:hAnsi="Arial" w:cs="Arial"/>
                <w:b/>
                <w:szCs w:val="21"/>
              </w:rPr>
            </w:pPr>
            <w:r w:rsidRPr="0045508A">
              <w:rPr>
                <w:rFonts w:ascii="Arial" w:eastAsiaTheme="minorEastAsia" w:hAnsi="Arial" w:cs="Arial"/>
                <w:szCs w:val="21"/>
              </w:rPr>
              <w:t xml:space="preserve">Unlabelled </w:t>
            </w:r>
            <w:r w:rsidRPr="0045508A">
              <w:rPr>
                <w:rFonts w:ascii="Arial" w:eastAsiaTheme="minorEastAsia" w:hAnsi="Arial" w:cs="Arial"/>
                <w:b/>
                <w:szCs w:val="21"/>
              </w:rPr>
              <w:t>3</w:t>
            </w:r>
          </w:p>
        </w:tc>
        <w:tc>
          <w:tcPr>
            <w:tcW w:w="2824" w:type="dxa"/>
          </w:tcPr>
          <w:p w14:paraId="750FB823" w14:textId="77777777" w:rsidR="00001583" w:rsidRPr="0045508A" w:rsidRDefault="00001583" w:rsidP="000D226D">
            <w:pPr>
              <w:spacing w:before="240" w:line="360" w:lineRule="auto"/>
              <w:jc w:val="left"/>
              <w:rPr>
                <w:rFonts w:ascii="Arial" w:eastAsia="宋体" w:hAnsi="Arial" w:cs="Arial"/>
                <w:szCs w:val="21"/>
              </w:rPr>
            </w:pPr>
            <w:r w:rsidRPr="0045508A">
              <w:rPr>
                <w:rFonts w:ascii="Arial" w:eastAsia="宋体" w:hAnsi="Arial" w:cs="Arial"/>
                <w:szCs w:val="21"/>
              </w:rPr>
              <w:t>[C</w:t>
            </w:r>
            <w:r w:rsidRPr="0045508A">
              <w:rPr>
                <w:rFonts w:ascii="Arial" w:eastAsia="宋体" w:hAnsi="Arial" w:cs="Arial"/>
                <w:szCs w:val="21"/>
                <w:vertAlign w:val="subscript"/>
              </w:rPr>
              <w:t>8</w:t>
            </w:r>
            <w:r w:rsidRPr="0045508A">
              <w:rPr>
                <w:rFonts w:ascii="Arial" w:eastAsia="宋体" w:hAnsi="Arial" w:cs="Arial"/>
                <w:szCs w:val="21"/>
              </w:rPr>
              <w:t>H</w:t>
            </w:r>
            <w:r w:rsidRPr="0045508A">
              <w:rPr>
                <w:rFonts w:ascii="Arial" w:eastAsia="宋体" w:hAnsi="Arial" w:cs="Arial"/>
                <w:szCs w:val="21"/>
                <w:vertAlign w:val="subscript"/>
              </w:rPr>
              <w:t>7</w:t>
            </w:r>
            <w:r w:rsidRPr="0045508A">
              <w:rPr>
                <w:rFonts w:ascii="Arial" w:eastAsia="宋体" w:hAnsi="Arial" w:cs="Arial"/>
                <w:szCs w:val="21"/>
              </w:rPr>
              <w:t>ClNO</w:t>
            </w:r>
            <w:r w:rsidRPr="0045508A">
              <w:rPr>
                <w:rFonts w:ascii="Arial" w:eastAsia="宋体" w:hAnsi="Arial" w:cs="Arial"/>
                <w:szCs w:val="21"/>
                <w:vertAlign w:val="subscript"/>
              </w:rPr>
              <w:t>3</w:t>
            </w:r>
            <w:proofErr w:type="gramStart"/>
            <w:r w:rsidRPr="0045508A">
              <w:rPr>
                <w:rFonts w:ascii="Arial" w:eastAsia="宋体" w:hAnsi="Arial" w:cs="Arial"/>
                <w:szCs w:val="21"/>
              </w:rPr>
              <w:t>S]</w:t>
            </w:r>
            <w:r w:rsidRPr="0045508A">
              <w:rPr>
                <w:rFonts w:ascii="Arial" w:eastAsia="宋体" w:hAnsi="Arial" w:cs="Arial"/>
                <w:szCs w:val="21"/>
                <w:vertAlign w:val="superscript"/>
              </w:rPr>
              <w:t>−</w:t>
            </w:r>
            <w:proofErr w:type="gramEnd"/>
            <w:r w:rsidRPr="0045508A">
              <w:rPr>
                <w:rFonts w:ascii="Arial" w:eastAsia="宋体" w:hAnsi="Arial" w:cs="Arial"/>
                <w:szCs w:val="21"/>
              </w:rPr>
              <w:t>, [M−H]</w:t>
            </w:r>
            <w:r w:rsidRPr="0045508A">
              <w:rPr>
                <w:rFonts w:ascii="Arial" w:eastAsia="宋体" w:hAnsi="Arial" w:cs="Arial"/>
                <w:szCs w:val="21"/>
                <w:vertAlign w:val="superscript"/>
              </w:rPr>
              <w:t>−</w:t>
            </w:r>
            <w:r w:rsidRPr="0045508A">
              <w:rPr>
                <w:rFonts w:ascii="Arial" w:eastAsia="宋体" w:hAnsi="Arial" w:cs="Arial"/>
                <w:szCs w:val="21"/>
              </w:rPr>
              <w:t>,</w:t>
            </w:r>
          </w:p>
          <w:p w14:paraId="77181F28"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 xml:space="preserve">calculated: 231.9841, </w:t>
            </w:r>
          </w:p>
          <w:p w14:paraId="737038E4"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eastAsia="宋体" w:hAnsi="Arial" w:cs="Arial"/>
                <w:szCs w:val="21"/>
              </w:rPr>
              <w:t>found: 231.9825,</w:t>
            </w:r>
          </w:p>
          <w:p w14:paraId="33436A4E" w14:textId="77777777" w:rsidR="00001583" w:rsidRPr="0045508A" w:rsidRDefault="00001583" w:rsidP="000D226D">
            <w:pPr>
              <w:autoSpaceDE w:val="0"/>
              <w:autoSpaceDN w:val="0"/>
              <w:adjustRightInd w:val="0"/>
              <w:spacing w:line="276" w:lineRule="auto"/>
              <w:jc w:val="left"/>
              <w:rPr>
                <w:rFonts w:ascii="Arial" w:hAnsi="Arial" w:cs="Arial"/>
                <w:szCs w:val="21"/>
              </w:rPr>
            </w:pPr>
            <w:r w:rsidRPr="0045508A">
              <w:rPr>
                <w:rFonts w:ascii="Arial" w:hAnsi="Arial" w:cs="Arial"/>
                <w:szCs w:val="21"/>
              </w:rPr>
              <w:t xml:space="preserve">MS/MS: </w:t>
            </w:r>
          </w:p>
          <w:p w14:paraId="3C520655" w14:textId="77777777" w:rsidR="00001583" w:rsidRPr="0045508A" w:rsidRDefault="00001583" w:rsidP="000D226D">
            <w:pPr>
              <w:autoSpaceDE w:val="0"/>
              <w:autoSpaceDN w:val="0"/>
              <w:adjustRightInd w:val="0"/>
              <w:spacing w:line="276" w:lineRule="auto"/>
              <w:jc w:val="left"/>
              <w:rPr>
                <w:rFonts w:ascii="Arial" w:eastAsia="宋体" w:hAnsi="Arial" w:cs="Arial"/>
                <w:szCs w:val="21"/>
              </w:rPr>
            </w:pPr>
            <w:r w:rsidRPr="0045508A">
              <w:rPr>
                <w:rFonts w:ascii="Arial" w:hAnsi="Arial" w:cs="Arial"/>
                <w:szCs w:val="21"/>
              </w:rPr>
              <w:t xml:space="preserve">168.0194 </w:t>
            </w:r>
            <w:r w:rsidRPr="0045508A">
              <w:rPr>
                <w:rFonts w:ascii="Arial" w:eastAsia="宋体" w:hAnsi="Arial" w:cs="Arial"/>
                <w:szCs w:val="21"/>
              </w:rPr>
              <w:t>[M−SO</w:t>
            </w:r>
            <w:r w:rsidRPr="0045508A">
              <w:rPr>
                <w:rFonts w:ascii="Arial" w:eastAsia="宋体" w:hAnsi="Arial" w:cs="Arial"/>
                <w:szCs w:val="21"/>
                <w:vertAlign w:val="subscript"/>
              </w:rPr>
              <w:t>2</w:t>
            </w:r>
            <w:r w:rsidRPr="0045508A">
              <w:rPr>
                <w:rFonts w:ascii="Arial" w:eastAsia="宋体" w:hAnsi="Arial" w:cs="Arial"/>
                <w:szCs w:val="21"/>
              </w:rPr>
              <w:t>H]</w:t>
            </w:r>
            <w:r w:rsidRPr="0045508A">
              <w:rPr>
                <w:rFonts w:ascii="Arial" w:eastAsia="宋体" w:hAnsi="Arial" w:cs="Arial"/>
                <w:szCs w:val="21"/>
                <w:vertAlign w:val="superscript"/>
              </w:rPr>
              <w:sym w:font="Symbol" w:char="F02D"/>
            </w:r>
            <w:r w:rsidRPr="0045508A">
              <w:rPr>
                <w:rFonts w:ascii="Arial" w:eastAsia="宋体" w:hAnsi="Arial" w:cs="Arial"/>
                <w:szCs w:val="21"/>
              </w:rPr>
              <w:t xml:space="preserve">, </w:t>
            </w:r>
          </w:p>
          <w:p w14:paraId="31C9B61C" w14:textId="77777777" w:rsidR="00001583" w:rsidRPr="0045508A" w:rsidRDefault="00001583" w:rsidP="000D226D">
            <w:pPr>
              <w:autoSpaceDE w:val="0"/>
              <w:autoSpaceDN w:val="0"/>
              <w:adjustRightInd w:val="0"/>
              <w:spacing w:after="240" w:line="276" w:lineRule="auto"/>
              <w:jc w:val="left"/>
              <w:rPr>
                <w:rFonts w:ascii="Arial" w:eastAsia="宋体" w:hAnsi="Arial" w:cs="Arial"/>
              </w:rPr>
            </w:pPr>
            <w:r w:rsidRPr="0045508A">
              <w:rPr>
                <w:rFonts w:ascii="Arial" w:eastAsia="宋体" w:hAnsi="Arial" w:cs="Arial"/>
                <w:szCs w:val="21"/>
              </w:rPr>
              <w:t>126.0107 [M−C</w:t>
            </w:r>
            <w:r w:rsidRPr="0045508A">
              <w:rPr>
                <w:rFonts w:ascii="Arial" w:eastAsia="宋体" w:hAnsi="Arial" w:cs="Arial"/>
                <w:szCs w:val="21"/>
                <w:vertAlign w:val="subscript"/>
              </w:rPr>
              <w:t>2</w:t>
            </w:r>
            <w:r w:rsidRPr="0045508A">
              <w:rPr>
                <w:rFonts w:ascii="Arial" w:eastAsia="宋体" w:hAnsi="Arial" w:cs="Arial"/>
                <w:szCs w:val="21"/>
              </w:rPr>
              <w:t>H</w:t>
            </w:r>
            <w:r w:rsidRPr="0045508A">
              <w:rPr>
                <w:rFonts w:ascii="Arial" w:eastAsia="宋体" w:hAnsi="Arial" w:cs="Arial"/>
                <w:szCs w:val="21"/>
                <w:vertAlign w:val="subscript"/>
              </w:rPr>
              <w:t>3</w:t>
            </w:r>
            <w:r w:rsidRPr="0045508A">
              <w:rPr>
                <w:rFonts w:ascii="Arial" w:eastAsia="宋体" w:hAnsi="Arial" w:cs="Arial"/>
                <w:szCs w:val="21"/>
              </w:rPr>
              <w:t>O</w:t>
            </w:r>
            <w:r w:rsidRPr="0045508A">
              <w:rPr>
                <w:rFonts w:ascii="Arial" w:eastAsia="宋体" w:hAnsi="Arial" w:cs="Arial"/>
                <w:szCs w:val="21"/>
                <w:vertAlign w:val="subscript"/>
              </w:rPr>
              <w:t>3</w:t>
            </w:r>
            <w:r w:rsidRPr="0045508A">
              <w:rPr>
                <w:rFonts w:ascii="Arial" w:eastAsia="宋体" w:hAnsi="Arial" w:cs="Arial"/>
                <w:szCs w:val="21"/>
              </w:rPr>
              <w:t>S]</w:t>
            </w:r>
            <w:r w:rsidRPr="0045508A">
              <w:rPr>
                <w:rFonts w:ascii="Arial" w:eastAsia="宋体" w:hAnsi="Arial" w:cs="Arial"/>
                <w:szCs w:val="21"/>
                <w:vertAlign w:val="superscript"/>
              </w:rPr>
              <w:sym w:font="Symbol" w:char="F02D"/>
            </w:r>
            <w:r w:rsidRPr="0045508A">
              <w:rPr>
                <w:rFonts w:ascii="Arial" w:eastAsia="宋体" w:hAnsi="Arial" w:cs="Arial"/>
                <w:szCs w:val="21"/>
              </w:rPr>
              <w:t>.</w:t>
            </w:r>
          </w:p>
        </w:tc>
        <w:tc>
          <w:tcPr>
            <w:tcW w:w="2693" w:type="dxa"/>
          </w:tcPr>
          <w:p w14:paraId="225C11BC" w14:textId="77777777" w:rsidR="00001583" w:rsidRPr="0045508A" w:rsidRDefault="00001583" w:rsidP="000D226D">
            <w:pPr>
              <w:spacing w:before="240" w:line="360" w:lineRule="auto"/>
              <w:jc w:val="left"/>
              <w:rPr>
                <w:rFonts w:ascii="Arial" w:eastAsiaTheme="minorEastAsia" w:hAnsi="Arial" w:cs="Arial"/>
                <w:szCs w:val="21"/>
              </w:rPr>
            </w:pPr>
            <w:r w:rsidRPr="0045508A">
              <w:rPr>
                <w:rFonts w:ascii="Arial" w:hAnsi="Arial" w:cs="Arial"/>
                <w:szCs w:val="21"/>
              </w:rPr>
              <w:t>10.09 (</w:t>
            </w:r>
            <w:r w:rsidRPr="0045508A">
              <w:rPr>
                <w:rFonts w:ascii="Arial" w:eastAsiaTheme="minorEastAsia" w:hAnsi="Arial" w:cs="Arial"/>
                <w:szCs w:val="21"/>
              </w:rPr>
              <w:t xml:space="preserve">1H, </w:t>
            </w:r>
            <w:r w:rsidRPr="0045508A">
              <w:rPr>
                <w:rFonts w:ascii="Arial" w:hAnsi="Arial" w:cs="Arial"/>
                <w:szCs w:val="21"/>
              </w:rPr>
              <w:t xml:space="preserve">s, </w:t>
            </w:r>
            <w:r w:rsidRPr="0045508A">
              <w:rPr>
                <w:rFonts w:ascii="Arial" w:eastAsiaTheme="minorEastAsia" w:hAnsi="Arial" w:cs="Arial"/>
                <w:szCs w:val="21"/>
              </w:rPr>
              <w:t>N</w:t>
            </w:r>
            <w:r w:rsidRPr="0045508A">
              <w:rPr>
                <w:rFonts w:ascii="Arial" w:hAnsi="Arial" w:cs="Arial"/>
                <w:szCs w:val="21"/>
              </w:rPr>
              <w:t>H</w:t>
            </w:r>
            <w:r w:rsidRPr="0045508A">
              <w:rPr>
                <w:rFonts w:ascii="Arial" w:eastAsiaTheme="minorEastAsia" w:hAnsi="Arial" w:cs="Arial"/>
                <w:szCs w:val="21"/>
              </w:rPr>
              <w:t>CO</w:t>
            </w:r>
            <w:r w:rsidRPr="0045508A">
              <w:rPr>
                <w:rFonts w:ascii="Arial" w:hAnsi="Arial" w:cs="Arial"/>
                <w:szCs w:val="21"/>
              </w:rPr>
              <w:t xml:space="preserve">), </w:t>
            </w:r>
          </w:p>
          <w:p w14:paraId="412130AA"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hAnsi="Arial" w:cs="Arial"/>
                <w:color w:val="000000" w:themeColor="text1"/>
                <w:szCs w:val="21"/>
              </w:rPr>
              <w:t>8.97 (</w:t>
            </w:r>
            <w:r w:rsidRPr="0045508A">
              <w:rPr>
                <w:rFonts w:ascii="Arial" w:eastAsiaTheme="minorEastAsia" w:hAnsi="Arial" w:cs="Arial"/>
                <w:color w:val="000000" w:themeColor="text1"/>
                <w:szCs w:val="21"/>
              </w:rPr>
              <w:t xml:space="preserve">4H, </w:t>
            </w:r>
            <w:r w:rsidRPr="0045508A">
              <w:rPr>
                <w:rFonts w:ascii="Arial" w:hAnsi="Arial" w:cs="Arial"/>
                <w:color w:val="000000" w:themeColor="text1"/>
                <w:szCs w:val="21"/>
              </w:rPr>
              <w:t>s, H</w:t>
            </w:r>
            <w:r w:rsidRPr="0045508A">
              <w:rPr>
                <w:rFonts w:ascii="Arial" w:eastAsiaTheme="minorEastAsia" w:hAnsi="Arial" w:cs="Arial"/>
                <w:color w:val="000000" w:themeColor="text1"/>
                <w:szCs w:val="21"/>
              </w:rPr>
              <w:t>-2, H-3, H-5, H-6</w:t>
            </w:r>
            <w:r w:rsidRPr="0045508A">
              <w:rPr>
                <w:rFonts w:ascii="Arial" w:hAnsi="Arial" w:cs="Arial"/>
                <w:color w:val="000000" w:themeColor="text1"/>
                <w:szCs w:val="21"/>
              </w:rPr>
              <w:t xml:space="preserve">), </w:t>
            </w:r>
            <w:r w:rsidRPr="0045508A">
              <w:rPr>
                <w:rFonts w:ascii="Arial" w:hAnsi="Arial" w:cs="Arial"/>
                <w:szCs w:val="21"/>
              </w:rPr>
              <w:t>2.03 (</w:t>
            </w:r>
            <w:r w:rsidRPr="0045508A">
              <w:rPr>
                <w:rFonts w:ascii="Arial" w:eastAsiaTheme="minorEastAsia" w:hAnsi="Arial" w:cs="Arial"/>
                <w:szCs w:val="21"/>
              </w:rPr>
              <w:t xml:space="preserve">3H, </w:t>
            </w:r>
            <w:r w:rsidRPr="0045508A">
              <w:rPr>
                <w:rFonts w:ascii="Arial" w:hAnsi="Arial" w:cs="Arial"/>
                <w:szCs w:val="21"/>
              </w:rPr>
              <w:t>s, H</w:t>
            </w:r>
            <w:r w:rsidRPr="0045508A">
              <w:rPr>
                <w:rFonts w:ascii="Arial" w:eastAsiaTheme="minorEastAsia" w:hAnsi="Arial" w:cs="Arial"/>
                <w:szCs w:val="21"/>
              </w:rPr>
              <w:t>-8</w:t>
            </w:r>
            <w:r w:rsidRPr="0045508A">
              <w:rPr>
                <w:rFonts w:ascii="Arial" w:hAnsi="Arial" w:cs="Arial"/>
                <w:szCs w:val="21"/>
              </w:rPr>
              <w:t>)</w:t>
            </w:r>
            <w:r w:rsidRPr="0045508A">
              <w:rPr>
                <w:rFonts w:ascii="Arial" w:eastAsiaTheme="minorEastAsia" w:hAnsi="Arial" w:cs="Arial"/>
                <w:szCs w:val="21"/>
              </w:rPr>
              <w:t>.</w:t>
            </w:r>
          </w:p>
        </w:tc>
        <w:tc>
          <w:tcPr>
            <w:tcW w:w="2068" w:type="dxa"/>
            <w:vAlign w:val="center"/>
          </w:tcPr>
          <w:p w14:paraId="3154BBA8" w14:textId="77777777" w:rsidR="00001583" w:rsidRPr="0045508A" w:rsidRDefault="00001583" w:rsidP="000D226D">
            <w:pPr>
              <w:spacing w:before="240" w:line="276" w:lineRule="auto"/>
              <w:jc w:val="center"/>
              <w:rPr>
                <w:rFonts w:ascii="Arial" w:eastAsia="宋体" w:hAnsi="Arial" w:cs="Arial"/>
                <w:szCs w:val="21"/>
              </w:rPr>
            </w:pPr>
            <w:r w:rsidRPr="0045508A">
              <w:rPr>
                <w:rFonts w:ascii="Arial" w:eastAsia="宋体" w:hAnsi="Arial" w:cs="Arial"/>
                <w:szCs w:val="21"/>
              </w:rPr>
              <w:t>/</w:t>
            </w:r>
          </w:p>
        </w:tc>
      </w:tr>
      <w:tr w:rsidR="00001583" w:rsidRPr="0045508A" w14:paraId="0C4195CF" w14:textId="77777777" w:rsidTr="000D226D">
        <w:trPr>
          <w:jc w:val="center"/>
        </w:trPr>
        <w:tc>
          <w:tcPr>
            <w:tcW w:w="1853" w:type="dxa"/>
          </w:tcPr>
          <w:p w14:paraId="68C93C97" w14:textId="77777777" w:rsidR="00001583" w:rsidRPr="0045508A" w:rsidRDefault="00001583" w:rsidP="000D226D">
            <w:pPr>
              <w:spacing w:before="240" w:line="360" w:lineRule="auto"/>
              <w:jc w:val="center"/>
              <w:rPr>
                <w:rFonts w:ascii="Arial" w:eastAsiaTheme="minorEastAsia" w:hAnsi="Arial" w:cs="Arial"/>
              </w:rPr>
            </w:pPr>
            <w:r w:rsidRPr="0045508A">
              <w:rPr>
                <w:rFonts w:ascii="Arial" w:hAnsi="Arial" w:cs="Arial"/>
                <w:noProof/>
                <w:sz w:val="24"/>
              </w:rPr>
              <w:object w:dxaOrig="1625" w:dyaOrig="3717" w14:anchorId="03A86C15">
                <v:shape id="_x0000_i1027" type="#_x0000_t75" alt="" style="width:66pt;height:162pt;mso-width-percent:0;mso-height-percent:0;mso-width-percent:0;mso-height-percent:0" o:ole="">
                  <v:imagedata r:id="rId11" o:title=""/>
                </v:shape>
                <o:OLEObject Type="Embed" ProgID="ChemDraw.Document.6.0" ShapeID="_x0000_i1027" DrawAspect="Content" ObjectID="_1696770878" r:id="rId12"/>
              </w:object>
            </w:r>
          </w:p>
          <w:p w14:paraId="0B266019" w14:textId="77777777" w:rsidR="00001583" w:rsidRPr="0045508A" w:rsidRDefault="00001583" w:rsidP="000D226D">
            <w:pPr>
              <w:spacing w:line="276" w:lineRule="auto"/>
              <w:rPr>
                <w:rFonts w:ascii="Arial" w:eastAsiaTheme="minorEastAsia" w:hAnsi="Arial" w:cs="Arial"/>
                <w:b/>
                <w:szCs w:val="21"/>
              </w:rPr>
            </w:pPr>
            <w:r w:rsidRPr="0045508A">
              <w:rPr>
                <w:rFonts w:ascii="Arial" w:eastAsiaTheme="minorEastAsia" w:hAnsi="Arial" w:cs="Arial"/>
                <w:szCs w:val="21"/>
              </w:rPr>
              <w:t xml:space="preserve">Unlabelled </w:t>
            </w:r>
            <w:r w:rsidRPr="0045508A">
              <w:rPr>
                <w:rFonts w:ascii="Arial" w:eastAsiaTheme="minorEastAsia" w:hAnsi="Arial" w:cs="Arial"/>
                <w:b/>
                <w:szCs w:val="21"/>
              </w:rPr>
              <w:t>4</w:t>
            </w:r>
          </w:p>
        </w:tc>
        <w:tc>
          <w:tcPr>
            <w:tcW w:w="2824" w:type="dxa"/>
          </w:tcPr>
          <w:p w14:paraId="5A41607E" w14:textId="77777777" w:rsidR="00001583" w:rsidRPr="0045508A" w:rsidRDefault="00001583" w:rsidP="000D226D">
            <w:pPr>
              <w:spacing w:before="240" w:line="360" w:lineRule="auto"/>
              <w:jc w:val="left"/>
              <w:rPr>
                <w:rFonts w:ascii="Arial" w:eastAsia="宋体" w:hAnsi="Arial" w:cs="Arial"/>
                <w:color w:val="000000" w:themeColor="text1"/>
                <w:szCs w:val="21"/>
              </w:rPr>
            </w:pPr>
            <w:r w:rsidRPr="0045508A">
              <w:rPr>
                <w:rFonts w:ascii="Arial" w:eastAsia="宋体" w:hAnsi="Arial" w:cs="Arial"/>
                <w:color w:val="000000" w:themeColor="text1"/>
                <w:szCs w:val="21"/>
              </w:rPr>
              <w:t>[C</w:t>
            </w:r>
            <w:r w:rsidRPr="0045508A">
              <w:rPr>
                <w:rFonts w:ascii="Arial" w:eastAsia="宋体" w:hAnsi="Arial" w:cs="Arial"/>
                <w:color w:val="000000" w:themeColor="text1"/>
                <w:szCs w:val="21"/>
                <w:vertAlign w:val="subscript"/>
              </w:rPr>
              <w:t>12</w:t>
            </w:r>
            <w:r w:rsidRPr="0045508A">
              <w:rPr>
                <w:rFonts w:ascii="Arial" w:eastAsia="宋体" w:hAnsi="Arial" w:cs="Arial"/>
                <w:color w:val="000000" w:themeColor="text1"/>
                <w:szCs w:val="21"/>
              </w:rPr>
              <w:t>H</w:t>
            </w:r>
            <w:r w:rsidRPr="0045508A">
              <w:rPr>
                <w:rFonts w:ascii="Arial" w:eastAsia="宋体" w:hAnsi="Arial" w:cs="Arial"/>
                <w:color w:val="000000" w:themeColor="text1"/>
                <w:szCs w:val="21"/>
                <w:vertAlign w:val="subscript"/>
              </w:rPr>
              <w:t>12</w:t>
            </w:r>
            <w:r w:rsidRPr="0045508A">
              <w:rPr>
                <w:rFonts w:ascii="Arial" w:eastAsia="宋体" w:hAnsi="Arial" w:cs="Arial"/>
                <w:color w:val="000000" w:themeColor="text1"/>
                <w:szCs w:val="21"/>
              </w:rPr>
              <w:t>N</w:t>
            </w:r>
            <w:r w:rsidRPr="0045508A">
              <w:rPr>
                <w:rFonts w:ascii="Arial" w:eastAsia="宋体" w:hAnsi="Arial" w:cs="Arial"/>
                <w:color w:val="000000" w:themeColor="text1"/>
                <w:szCs w:val="21"/>
                <w:vertAlign w:val="subscript"/>
              </w:rPr>
              <w:t>3</w:t>
            </w:r>
            <w:r w:rsidRPr="0045508A">
              <w:rPr>
                <w:rFonts w:ascii="Arial" w:eastAsia="宋体" w:hAnsi="Arial" w:cs="Arial"/>
                <w:color w:val="000000" w:themeColor="text1"/>
                <w:szCs w:val="21"/>
              </w:rPr>
              <w:t>O</w:t>
            </w:r>
            <w:r w:rsidRPr="0045508A">
              <w:rPr>
                <w:rFonts w:ascii="Arial" w:eastAsia="宋体" w:hAnsi="Arial" w:cs="Arial"/>
                <w:color w:val="000000" w:themeColor="text1"/>
                <w:szCs w:val="21"/>
                <w:vertAlign w:val="subscript"/>
              </w:rPr>
              <w:t>4</w:t>
            </w:r>
            <w:r w:rsidRPr="0045508A">
              <w:rPr>
                <w:rFonts w:ascii="Arial" w:eastAsia="宋体" w:hAnsi="Arial" w:cs="Arial"/>
                <w:color w:val="000000" w:themeColor="text1"/>
                <w:szCs w:val="21"/>
              </w:rPr>
              <w:t>S]</w:t>
            </w:r>
            <w:r w:rsidRPr="0045508A">
              <w:rPr>
                <w:rFonts w:ascii="Arial" w:eastAsia="宋体" w:hAnsi="Arial" w:cs="Arial"/>
                <w:color w:val="000000" w:themeColor="text1"/>
                <w:szCs w:val="21"/>
                <w:vertAlign w:val="superscript"/>
              </w:rPr>
              <w:sym w:font="Symbol" w:char="F02D"/>
            </w:r>
            <w:r w:rsidRPr="0045508A">
              <w:rPr>
                <w:rFonts w:ascii="Arial" w:eastAsia="宋体" w:hAnsi="Arial" w:cs="Arial"/>
                <w:color w:val="000000" w:themeColor="text1"/>
                <w:szCs w:val="21"/>
              </w:rPr>
              <w:t>, [M−H]</w:t>
            </w:r>
            <w:r w:rsidRPr="0045508A">
              <w:rPr>
                <w:rFonts w:ascii="Arial" w:eastAsia="宋体" w:hAnsi="Arial" w:cs="Arial"/>
                <w:color w:val="000000" w:themeColor="text1"/>
                <w:szCs w:val="21"/>
                <w:vertAlign w:val="superscript"/>
              </w:rPr>
              <w:sym w:font="Symbol" w:char="F02D"/>
            </w:r>
            <w:r w:rsidRPr="0045508A">
              <w:rPr>
                <w:rFonts w:ascii="Arial" w:eastAsia="宋体" w:hAnsi="Arial" w:cs="Arial"/>
                <w:color w:val="000000" w:themeColor="text1"/>
                <w:szCs w:val="21"/>
              </w:rPr>
              <w:t>,</w:t>
            </w:r>
          </w:p>
          <w:p w14:paraId="191FB192" w14:textId="77777777" w:rsidR="00001583" w:rsidRPr="0045508A" w:rsidRDefault="00001583" w:rsidP="000D226D">
            <w:pPr>
              <w:spacing w:line="360" w:lineRule="auto"/>
              <w:jc w:val="left"/>
              <w:rPr>
                <w:rFonts w:ascii="Arial" w:eastAsia="宋体" w:hAnsi="Arial" w:cs="Arial"/>
                <w:color w:val="000000" w:themeColor="text1"/>
                <w:szCs w:val="21"/>
              </w:rPr>
            </w:pPr>
            <w:r w:rsidRPr="0045508A">
              <w:rPr>
                <w:rFonts w:ascii="Arial" w:eastAsia="宋体" w:hAnsi="Arial" w:cs="Arial"/>
                <w:color w:val="000000" w:themeColor="text1"/>
                <w:szCs w:val="21"/>
              </w:rPr>
              <w:t>calculated: 294.0554,</w:t>
            </w:r>
          </w:p>
          <w:p w14:paraId="6FEBE1D0" w14:textId="77777777" w:rsidR="00001583" w:rsidRPr="0045508A" w:rsidRDefault="00001583" w:rsidP="000D226D">
            <w:pPr>
              <w:spacing w:line="360" w:lineRule="auto"/>
              <w:jc w:val="left"/>
              <w:rPr>
                <w:rFonts w:ascii="Arial" w:eastAsia="宋体" w:hAnsi="Arial" w:cs="Arial"/>
                <w:color w:val="000000" w:themeColor="text1"/>
                <w:szCs w:val="21"/>
              </w:rPr>
            </w:pPr>
            <w:r w:rsidRPr="0045508A">
              <w:rPr>
                <w:rFonts w:ascii="Arial" w:eastAsia="宋体" w:hAnsi="Arial" w:cs="Arial"/>
                <w:color w:val="000000" w:themeColor="text1"/>
                <w:szCs w:val="21"/>
              </w:rPr>
              <w:t>found: 294.0580,</w:t>
            </w:r>
          </w:p>
          <w:p w14:paraId="4742D61C" w14:textId="77777777" w:rsidR="00001583" w:rsidRPr="0045508A" w:rsidRDefault="00001583" w:rsidP="000D226D">
            <w:pPr>
              <w:spacing w:line="360" w:lineRule="auto"/>
              <w:jc w:val="left"/>
              <w:rPr>
                <w:rFonts w:ascii="Arial" w:hAnsi="Arial" w:cs="Arial"/>
                <w:color w:val="000000" w:themeColor="text1"/>
                <w:szCs w:val="21"/>
              </w:rPr>
            </w:pPr>
            <w:r w:rsidRPr="0045508A">
              <w:rPr>
                <w:rFonts w:ascii="Arial" w:hAnsi="Arial" w:cs="Arial"/>
                <w:color w:val="000000" w:themeColor="text1"/>
                <w:szCs w:val="21"/>
              </w:rPr>
              <w:t xml:space="preserve">MS/MS: </w:t>
            </w:r>
          </w:p>
          <w:p w14:paraId="6A1CB93A" w14:textId="77777777" w:rsidR="00001583" w:rsidRPr="0045508A" w:rsidRDefault="00001583" w:rsidP="000D226D">
            <w:pPr>
              <w:spacing w:line="360" w:lineRule="auto"/>
              <w:jc w:val="left"/>
              <w:rPr>
                <w:rFonts w:ascii="Arial" w:eastAsia="宋体" w:hAnsi="Arial" w:cs="Arial"/>
                <w:color w:val="000000" w:themeColor="text1"/>
                <w:szCs w:val="21"/>
              </w:rPr>
            </w:pPr>
            <w:r w:rsidRPr="0045508A">
              <w:rPr>
                <w:rFonts w:ascii="Arial" w:hAnsi="Arial" w:cs="Arial"/>
                <w:color w:val="000000" w:themeColor="text1"/>
                <w:szCs w:val="21"/>
              </w:rPr>
              <w:t xml:space="preserve">198.0245 </w:t>
            </w:r>
            <w:r w:rsidRPr="0045508A">
              <w:rPr>
                <w:rFonts w:ascii="Arial" w:eastAsia="宋体" w:hAnsi="Arial" w:cs="Arial"/>
                <w:color w:val="000000" w:themeColor="text1"/>
                <w:szCs w:val="21"/>
              </w:rPr>
              <w:t>[M−C</w:t>
            </w:r>
            <w:r w:rsidRPr="0045508A">
              <w:rPr>
                <w:rFonts w:ascii="Arial" w:eastAsia="宋体" w:hAnsi="Arial" w:cs="Arial"/>
                <w:color w:val="000000" w:themeColor="text1"/>
                <w:szCs w:val="21"/>
                <w:vertAlign w:val="subscript"/>
              </w:rPr>
              <w:t>4</w:t>
            </w:r>
            <w:r w:rsidRPr="0045508A">
              <w:rPr>
                <w:rFonts w:ascii="Arial" w:eastAsia="宋体" w:hAnsi="Arial" w:cs="Arial"/>
                <w:color w:val="000000" w:themeColor="text1"/>
                <w:szCs w:val="21"/>
              </w:rPr>
              <w:t>H</w:t>
            </w:r>
            <w:r w:rsidRPr="0045508A">
              <w:rPr>
                <w:rFonts w:ascii="Arial" w:eastAsia="宋体" w:hAnsi="Arial" w:cs="Arial"/>
                <w:color w:val="000000" w:themeColor="text1"/>
                <w:szCs w:val="21"/>
                <w:vertAlign w:val="subscript"/>
              </w:rPr>
              <w:t>5</w:t>
            </w:r>
            <w:r w:rsidRPr="0045508A">
              <w:rPr>
                <w:rFonts w:ascii="Arial" w:eastAsia="宋体" w:hAnsi="Arial" w:cs="Arial"/>
                <w:color w:val="000000" w:themeColor="text1"/>
                <w:szCs w:val="21"/>
              </w:rPr>
              <w:t>N</w:t>
            </w:r>
            <w:r w:rsidRPr="0045508A">
              <w:rPr>
                <w:rFonts w:ascii="Arial" w:eastAsia="宋体" w:hAnsi="Arial" w:cs="Arial"/>
                <w:color w:val="000000" w:themeColor="text1"/>
                <w:szCs w:val="21"/>
                <w:vertAlign w:val="subscript"/>
              </w:rPr>
              <w:t>2</w:t>
            </w:r>
            <w:r w:rsidRPr="0045508A">
              <w:rPr>
                <w:rFonts w:ascii="Arial" w:eastAsia="宋体" w:hAnsi="Arial" w:cs="Arial"/>
                <w:color w:val="000000" w:themeColor="text1"/>
                <w:szCs w:val="21"/>
              </w:rPr>
              <w:t>O]</w:t>
            </w:r>
            <w:r w:rsidRPr="0045508A">
              <w:rPr>
                <w:rFonts w:ascii="Arial" w:eastAsia="宋体" w:hAnsi="Arial" w:cs="Arial"/>
                <w:color w:val="000000" w:themeColor="text1"/>
                <w:szCs w:val="21"/>
                <w:vertAlign w:val="superscript"/>
              </w:rPr>
              <w:sym w:font="Symbol" w:char="F02D"/>
            </w:r>
            <w:r w:rsidRPr="0045508A">
              <w:rPr>
                <w:rFonts w:ascii="Arial" w:eastAsia="宋体" w:hAnsi="Arial" w:cs="Arial"/>
                <w:color w:val="000000" w:themeColor="text1"/>
                <w:szCs w:val="21"/>
              </w:rPr>
              <w:t>, 134.0618 [M−C</w:t>
            </w:r>
            <w:r w:rsidRPr="0045508A">
              <w:rPr>
                <w:rFonts w:ascii="Arial" w:eastAsia="宋体" w:hAnsi="Arial" w:cs="Arial"/>
                <w:color w:val="000000" w:themeColor="text1"/>
                <w:szCs w:val="21"/>
                <w:vertAlign w:val="subscript"/>
              </w:rPr>
              <w:t>4</w:t>
            </w:r>
            <w:r w:rsidRPr="0045508A">
              <w:rPr>
                <w:rFonts w:ascii="Arial" w:eastAsia="宋体" w:hAnsi="Arial" w:cs="Arial"/>
                <w:color w:val="000000" w:themeColor="text1"/>
                <w:szCs w:val="21"/>
              </w:rPr>
              <w:t>H</w:t>
            </w:r>
            <w:r w:rsidRPr="0045508A">
              <w:rPr>
                <w:rFonts w:ascii="Arial" w:eastAsia="宋体" w:hAnsi="Arial" w:cs="Arial"/>
                <w:color w:val="000000" w:themeColor="text1"/>
                <w:szCs w:val="21"/>
                <w:vertAlign w:val="subscript"/>
              </w:rPr>
              <w:t>5</w:t>
            </w:r>
            <w:r w:rsidRPr="0045508A">
              <w:rPr>
                <w:rFonts w:ascii="Arial" w:eastAsia="宋体" w:hAnsi="Arial" w:cs="Arial"/>
                <w:color w:val="000000" w:themeColor="text1"/>
                <w:szCs w:val="21"/>
              </w:rPr>
              <w:t>N</w:t>
            </w:r>
            <w:r w:rsidRPr="0045508A">
              <w:rPr>
                <w:rFonts w:ascii="Arial" w:eastAsia="宋体" w:hAnsi="Arial" w:cs="Arial"/>
                <w:color w:val="000000" w:themeColor="text1"/>
                <w:szCs w:val="21"/>
                <w:vertAlign w:val="subscript"/>
              </w:rPr>
              <w:t>2</w:t>
            </w:r>
            <w:r w:rsidRPr="0045508A">
              <w:rPr>
                <w:rFonts w:ascii="Arial" w:eastAsia="宋体" w:hAnsi="Arial" w:cs="Arial"/>
                <w:color w:val="000000" w:themeColor="text1"/>
                <w:szCs w:val="21"/>
              </w:rPr>
              <w:t>O</w:t>
            </w:r>
            <w:r w:rsidRPr="0045508A">
              <w:rPr>
                <w:rFonts w:ascii="Arial" w:eastAsia="宋体" w:hAnsi="Arial" w:cs="Arial"/>
                <w:color w:val="000000" w:themeColor="text1"/>
                <w:szCs w:val="21"/>
                <w:vertAlign w:val="subscript"/>
              </w:rPr>
              <w:t>3</w:t>
            </w:r>
            <w:r w:rsidRPr="0045508A">
              <w:rPr>
                <w:rFonts w:ascii="Arial" w:eastAsia="宋体" w:hAnsi="Arial" w:cs="Arial"/>
                <w:color w:val="000000" w:themeColor="text1"/>
                <w:szCs w:val="21"/>
              </w:rPr>
              <w:t>S]</w:t>
            </w:r>
            <w:r w:rsidRPr="0045508A">
              <w:rPr>
                <w:rFonts w:ascii="Arial" w:eastAsia="宋体" w:hAnsi="Arial" w:cs="Arial"/>
                <w:color w:val="000000" w:themeColor="text1"/>
                <w:szCs w:val="21"/>
                <w:vertAlign w:val="superscript"/>
              </w:rPr>
              <w:sym w:font="Symbol" w:char="F02D"/>
            </w:r>
            <w:r w:rsidRPr="0045508A">
              <w:rPr>
                <w:rFonts w:ascii="Arial" w:eastAsia="宋体" w:hAnsi="Arial" w:cs="Arial"/>
                <w:color w:val="000000" w:themeColor="text1"/>
                <w:szCs w:val="21"/>
              </w:rPr>
              <w:t>,</w:t>
            </w:r>
          </w:p>
          <w:p w14:paraId="6AFAC3BA" w14:textId="77777777" w:rsidR="00001583" w:rsidRPr="0045508A" w:rsidRDefault="00001583" w:rsidP="000D226D">
            <w:pPr>
              <w:spacing w:line="360" w:lineRule="auto"/>
              <w:jc w:val="left"/>
              <w:rPr>
                <w:rFonts w:ascii="Arial" w:eastAsia="宋体" w:hAnsi="Arial" w:cs="Arial"/>
                <w:color w:val="000000" w:themeColor="text1"/>
                <w:szCs w:val="21"/>
              </w:rPr>
            </w:pPr>
            <w:r w:rsidRPr="0045508A">
              <w:rPr>
                <w:rFonts w:ascii="Arial" w:eastAsia="宋体" w:hAnsi="Arial" w:cs="Arial"/>
                <w:color w:val="000000" w:themeColor="text1"/>
                <w:szCs w:val="21"/>
              </w:rPr>
              <w:t>92.0514 [M−C</w:t>
            </w:r>
            <w:r w:rsidRPr="0045508A">
              <w:rPr>
                <w:rFonts w:ascii="Arial" w:eastAsia="宋体" w:hAnsi="Arial" w:cs="Arial"/>
                <w:color w:val="000000" w:themeColor="text1"/>
                <w:szCs w:val="21"/>
                <w:vertAlign w:val="subscript"/>
              </w:rPr>
              <w:t>6</w:t>
            </w:r>
            <w:r w:rsidRPr="0045508A">
              <w:rPr>
                <w:rFonts w:ascii="Arial" w:eastAsia="宋体" w:hAnsi="Arial" w:cs="Arial"/>
                <w:color w:val="000000" w:themeColor="text1"/>
                <w:szCs w:val="21"/>
              </w:rPr>
              <w:t>H</w:t>
            </w:r>
            <w:r w:rsidRPr="0045508A">
              <w:rPr>
                <w:rFonts w:ascii="Arial" w:eastAsia="宋体" w:hAnsi="Arial" w:cs="Arial"/>
                <w:color w:val="000000" w:themeColor="text1"/>
                <w:szCs w:val="21"/>
                <w:vertAlign w:val="subscript"/>
              </w:rPr>
              <w:t>7</w:t>
            </w:r>
            <w:r w:rsidRPr="0045508A">
              <w:rPr>
                <w:rFonts w:ascii="Arial" w:eastAsia="宋体" w:hAnsi="Arial" w:cs="Arial"/>
                <w:color w:val="000000" w:themeColor="text1"/>
                <w:szCs w:val="21"/>
              </w:rPr>
              <w:t>N</w:t>
            </w:r>
            <w:r w:rsidRPr="0045508A">
              <w:rPr>
                <w:rFonts w:ascii="Arial" w:eastAsia="宋体" w:hAnsi="Arial" w:cs="Arial"/>
                <w:color w:val="000000" w:themeColor="text1"/>
                <w:szCs w:val="21"/>
                <w:vertAlign w:val="subscript"/>
              </w:rPr>
              <w:t>2</w:t>
            </w:r>
            <w:r w:rsidRPr="0045508A">
              <w:rPr>
                <w:rFonts w:ascii="Arial" w:eastAsia="宋体" w:hAnsi="Arial" w:cs="Arial"/>
                <w:color w:val="000000" w:themeColor="text1"/>
                <w:szCs w:val="21"/>
              </w:rPr>
              <w:t>O</w:t>
            </w:r>
            <w:r w:rsidRPr="0045508A">
              <w:rPr>
                <w:rFonts w:ascii="Arial" w:eastAsia="宋体" w:hAnsi="Arial" w:cs="Arial"/>
                <w:color w:val="000000" w:themeColor="text1"/>
                <w:szCs w:val="21"/>
                <w:vertAlign w:val="subscript"/>
              </w:rPr>
              <w:t>4</w:t>
            </w:r>
            <w:r w:rsidRPr="0045508A">
              <w:rPr>
                <w:rFonts w:ascii="Arial" w:eastAsia="宋体" w:hAnsi="Arial" w:cs="Arial"/>
                <w:color w:val="000000" w:themeColor="text1"/>
                <w:szCs w:val="21"/>
              </w:rPr>
              <w:t>S]</w:t>
            </w:r>
            <w:r w:rsidRPr="0045508A">
              <w:rPr>
                <w:rFonts w:ascii="Arial" w:eastAsia="宋体" w:hAnsi="Arial" w:cs="Arial"/>
                <w:color w:val="000000" w:themeColor="text1"/>
                <w:szCs w:val="21"/>
                <w:vertAlign w:val="superscript"/>
              </w:rPr>
              <w:sym w:font="Symbol" w:char="F02D"/>
            </w:r>
            <w:r w:rsidRPr="0045508A">
              <w:rPr>
                <w:rFonts w:ascii="Arial" w:eastAsia="宋体" w:hAnsi="Arial" w:cs="Arial"/>
                <w:color w:val="000000" w:themeColor="text1"/>
                <w:szCs w:val="21"/>
              </w:rPr>
              <w:t>.</w:t>
            </w:r>
          </w:p>
          <w:p w14:paraId="3133B8B9" w14:textId="77777777" w:rsidR="00001583" w:rsidRPr="0045508A" w:rsidRDefault="00001583" w:rsidP="000D226D">
            <w:pPr>
              <w:autoSpaceDE w:val="0"/>
              <w:autoSpaceDN w:val="0"/>
              <w:adjustRightInd w:val="0"/>
              <w:spacing w:line="276" w:lineRule="auto"/>
              <w:jc w:val="left"/>
              <w:rPr>
                <w:rFonts w:ascii="Arial" w:eastAsia="宋体" w:hAnsi="Arial" w:cs="Arial"/>
              </w:rPr>
            </w:pPr>
          </w:p>
        </w:tc>
        <w:tc>
          <w:tcPr>
            <w:tcW w:w="2693" w:type="dxa"/>
          </w:tcPr>
          <w:p w14:paraId="28425851" w14:textId="77777777" w:rsidR="00001583" w:rsidRPr="0045508A" w:rsidRDefault="00001583" w:rsidP="000D226D">
            <w:pPr>
              <w:spacing w:before="240" w:line="360" w:lineRule="auto"/>
              <w:jc w:val="left"/>
              <w:rPr>
                <w:rFonts w:ascii="Arial" w:eastAsiaTheme="minorEastAsia" w:hAnsi="Arial" w:cs="Arial"/>
                <w:color w:val="000000" w:themeColor="text1"/>
                <w:szCs w:val="21"/>
              </w:rPr>
            </w:pPr>
            <w:r w:rsidRPr="0045508A">
              <w:rPr>
                <w:rFonts w:ascii="Arial" w:eastAsiaTheme="minorEastAsia" w:hAnsi="Arial" w:cs="Arial"/>
                <w:color w:val="000000" w:themeColor="text1"/>
                <w:szCs w:val="21"/>
              </w:rPr>
              <w:t>11.32 (s, 1H, SO</w:t>
            </w:r>
            <w:r w:rsidRPr="0045508A">
              <w:rPr>
                <w:rFonts w:ascii="Arial" w:eastAsiaTheme="minorEastAsia" w:hAnsi="Arial" w:cs="Arial"/>
                <w:color w:val="000000" w:themeColor="text1"/>
                <w:szCs w:val="21"/>
                <w:vertAlign w:val="subscript"/>
              </w:rPr>
              <w:t>2</w:t>
            </w:r>
            <w:r w:rsidRPr="0045508A">
              <w:rPr>
                <w:rFonts w:ascii="Arial" w:eastAsiaTheme="minorEastAsia" w:hAnsi="Arial" w:cs="Arial"/>
                <w:color w:val="000000" w:themeColor="text1"/>
                <w:szCs w:val="21"/>
              </w:rPr>
              <w:t xml:space="preserve">NH), </w:t>
            </w:r>
          </w:p>
          <w:p w14:paraId="1442DD5E" w14:textId="77777777" w:rsidR="00001583" w:rsidRPr="0045508A" w:rsidRDefault="00001583" w:rsidP="000D226D">
            <w:pPr>
              <w:spacing w:line="360" w:lineRule="auto"/>
              <w:jc w:val="left"/>
              <w:rPr>
                <w:rFonts w:ascii="Arial" w:eastAsiaTheme="minorEastAsia" w:hAnsi="Arial" w:cs="Arial"/>
                <w:color w:val="000000" w:themeColor="text1"/>
                <w:szCs w:val="21"/>
              </w:rPr>
            </w:pPr>
            <w:r w:rsidRPr="0045508A">
              <w:rPr>
                <w:rFonts w:ascii="Arial" w:eastAsiaTheme="minorEastAsia" w:hAnsi="Arial" w:cs="Arial"/>
                <w:color w:val="000000" w:themeColor="text1"/>
                <w:szCs w:val="21"/>
              </w:rPr>
              <w:t xml:space="preserve">10.36 (1H, s, NHCO), </w:t>
            </w:r>
          </w:p>
          <w:p w14:paraId="64330CA1" w14:textId="77777777" w:rsidR="00001583" w:rsidRPr="0045508A" w:rsidRDefault="00001583" w:rsidP="000D226D">
            <w:pPr>
              <w:spacing w:line="360" w:lineRule="auto"/>
              <w:jc w:val="left"/>
              <w:rPr>
                <w:rFonts w:ascii="Arial" w:eastAsiaTheme="minorEastAsia" w:hAnsi="Arial" w:cs="Arial"/>
                <w:color w:val="000000" w:themeColor="text1"/>
                <w:szCs w:val="21"/>
              </w:rPr>
            </w:pPr>
            <w:r w:rsidRPr="0045508A">
              <w:rPr>
                <w:rFonts w:ascii="Arial" w:eastAsiaTheme="minorEastAsia" w:hAnsi="Arial" w:cs="Arial"/>
                <w:color w:val="000000" w:themeColor="text1"/>
                <w:szCs w:val="21"/>
              </w:rPr>
              <w:t xml:space="preserve">7.76 (4H, q, H-2, H-3, H-5, H-6), 6.12 (1H, s, H-8), </w:t>
            </w:r>
          </w:p>
          <w:p w14:paraId="15786025" w14:textId="77777777" w:rsidR="00001583" w:rsidRPr="0045508A" w:rsidRDefault="00001583" w:rsidP="000D226D">
            <w:pPr>
              <w:spacing w:line="360" w:lineRule="auto"/>
              <w:jc w:val="left"/>
              <w:rPr>
                <w:rFonts w:ascii="Arial" w:eastAsiaTheme="minorEastAsia" w:hAnsi="Arial" w:cs="Arial"/>
                <w:color w:val="000000" w:themeColor="text1"/>
                <w:szCs w:val="21"/>
              </w:rPr>
            </w:pPr>
            <w:r w:rsidRPr="0045508A">
              <w:rPr>
                <w:rFonts w:ascii="Arial" w:eastAsiaTheme="minorEastAsia" w:hAnsi="Arial" w:cs="Arial"/>
                <w:color w:val="000000" w:themeColor="text1"/>
                <w:szCs w:val="21"/>
              </w:rPr>
              <w:t xml:space="preserve">2.29 (3H, s, H-10), </w:t>
            </w:r>
          </w:p>
          <w:p w14:paraId="460D353F"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eastAsiaTheme="minorEastAsia" w:hAnsi="Arial" w:cs="Arial"/>
                <w:color w:val="000000" w:themeColor="text1"/>
                <w:szCs w:val="21"/>
              </w:rPr>
              <w:t>2.07 (3H, s, H-12).</w:t>
            </w:r>
          </w:p>
        </w:tc>
        <w:tc>
          <w:tcPr>
            <w:tcW w:w="2068" w:type="dxa"/>
            <w:vAlign w:val="center"/>
          </w:tcPr>
          <w:p w14:paraId="03C08882" w14:textId="77777777" w:rsidR="00001583" w:rsidRPr="0045508A" w:rsidRDefault="00001583" w:rsidP="000D226D">
            <w:pPr>
              <w:spacing w:before="240" w:line="276" w:lineRule="auto"/>
              <w:jc w:val="center"/>
              <w:rPr>
                <w:rFonts w:ascii="Arial" w:eastAsia="宋体" w:hAnsi="Arial" w:cs="Arial"/>
                <w:szCs w:val="21"/>
              </w:rPr>
            </w:pPr>
            <w:r w:rsidRPr="0045508A">
              <w:rPr>
                <w:rFonts w:ascii="Arial" w:eastAsia="宋体" w:hAnsi="Arial" w:cs="Arial"/>
                <w:szCs w:val="21"/>
              </w:rPr>
              <w:t>/</w:t>
            </w:r>
          </w:p>
        </w:tc>
      </w:tr>
      <w:tr w:rsidR="00001583" w:rsidRPr="0045508A" w14:paraId="1ADC94FA" w14:textId="77777777" w:rsidTr="000D226D">
        <w:trPr>
          <w:jc w:val="center"/>
        </w:trPr>
        <w:tc>
          <w:tcPr>
            <w:tcW w:w="1853" w:type="dxa"/>
          </w:tcPr>
          <w:p w14:paraId="4B1CCA9D" w14:textId="77777777" w:rsidR="00001583" w:rsidRPr="0045508A" w:rsidRDefault="00001583" w:rsidP="000D226D">
            <w:pPr>
              <w:spacing w:before="240" w:line="360" w:lineRule="auto"/>
              <w:jc w:val="center"/>
              <w:rPr>
                <w:rFonts w:ascii="Arial" w:hAnsi="Arial" w:cs="Arial"/>
                <w:noProof/>
              </w:rPr>
            </w:pPr>
            <w:r w:rsidRPr="0045508A">
              <w:rPr>
                <w:rFonts w:ascii="Arial" w:hAnsi="Arial" w:cs="Arial"/>
                <w:noProof/>
                <w:sz w:val="24"/>
              </w:rPr>
              <w:object w:dxaOrig="1274" w:dyaOrig="3398" w14:anchorId="6F471687">
                <v:shape id="_x0000_i1028" type="#_x0000_t75" alt="" style="width:54pt;height:138pt;mso-width-percent:0;mso-height-percent:0;mso-width-percent:0;mso-height-percent:0" o:ole="">
                  <v:imagedata r:id="rId13" o:title=""/>
                </v:shape>
                <o:OLEObject Type="Embed" ProgID="ChemDraw.Document.6.0" ShapeID="_x0000_i1028" DrawAspect="Content" ObjectID="_1696770879" r:id="rId14"/>
              </w:object>
            </w:r>
            <w:r w:rsidRPr="0045508A">
              <w:rPr>
                <w:rFonts w:ascii="Arial" w:eastAsiaTheme="minorEastAsia" w:hAnsi="Arial" w:cs="Arial"/>
              </w:rPr>
              <w:t>Unlabelled</w:t>
            </w:r>
            <w:r w:rsidRPr="0045508A">
              <w:rPr>
                <w:rFonts w:ascii="Arial" w:eastAsiaTheme="minorEastAsia" w:hAnsi="Arial" w:cs="Arial"/>
                <w:b/>
              </w:rPr>
              <w:t xml:space="preserve"> 5</w:t>
            </w:r>
          </w:p>
        </w:tc>
        <w:tc>
          <w:tcPr>
            <w:tcW w:w="2824" w:type="dxa"/>
          </w:tcPr>
          <w:p w14:paraId="2A95CD84" w14:textId="77777777" w:rsidR="00001583" w:rsidRPr="0045508A" w:rsidRDefault="00001583" w:rsidP="000D226D">
            <w:pPr>
              <w:autoSpaceDE w:val="0"/>
              <w:autoSpaceDN w:val="0"/>
              <w:adjustRightInd w:val="0"/>
              <w:spacing w:before="240" w:line="276" w:lineRule="auto"/>
              <w:jc w:val="left"/>
              <w:rPr>
                <w:rFonts w:ascii="Arial" w:eastAsia="宋体" w:hAnsi="Arial" w:cs="Arial"/>
              </w:rPr>
            </w:pPr>
            <w:r w:rsidRPr="0045508A">
              <w:rPr>
                <w:rFonts w:ascii="Arial" w:eastAsia="宋体" w:hAnsi="Arial" w:cs="Arial"/>
              </w:rPr>
              <w:t>[C</w:t>
            </w:r>
            <w:r w:rsidRPr="0045508A">
              <w:rPr>
                <w:rFonts w:ascii="Arial" w:eastAsia="宋体" w:hAnsi="Arial" w:cs="Arial"/>
                <w:vertAlign w:val="subscript"/>
              </w:rPr>
              <w:t>10</w:t>
            </w:r>
            <w:r w:rsidRPr="0045508A">
              <w:rPr>
                <w:rFonts w:ascii="Arial" w:eastAsia="宋体" w:hAnsi="Arial" w:cs="Arial"/>
              </w:rPr>
              <w:t>H</w:t>
            </w:r>
            <w:r w:rsidRPr="0045508A">
              <w:rPr>
                <w:rFonts w:ascii="Arial" w:eastAsia="宋体" w:hAnsi="Arial" w:cs="Arial"/>
                <w:vertAlign w:val="subscript"/>
              </w:rPr>
              <w:t>12</w:t>
            </w:r>
            <w:r w:rsidRPr="0045508A">
              <w:rPr>
                <w:rFonts w:ascii="Arial" w:eastAsia="宋体" w:hAnsi="Arial" w:cs="Arial"/>
              </w:rPr>
              <w:t>N</w:t>
            </w:r>
            <w:r w:rsidRPr="0045508A">
              <w:rPr>
                <w:rFonts w:ascii="Arial" w:eastAsia="宋体" w:hAnsi="Arial" w:cs="Arial"/>
                <w:vertAlign w:val="subscript"/>
              </w:rPr>
              <w:t>3</w:t>
            </w:r>
            <w:r w:rsidRPr="0045508A">
              <w:rPr>
                <w:rFonts w:ascii="Arial" w:eastAsia="宋体" w:hAnsi="Arial" w:cs="Arial"/>
              </w:rPr>
              <w:t>O</w:t>
            </w:r>
            <w:r w:rsidRPr="0045508A">
              <w:rPr>
                <w:rFonts w:ascii="Arial" w:eastAsia="宋体" w:hAnsi="Arial" w:cs="Arial"/>
                <w:vertAlign w:val="subscript"/>
              </w:rPr>
              <w:t>3</w:t>
            </w:r>
            <w:proofErr w:type="gramStart"/>
            <w:r w:rsidRPr="0045508A">
              <w:rPr>
                <w:rFonts w:ascii="Arial" w:eastAsia="宋体" w:hAnsi="Arial" w:cs="Arial"/>
              </w:rPr>
              <w:t>S]</w:t>
            </w:r>
            <w:r w:rsidRPr="0045508A">
              <w:rPr>
                <w:rFonts w:ascii="Arial" w:eastAsia="宋体" w:hAnsi="Arial" w:cs="Arial"/>
                <w:vertAlign w:val="superscript"/>
              </w:rPr>
              <w:t>+</w:t>
            </w:r>
            <w:proofErr w:type="gramEnd"/>
            <w:r w:rsidRPr="0045508A">
              <w:rPr>
                <w:rFonts w:ascii="Arial" w:eastAsia="宋体" w:hAnsi="Arial" w:cs="Arial"/>
              </w:rPr>
              <w:t>, [M+H]</w:t>
            </w:r>
            <w:r w:rsidRPr="0045508A">
              <w:rPr>
                <w:rFonts w:ascii="Arial" w:eastAsia="宋体" w:hAnsi="Arial" w:cs="Arial"/>
                <w:vertAlign w:val="superscript"/>
              </w:rPr>
              <w:t>+</w:t>
            </w:r>
            <w:r w:rsidRPr="0045508A">
              <w:rPr>
                <w:rFonts w:ascii="Arial" w:eastAsia="宋体" w:hAnsi="Arial" w:cs="Arial"/>
              </w:rPr>
              <w:t>,</w:t>
            </w:r>
          </w:p>
          <w:p w14:paraId="4FFA0AAF"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 xml:space="preserve">calculated: 254.0594,    </w:t>
            </w:r>
          </w:p>
          <w:p w14:paraId="4678AB39"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found: 254.0595,</w:t>
            </w:r>
            <w:r w:rsidRPr="0045508A">
              <w:rPr>
                <w:rFonts w:ascii="Arial" w:hAnsi="Arial" w:cs="Arial"/>
              </w:rPr>
              <w:t xml:space="preserve"> </w:t>
            </w:r>
          </w:p>
          <w:p w14:paraId="1E4D86C5" w14:textId="77777777" w:rsidR="00001583" w:rsidRPr="0045508A" w:rsidRDefault="00001583" w:rsidP="000D226D">
            <w:pPr>
              <w:autoSpaceDE w:val="0"/>
              <w:autoSpaceDN w:val="0"/>
              <w:adjustRightInd w:val="0"/>
              <w:spacing w:line="276" w:lineRule="auto"/>
              <w:jc w:val="left"/>
              <w:rPr>
                <w:rFonts w:ascii="Arial" w:hAnsi="Arial" w:cs="Arial"/>
              </w:rPr>
            </w:pPr>
            <w:r w:rsidRPr="0045508A">
              <w:rPr>
                <w:rFonts w:ascii="Arial" w:hAnsi="Arial" w:cs="Arial"/>
              </w:rPr>
              <w:t xml:space="preserve">MS/MS: </w:t>
            </w:r>
          </w:p>
          <w:p w14:paraId="1F37FDF9"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hAnsi="Arial" w:cs="Arial"/>
              </w:rPr>
              <w:t xml:space="preserve">156.0108 </w:t>
            </w:r>
            <w:r w:rsidRPr="0045508A">
              <w:rPr>
                <w:rFonts w:ascii="Arial" w:eastAsia="宋体" w:hAnsi="Arial" w:cs="Arial"/>
              </w:rPr>
              <w:t>[M−C</w:t>
            </w:r>
            <w:r w:rsidRPr="0045508A">
              <w:rPr>
                <w:rFonts w:ascii="Arial" w:eastAsia="宋体" w:hAnsi="Arial" w:cs="Arial"/>
                <w:vertAlign w:val="subscript"/>
              </w:rPr>
              <w:t>4</w:t>
            </w:r>
            <w:r w:rsidRPr="0045508A">
              <w:rPr>
                <w:rFonts w:ascii="Arial" w:eastAsia="宋体" w:hAnsi="Arial" w:cs="Arial"/>
              </w:rPr>
              <w:t>H</w:t>
            </w:r>
            <w:r w:rsidRPr="0045508A">
              <w:rPr>
                <w:rFonts w:ascii="Arial" w:eastAsia="宋体" w:hAnsi="Arial" w:cs="Arial"/>
                <w:vertAlign w:val="subscript"/>
              </w:rPr>
              <w:t>5</w:t>
            </w:r>
            <w:r w:rsidRPr="0045508A">
              <w:rPr>
                <w:rFonts w:ascii="Arial" w:eastAsia="宋体" w:hAnsi="Arial" w:cs="Arial"/>
              </w:rPr>
              <w:t>N</w:t>
            </w:r>
            <w:r w:rsidRPr="0045508A">
              <w:rPr>
                <w:rFonts w:ascii="Arial" w:eastAsia="宋体" w:hAnsi="Arial" w:cs="Arial"/>
                <w:vertAlign w:val="subscript"/>
              </w:rPr>
              <w:t>2</w:t>
            </w:r>
            <w:proofErr w:type="gramStart"/>
            <w:r w:rsidRPr="0045508A">
              <w:rPr>
                <w:rFonts w:ascii="Arial" w:eastAsia="宋体" w:hAnsi="Arial" w:cs="Arial"/>
              </w:rPr>
              <w:t>O]</w:t>
            </w:r>
            <w:r w:rsidRPr="0045508A">
              <w:rPr>
                <w:rFonts w:ascii="Arial" w:eastAsia="宋体" w:hAnsi="Arial" w:cs="Arial"/>
                <w:vertAlign w:val="superscript"/>
              </w:rPr>
              <w:t>+</w:t>
            </w:r>
            <w:proofErr w:type="gramEnd"/>
            <w:r w:rsidRPr="0045508A">
              <w:rPr>
                <w:rFonts w:ascii="Arial" w:eastAsia="宋体" w:hAnsi="Arial" w:cs="Arial"/>
              </w:rPr>
              <w:t xml:space="preserve">, </w:t>
            </w:r>
          </w:p>
          <w:p w14:paraId="4216FB18"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108.0448 [M−C</w:t>
            </w:r>
            <w:r w:rsidRPr="0045508A">
              <w:rPr>
                <w:rFonts w:ascii="Arial" w:eastAsia="宋体" w:hAnsi="Arial" w:cs="Arial"/>
                <w:vertAlign w:val="subscript"/>
              </w:rPr>
              <w:t>4</w:t>
            </w:r>
            <w:r w:rsidRPr="0045508A">
              <w:rPr>
                <w:rFonts w:ascii="Arial" w:eastAsia="宋体" w:hAnsi="Arial" w:cs="Arial"/>
              </w:rPr>
              <w:t>H</w:t>
            </w:r>
            <w:r w:rsidRPr="0045508A">
              <w:rPr>
                <w:rFonts w:ascii="Arial" w:eastAsia="宋体" w:hAnsi="Arial" w:cs="Arial"/>
                <w:vertAlign w:val="subscript"/>
              </w:rPr>
              <w:t>5</w:t>
            </w:r>
            <w:r w:rsidRPr="0045508A">
              <w:rPr>
                <w:rFonts w:ascii="Arial" w:eastAsia="宋体" w:hAnsi="Arial" w:cs="Arial"/>
              </w:rPr>
              <w:t>N</w:t>
            </w:r>
            <w:r w:rsidRPr="0045508A">
              <w:rPr>
                <w:rFonts w:ascii="Arial" w:eastAsia="宋体" w:hAnsi="Arial" w:cs="Arial"/>
                <w:vertAlign w:val="subscript"/>
              </w:rPr>
              <w:t>2</w:t>
            </w:r>
            <w:r w:rsidRPr="0045508A">
              <w:rPr>
                <w:rFonts w:ascii="Arial" w:eastAsia="宋体" w:hAnsi="Arial" w:cs="Arial"/>
              </w:rPr>
              <w:t>O</w:t>
            </w:r>
            <w:r w:rsidRPr="0045508A">
              <w:rPr>
                <w:rFonts w:ascii="Arial" w:eastAsia="宋体" w:hAnsi="Arial" w:cs="Arial"/>
                <w:vertAlign w:val="subscript"/>
              </w:rPr>
              <w:t>2</w:t>
            </w:r>
            <w:proofErr w:type="gramStart"/>
            <w:r w:rsidRPr="0045508A">
              <w:rPr>
                <w:rFonts w:ascii="Arial" w:eastAsia="宋体" w:hAnsi="Arial" w:cs="Arial"/>
              </w:rPr>
              <w:t>S]</w:t>
            </w:r>
            <w:r w:rsidRPr="0045508A">
              <w:rPr>
                <w:rFonts w:ascii="Arial" w:eastAsia="宋体" w:hAnsi="Arial" w:cs="Arial"/>
                <w:vertAlign w:val="superscript"/>
              </w:rPr>
              <w:t>+</w:t>
            </w:r>
            <w:proofErr w:type="gramEnd"/>
            <w:r w:rsidRPr="0045508A">
              <w:rPr>
                <w:rFonts w:ascii="Arial" w:eastAsia="宋体" w:hAnsi="Arial" w:cs="Arial"/>
              </w:rPr>
              <w:t>,</w:t>
            </w:r>
          </w:p>
          <w:p w14:paraId="06ABA60F"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92.0538 [M−C</w:t>
            </w:r>
            <w:r w:rsidRPr="0045508A">
              <w:rPr>
                <w:rFonts w:ascii="Arial" w:eastAsia="宋体" w:hAnsi="Arial" w:cs="Arial"/>
                <w:vertAlign w:val="subscript"/>
              </w:rPr>
              <w:t>4</w:t>
            </w:r>
            <w:r w:rsidRPr="0045508A">
              <w:rPr>
                <w:rFonts w:ascii="Arial" w:eastAsia="宋体" w:hAnsi="Arial" w:cs="Arial"/>
              </w:rPr>
              <w:t>H</w:t>
            </w:r>
            <w:r w:rsidRPr="0045508A">
              <w:rPr>
                <w:rFonts w:ascii="Arial" w:eastAsia="宋体" w:hAnsi="Arial" w:cs="Arial"/>
                <w:vertAlign w:val="subscript"/>
              </w:rPr>
              <w:t>5</w:t>
            </w:r>
            <w:r w:rsidRPr="0045508A">
              <w:rPr>
                <w:rFonts w:ascii="Arial" w:eastAsia="宋体" w:hAnsi="Arial" w:cs="Arial"/>
              </w:rPr>
              <w:t>N</w:t>
            </w:r>
            <w:r w:rsidRPr="0045508A">
              <w:rPr>
                <w:rFonts w:ascii="Arial" w:eastAsia="宋体" w:hAnsi="Arial" w:cs="Arial"/>
                <w:vertAlign w:val="subscript"/>
              </w:rPr>
              <w:t>2</w:t>
            </w:r>
            <w:r w:rsidRPr="0045508A">
              <w:rPr>
                <w:rFonts w:ascii="Arial" w:eastAsia="宋体" w:hAnsi="Arial" w:cs="Arial"/>
              </w:rPr>
              <w:t>O</w:t>
            </w:r>
            <w:r w:rsidRPr="0045508A">
              <w:rPr>
                <w:rFonts w:ascii="Arial" w:eastAsia="宋体" w:hAnsi="Arial" w:cs="Arial"/>
                <w:vertAlign w:val="subscript"/>
              </w:rPr>
              <w:t>3</w:t>
            </w:r>
            <w:proofErr w:type="gramStart"/>
            <w:r w:rsidRPr="0045508A">
              <w:rPr>
                <w:rFonts w:ascii="Arial" w:eastAsia="宋体" w:hAnsi="Arial" w:cs="Arial"/>
              </w:rPr>
              <w:t>S]</w:t>
            </w:r>
            <w:r w:rsidRPr="0045508A">
              <w:rPr>
                <w:rFonts w:ascii="Arial" w:eastAsia="宋体" w:hAnsi="Arial" w:cs="Arial"/>
                <w:vertAlign w:val="superscript"/>
              </w:rPr>
              <w:t>+</w:t>
            </w:r>
            <w:proofErr w:type="gramEnd"/>
            <w:r w:rsidRPr="0045508A">
              <w:rPr>
                <w:rFonts w:ascii="Arial" w:eastAsia="宋体" w:hAnsi="Arial" w:cs="Arial"/>
              </w:rPr>
              <w:t>.</w:t>
            </w:r>
          </w:p>
        </w:tc>
        <w:tc>
          <w:tcPr>
            <w:tcW w:w="2693" w:type="dxa"/>
          </w:tcPr>
          <w:p w14:paraId="020E34DE" w14:textId="77777777" w:rsidR="00001583" w:rsidRPr="0045508A" w:rsidRDefault="00001583" w:rsidP="000D226D">
            <w:pPr>
              <w:spacing w:before="240" w:line="276" w:lineRule="auto"/>
              <w:jc w:val="left"/>
              <w:rPr>
                <w:rFonts w:ascii="Arial" w:hAnsi="Arial" w:cs="Arial"/>
                <w:szCs w:val="21"/>
              </w:rPr>
            </w:pPr>
            <w:r w:rsidRPr="0045508A">
              <w:rPr>
                <w:rFonts w:ascii="Arial" w:hAnsi="Arial" w:cs="Arial"/>
                <w:szCs w:val="21"/>
              </w:rPr>
              <w:t xml:space="preserve">10.92 (1H, s, NH), </w:t>
            </w:r>
          </w:p>
          <w:p w14:paraId="760ECA97" w14:textId="77777777" w:rsidR="00001583" w:rsidRPr="0045508A" w:rsidRDefault="00001583" w:rsidP="000D226D">
            <w:pPr>
              <w:spacing w:line="276" w:lineRule="auto"/>
              <w:jc w:val="left"/>
              <w:rPr>
                <w:rFonts w:ascii="Arial" w:hAnsi="Arial" w:cs="Arial"/>
                <w:szCs w:val="21"/>
              </w:rPr>
            </w:pPr>
            <w:r w:rsidRPr="0045508A">
              <w:rPr>
                <w:rFonts w:ascii="Arial" w:hAnsi="Arial" w:cs="Arial"/>
                <w:szCs w:val="21"/>
              </w:rPr>
              <w:t>7.46 (2H, d, H-3, H-5),</w:t>
            </w:r>
          </w:p>
          <w:p w14:paraId="307EE790" w14:textId="77777777" w:rsidR="00001583" w:rsidRPr="0045508A" w:rsidRDefault="00001583" w:rsidP="000D226D">
            <w:pPr>
              <w:spacing w:line="276" w:lineRule="auto"/>
              <w:jc w:val="left"/>
              <w:rPr>
                <w:rFonts w:ascii="Arial" w:hAnsi="Arial" w:cs="Arial"/>
                <w:szCs w:val="21"/>
              </w:rPr>
            </w:pPr>
            <w:r w:rsidRPr="0045508A">
              <w:rPr>
                <w:rFonts w:ascii="Arial" w:hAnsi="Arial" w:cs="Arial"/>
                <w:szCs w:val="21"/>
              </w:rPr>
              <w:t xml:space="preserve">6.57 (2H, d, H-2, H-6), </w:t>
            </w:r>
          </w:p>
          <w:p w14:paraId="0F864EAA"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hAnsi="Arial" w:cs="Arial"/>
                <w:szCs w:val="21"/>
              </w:rPr>
              <w:t>6.08 (3H, d, H-8, NH</w:t>
            </w:r>
            <w:r w:rsidRPr="0045508A">
              <w:rPr>
                <w:rFonts w:ascii="Arial" w:hAnsi="Arial" w:cs="Arial"/>
                <w:szCs w:val="21"/>
                <w:vertAlign w:val="subscript"/>
              </w:rPr>
              <w:t>2</w:t>
            </w:r>
            <w:r w:rsidRPr="0045508A">
              <w:rPr>
                <w:rFonts w:ascii="Arial" w:hAnsi="Arial" w:cs="Arial"/>
                <w:szCs w:val="21"/>
              </w:rPr>
              <w:t>),</w:t>
            </w:r>
          </w:p>
          <w:p w14:paraId="2E8490F2" w14:textId="77777777" w:rsidR="00001583" w:rsidRPr="0045508A" w:rsidRDefault="00001583" w:rsidP="000D226D">
            <w:pPr>
              <w:spacing w:line="276" w:lineRule="auto"/>
              <w:jc w:val="left"/>
              <w:rPr>
                <w:rFonts w:ascii="Arial" w:hAnsi="Arial" w:cs="Arial"/>
                <w:szCs w:val="21"/>
              </w:rPr>
            </w:pPr>
            <w:r w:rsidRPr="0045508A">
              <w:rPr>
                <w:rFonts w:ascii="Arial" w:hAnsi="Arial" w:cs="Arial"/>
                <w:szCs w:val="21"/>
              </w:rPr>
              <w:t>2.28 (3H, s, H-10)</w:t>
            </w:r>
            <w:r w:rsidRPr="0045508A">
              <w:rPr>
                <w:rFonts w:ascii="Arial" w:eastAsiaTheme="minorEastAsia" w:hAnsi="Arial" w:cs="Arial"/>
                <w:szCs w:val="21"/>
              </w:rPr>
              <w:t>.</w:t>
            </w:r>
          </w:p>
        </w:tc>
        <w:tc>
          <w:tcPr>
            <w:tcW w:w="2068" w:type="dxa"/>
          </w:tcPr>
          <w:p w14:paraId="2EB96ECE" w14:textId="77777777" w:rsidR="00001583" w:rsidRPr="0045508A" w:rsidRDefault="00001583" w:rsidP="000D226D">
            <w:pPr>
              <w:spacing w:before="240" w:line="276" w:lineRule="auto"/>
              <w:rPr>
                <w:rFonts w:ascii="Arial" w:eastAsia="宋体" w:hAnsi="Arial" w:cs="Arial"/>
                <w:szCs w:val="21"/>
              </w:rPr>
            </w:pPr>
            <w:r w:rsidRPr="0045508A">
              <w:rPr>
                <w:rFonts w:ascii="Arial" w:eastAsia="宋体" w:hAnsi="Arial" w:cs="Arial"/>
                <w:szCs w:val="21"/>
              </w:rPr>
              <w:t>170.03 (C-9), 158.09 (C-7), 153.39 (C-1), 128.97 (C-3, C-5), 124.27 (C-4), 112.74 (C-2, C-6), 95.41 (C-8), 12.12 (C-10).</w:t>
            </w:r>
          </w:p>
        </w:tc>
      </w:tr>
      <w:tr w:rsidR="00001583" w:rsidRPr="0045508A" w14:paraId="4E90DE8F" w14:textId="77777777" w:rsidTr="000D226D">
        <w:trPr>
          <w:jc w:val="center"/>
        </w:trPr>
        <w:tc>
          <w:tcPr>
            <w:tcW w:w="1853" w:type="dxa"/>
          </w:tcPr>
          <w:p w14:paraId="1B4C00E1" w14:textId="77777777" w:rsidR="00001583" w:rsidRPr="0045508A" w:rsidRDefault="00001583" w:rsidP="000D226D">
            <w:pPr>
              <w:spacing w:line="360" w:lineRule="auto"/>
              <w:jc w:val="center"/>
              <w:rPr>
                <w:rFonts w:ascii="Arial" w:eastAsiaTheme="minorEastAsia" w:hAnsi="Arial" w:cs="Arial"/>
                <w:szCs w:val="21"/>
              </w:rPr>
            </w:pPr>
            <w:r w:rsidRPr="0045508A">
              <w:rPr>
                <w:rFonts w:ascii="Arial" w:hAnsi="Arial" w:cs="Arial"/>
                <w:noProof/>
                <w:sz w:val="24"/>
              </w:rPr>
              <w:object w:dxaOrig="1790" w:dyaOrig="3584" w14:anchorId="15381C07">
                <v:shape id="_x0000_i1029" type="#_x0000_t75" alt="" style="width:1in;height:2in;mso-width-percent:0;mso-height-percent:0;mso-width-percent:0;mso-height-percent:0" o:ole="">
                  <v:imagedata r:id="rId15" o:title=""/>
                </v:shape>
                <o:OLEObject Type="Embed" ProgID="ChemDraw.Document.6.0" ShapeID="_x0000_i1029" DrawAspect="Content" ObjectID="_1696770880" r:id="rId16"/>
              </w:object>
            </w:r>
          </w:p>
          <w:p w14:paraId="4DCA8B35" w14:textId="77777777" w:rsidR="00001583" w:rsidRPr="0045508A" w:rsidRDefault="00001583" w:rsidP="000D226D">
            <w:pPr>
              <w:spacing w:line="276" w:lineRule="auto"/>
              <w:rPr>
                <w:rFonts w:ascii="Arial" w:eastAsiaTheme="minorEastAsia" w:hAnsi="Arial" w:cs="Arial"/>
                <w:b/>
                <w:szCs w:val="21"/>
              </w:rPr>
            </w:pPr>
            <w:r w:rsidRPr="0045508A">
              <w:rPr>
                <w:rFonts w:ascii="Arial" w:eastAsiaTheme="minorEastAsia" w:hAnsi="Arial" w:cs="Arial"/>
                <w:szCs w:val="21"/>
              </w:rPr>
              <w:t xml:space="preserve"> Unlabelled </w:t>
            </w:r>
            <w:r w:rsidRPr="0045508A">
              <w:rPr>
                <w:rFonts w:ascii="Arial" w:eastAsiaTheme="minorEastAsia" w:hAnsi="Arial" w:cs="Arial"/>
                <w:b/>
                <w:szCs w:val="21"/>
              </w:rPr>
              <w:t>6</w:t>
            </w:r>
          </w:p>
        </w:tc>
        <w:tc>
          <w:tcPr>
            <w:tcW w:w="2824" w:type="dxa"/>
          </w:tcPr>
          <w:p w14:paraId="6E4B576D"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[C</w:t>
            </w:r>
            <w:r w:rsidRPr="0045508A">
              <w:rPr>
                <w:rFonts w:ascii="Arial" w:eastAsia="宋体" w:hAnsi="Arial" w:cs="Arial"/>
                <w:szCs w:val="21"/>
                <w:vertAlign w:val="subscript"/>
              </w:rPr>
              <w:t>13</w:t>
            </w:r>
            <w:r w:rsidRPr="0045508A">
              <w:rPr>
                <w:rFonts w:ascii="Arial" w:eastAsia="宋体" w:hAnsi="Arial" w:cs="Arial"/>
                <w:szCs w:val="21"/>
              </w:rPr>
              <w:t>H</w:t>
            </w:r>
            <w:r w:rsidRPr="0045508A">
              <w:rPr>
                <w:rFonts w:ascii="Arial" w:eastAsia="宋体" w:hAnsi="Arial" w:cs="Arial"/>
                <w:szCs w:val="21"/>
                <w:vertAlign w:val="subscript"/>
              </w:rPr>
              <w:t>14</w:t>
            </w:r>
            <w:r w:rsidRPr="0045508A">
              <w:rPr>
                <w:rFonts w:ascii="Arial" w:eastAsia="宋体" w:hAnsi="Arial" w:cs="Arial"/>
                <w:szCs w:val="21"/>
              </w:rPr>
              <w:t>N</w:t>
            </w:r>
            <w:r w:rsidRPr="0045508A">
              <w:rPr>
                <w:rFonts w:ascii="Arial" w:eastAsia="宋体" w:hAnsi="Arial" w:cs="Arial"/>
                <w:szCs w:val="21"/>
                <w:vertAlign w:val="subscript"/>
              </w:rPr>
              <w:t>4</w:t>
            </w:r>
            <w:r w:rsidRPr="0045508A">
              <w:rPr>
                <w:rFonts w:ascii="Arial" w:eastAsia="宋体" w:hAnsi="Arial" w:cs="Arial"/>
                <w:szCs w:val="21"/>
              </w:rPr>
              <w:t>O</w:t>
            </w:r>
            <w:r w:rsidRPr="0045508A">
              <w:rPr>
                <w:rFonts w:ascii="Arial" w:eastAsia="宋体" w:hAnsi="Arial" w:cs="Arial"/>
                <w:szCs w:val="21"/>
                <w:vertAlign w:val="subscript"/>
              </w:rPr>
              <w:t>4</w:t>
            </w:r>
            <w:r w:rsidRPr="0045508A">
              <w:rPr>
                <w:rFonts w:ascii="Arial" w:eastAsia="宋体" w:hAnsi="Arial" w:cs="Arial"/>
                <w:szCs w:val="21"/>
              </w:rPr>
              <w:t>S]</w:t>
            </w:r>
            <w:r w:rsidRPr="0045508A">
              <w:rPr>
                <w:rFonts w:ascii="Arial" w:eastAsia="宋体" w:hAnsi="Arial" w:cs="Arial"/>
                <w:szCs w:val="21"/>
                <w:vertAlign w:val="superscript"/>
              </w:rPr>
              <w:sym w:font="Symbol" w:char="F02D"/>
            </w:r>
            <w:r w:rsidRPr="0045508A">
              <w:rPr>
                <w:rFonts w:ascii="Arial" w:eastAsia="宋体" w:hAnsi="Arial" w:cs="Arial"/>
                <w:szCs w:val="21"/>
              </w:rPr>
              <w:t>, [M−H]</w:t>
            </w:r>
            <w:r w:rsidRPr="0045508A">
              <w:rPr>
                <w:rFonts w:ascii="Arial" w:eastAsia="宋体" w:hAnsi="Arial" w:cs="Arial"/>
                <w:szCs w:val="21"/>
                <w:vertAlign w:val="superscript"/>
              </w:rPr>
              <w:sym w:font="Symbol" w:char="F02D"/>
            </w:r>
            <w:r w:rsidRPr="0045508A">
              <w:rPr>
                <w:rFonts w:ascii="Arial" w:eastAsia="宋体" w:hAnsi="Arial" w:cs="Arial"/>
                <w:szCs w:val="21"/>
              </w:rPr>
              <w:t xml:space="preserve">, </w:t>
            </w:r>
          </w:p>
          <w:p w14:paraId="5B65F55F"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 xml:space="preserve">calculated: 321.0663, </w:t>
            </w:r>
          </w:p>
          <w:p w14:paraId="71831241"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found: 321.0696,</w:t>
            </w:r>
          </w:p>
          <w:p w14:paraId="4C603229" w14:textId="77777777" w:rsidR="00001583" w:rsidRPr="0045508A" w:rsidRDefault="00001583" w:rsidP="000D226D">
            <w:pPr>
              <w:spacing w:line="360" w:lineRule="auto"/>
              <w:jc w:val="left"/>
              <w:rPr>
                <w:rFonts w:ascii="Arial" w:hAnsi="Arial" w:cs="Arial"/>
                <w:szCs w:val="21"/>
              </w:rPr>
            </w:pPr>
            <w:r w:rsidRPr="0045508A">
              <w:rPr>
                <w:rFonts w:ascii="Arial" w:hAnsi="Arial" w:cs="Arial"/>
                <w:szCs w:val="21"/>
              </w:rPr>
              <w:t>MS/MS:</w:t>
            </w:r>
          </w:p>
          <w:p w14:paraId="21713420" w14:textId="77777777" w:rsidR="00001583" w:rsidRPr="0045508A" w:rsidRDefault="00001583" w:rsidP="000D226D">
            <w:pPr>
              <w:spacing w:line="360" w:lineRule="auto"/>
              <w:jc w:val="left"/>
              <w:rPr>
                <w:rFonts w:ascii="Arial" w:eastAsia="宋体" w:hAnsi="Arial" w:cs="Arial"/>
                <w:szCs w:val="21"/>
              </w:rPr>
            </w:pPr>
            <w:r w:rsidRPr="0045508A">
              <w:rPr>
                <w:rFonts w:ascii="Arial" w:hAnsi="Arial" w:cs="Arial"/>
                <w:szCs w:val="21"/>
              </w:rPr>
              <w:t xml:space="preserve">134.0618 </w:t>
            </w:r>
            <w:r w:rsidRPr="0045508A">
              <w:rPr>
                <w:rFonts w:ascii="Arial" w:eastAsia="宋体" w:hAnsi="Arial" w:cs="Arial"/>
                <w:szCs w:val="21"/>
              </w:rPr>
              <w:t>[M−C</w:t>
            </w:r>
            <w:r w:rsidRPr="0045508A">
              <w:rPr>
                <w:rFonts w:ascii="Arial" w:eastAsia="宋体" w:hAnsi="Arial" w:cs="Arial"/>
                <w:szCs w:val="21"/>
                <w:vertAlign w:val="subscript"/>
              </w:rPr>
              <w:t>5</w:t>
            </w:r>
            <w:r w:rsidRPr="0045508A">
              <w:rPr>
                <w:rFonts w:ascii="Arial" w:eastAsia="宋体" w:hAnsi="Arial" w:cs="Arial"/>
                <w:szCs w:val="21"/>
              </w:rPr>
              <w:t>H</w:t>
            </w:r>
            <w:r w:rsidRPr="0045508A">
              <w:rPr>
                <w:rFonts w:ascii="Arial" w:eastAsia="宋体" w:hAnsi="Arial" w:cs="Arial"/>
                <w:szCs w:val="21"/>
                <w:vertAlign w:val="subscript"/>
              </w:rPr>
              <w:t>6</w:t>
            </w:r>
            <w:r w:rsidRPr="0045508A">
              <w:rPr>
                <w:rFonts w:ascii="Arial" w:eastAsia="宋体" w:hAnsi="Arial" w:cs="Arial"/>
                <w:szCs w:val="21"/>
              </w:rPr>
              <w:t>N</w:t>
            </w:r>
            <w:r w:rsidRPr="0045508A">
              <w:rPr>
                <w:rFonts w:ascii="Arial" w:eastAsia="宋体" w:hAnsi="Arial" w:cs="Arial"/>
                <w:szCs w:val="21"/>
                <w:vertAlign w:val="subscript"/>
              </w:rPr>
              <w:t>3</w:t>
            </w:r>
            <w:r w:rsidRPr="0045508A">
              <w:rPr>
                <w:rFonts w:ascii="Arial" w:eastAsia="宋体" w:hAnsi="Arial" w:cs="Arial"/>
                <w:szCs w:val="21"/>
              </w:rPr>
              <w:t>O</w:t>
            </w:r>
            <w:r w:rsidRPr="0045508A">
              <w:rPr>
                <w:rFonts w:ascii="Arial" w:eastAsia="宋体" w:hAnsi="Arial" w:cs="Arial"/>
                <w:szCs w:val="21"/>
                <w:vertAlign w:val="subscript"/>
              </w:rPr>
              <w:t>3</w:t>
            </w:r>
            <w:r w:rsidRPr="0045508A">
              <w:rPr>
                <w:rFonts w:ascii="Arial" w:eastAsia="宋体" w:hAnsi="Arial" w:cs="Arial"/>
                <w:szCs w:val="21"/>
              </w:rPr>
              <w:t>S]</w:t>
            </w:r>
            <w:r w:rsidRPr="0045508A">
              <w:rPr>
                <w:rFonts w:ascii="Arial" w:eastAsia="宋体" w:hAnsi="Arial" w:cs="Arial"/>
                <w:szCs w:val="21"/>
                <w:vertAlign w:val="superscript"/>
              </w:rPr>
              <w:sym w:font="Symbol" w:char="F02D"/>
            </w:r>
            <w:r w:rsidRPr="0045508A">
              <w:rPr>
                <w:rFonts w:ascii="Arial" w:eastAsia="宋体" w:hAnsi="Arial" w:cs="Arial"/>
                <w:szCs w:val="21"/>
              </w:rPr>
              <w:t xml:space="preserve">, </w:t>
            </w:r>
          </w:p>
          <w:p w14:paraId="0EE97251"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122.0366 [M−C</w:t>
            </w:r>
            <w:r w:rsidRPr="0045508A">
              <w:rPr>
                <w:rFonts w:ascii="Arial" w:eastAsia="宋体" w:hAnsi="Arial" w:cs="Arial"/>
                <w:szCs w:val="21"/>
                <w:vertAlign w:val="subscript"/>
              </w:rPr>
              <w:t>8</w:t>
            </w:r>
            <w:r w:rsidRPr="0045508A">
              <w:rPr>
                <w:rFonts w:ascii="Arial" w:eastAsia="宋体" w:hAnsi="Arial" w:cs="Arial"/>
                <w:szCs w:val="21"/>
              </w:rPr>
              <w:t>H</w:t>
            </w:r>
            <w:r w:rsidRPr="0045508A">
              <w:rPr>
                <w:rFonts w:ascii="Arial" w:eastAsia="宋体" w:hAnsi="Arial" w:cs="Arial"/>
                <w:szCs w:val="21"/>
                <w:vertAlign w:val="subscript"/>
              </w:rPr>
              <w:t>10</w:t>
            </w:r>
            <w:r w:rsidRPr="0045508A">
              <w:rPr>
                <w:rFonts w:ascii="Arial" w:eastAsia="宋体" w:hAnsi="Arial" w:cs="Arial"/>
                <w:szCs w:val="21"/>
              </w:rPr>
              <w:t>NO</w:t>
            </w:r>
            <w:r w:rsidRPr="0045508A">
              <w:rPr>
                <w:rFonts w:ascii="Arial" w:eastAsia="宋体" w:hAnsi="Arial" w:cs="Arial"/>
                <w:szCs w:val="21"/>
                <w:vertAlign w:val="subscript"/>
              </w:rPr>
              <w:t>3</w:t>
            </w:r>
            <w:r w:rsidRPr="0045508A">
              <w:rPr>
                <w:rFonts w:ascii="Arial" w:eastAsia="宋体" w:hAnsi="Arial" w:cs="Arial"/>
                <w:szCs w:val="21"/>
              </w:rPr>
              <w:t>S]</w:t>
            </w:r>
            <w:r w:rsidRPr="0045508A">
              <w:rPr>
                <w:rFonts w:ascii="Arial" w:eastAsia="宋体" w:hAnsi="Arial" w:cs="Arial"/>
                <w:szCs w:val="21"/>
                <w:vertAlign w:val="superscript"/>
              </w:rPr>
              <w:sym w:font="Symbol" w:char="F02D"/>
            </w:r>
            <w:r w:rsidRPr="0045508A">
              <w:rPr>
                <w:rFonts w:ascii="Arial" w:eastAsia="宋体" w:hAnsi="Arial" w:cs="Arial"/>
                <w:szCs w:val="21"/>
              </w:rPr>
              <w:t>,</w:t>
            </w:r>
          </w:p>
          <w:p w14:paraId="2CD333DE"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szCs w:val="21"/>
              </w:rPr>
              <w:t>92.0507 [M−C</w:t>
            </w:r>
            <w:r w:rsidRPr="0045508A">
              <w:rPr>
                <w:rFonts w:ascii="Arial" w:eastAsia="宋体" w:hAnsi="Arial" w:cs="Arial"/>
                <w:szCs w:val="21"/>
                <w:vertAlign w:val="subscript"/>
              </w:rPr>
              <w:t>7</w:t>
            </w:r>
            <w:r w:rsidRPr="0045508A">
              <w:rPr>
                <w:rFonts w:ascii="Arial" w:eastAsia="宋体" w:hAnsi="Arial" w:cs="Arial"/>
                <w:szCs w:val="21"/>
              </w:rPr>
              <w:t>H</w:t>
            </w:r>
            <w:r w:rsidRPr="0045508A">
              <w:rPr>
                <w:rFonts w:ascii="Arial" w:eastAsia="宋体" w:hAnsi="Arial" w:cs="Arial"/>
                <w:szCs w:val="21"/>
                <w:vertAlign w:val="subscript"/>
              </w:rPr>
              <w:t>8</w:t>
            </w:r>
            <w:r w:rsidRPr="0045508A">
              <w:rPr>
                <w:rFonts w:ascii="Arial" w:eastAsia="宋体" w:hAnsi="Arial" w:cs="Arial"/>
                <w:szCs w:val="21"/>
              </w:rPr>
              <w:t>N</w:t>
            </w:r>
            <w:r w:rsidRPr="0045508A">
              <w:rPr>
                <w:rFonts w:ascii="Arial" w:eastAsia="宋体" w:hAnsi="Arial" w:cs="Arial"/>
                <w:szCs w:val="21"/>
                <w:vertAlign w:val="subscript"/>
              </w:rPr>
              <w:t>3</w:t>
            </w:r>
            <w:r w:rsidRPr="0045508A">
              <w:rPr>
                <w:rFonts w:ascii="Arial" w:eastAsia="宋体" w:hAnsi="Arial" w:cs="Arial"/>
                <w:szCs w:val="21"/>
              </w:rPr>
              <w:t>O</w:t>
            </w:r>
            <w:r w:rsidRPr="0045508A">
              <w:rPr>
                <w:rFonts w:ascii="Arial" w:eastAsia="宋体" w:hAnsi="Arial" w:cs="Arial"/>
                <w:szCs w:val="21"/>
                <w:vertAlign w:val="subscript"/>
              </w:rPr>
              <w:t>4</w:t>
            </w:r>
            <w:r w:rsidRPr="0045508A">
              <w:rPr>
                <w:rFonts w:ascii="Arial" w:eastAsia="宋体" w:hAnsi="Arial" w:cs="Arial"/>
                <w:szCs w:val="21"/>
              </w:rPr>
              <w:t>S]</w:t>
            </w:r>
            <w:r w:rsidRPr="0045508A">
              <w:rPr>
                <w:rFonts w:ascii="Arial" w:eastAsia="宋体" w:hAnsi="Arial" w:cs="Arial"/>
                <w:szCs w:val="21"/>
                <w:vertAlign w:val="superscript"/>
              </w:rPr>
              <w:sym w:font="Symbol" w:char="F02D"/>
            </w:r>
            <w:r w:rsidRPr="0045508A">
              <w:rPr>
                <w:rFonts w:ascii="Arial" w:eastAsia="宋体" w:hAnsi="Arial" w:cs="Arial"/>
                <w:szCs w:val="21"/>
              </w:rPr>
              <w:t>.</w:t>
            </w:r>
          </w:p>
        </w:tc>
        <w:tc>
          <w:tcPr>
            <w:tcW w:w="2693" w:type="dxa"/>
          </w:tcPr>
          <w:p w14:paraId="3D798618"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hAnsi="Arial" w:cs="Arial"/>
                <w:szCs w:val="21"/>
              </w:rPr>
              <w:t>11.97 (</w:t>
            </w:r>
            <w:r w:rsidRPr="0045508A">
              <w:rPr>
                <w:rFonts w:ascii="Arial" w:eastAsiaTheme="minorEastAsia" w:hAnsi="Arial" w:cs="Arial"/>
                <w:szCs w:val="21"/>
              </w:rPr>
              <w:t xml:space="preserve">1H, </w:t>
            </w:r>
            <w:r w:rsidRPr="0045508A">
              <w:rPr>
                <w:rFonts w:ascii="Arial" w:hAnsi="Arial" w:cs="Arial"/>
                <w:szCs w:val="21"/>
              </w:rPr>
              <w:t>s,</w:t>
            </w:r>
            <w:r w:rsidRPr="0045508A">
              <w:rPr>
                <w:rFonts w:ascii="Arial" w:eastAsiaTheme="minorEastAsia" w:hAnsi="Arial" w:cs="Arial"/>
                <w:szCs w:val="21"/>
              </w:rPr>
              <w:t xml:space="preserve"> SO</w:t>
            </w:r>
            <w:r w:rsidRPr="0045508A">
              <w:rPr>
                <w:rFonts w:ascii="Arial" w:eastAsiaTheme="minorEastAsia" w:hAnsi="Arial" w:cs="Arial"/>
                <w:szCs w:val="21"/>
                <w:vertAlign w:val="subscript"/>
              </w:rPr>
              <w:t>2</w:t>
            </w:r>
            <w:r w:rsidRPr="0045508A">
              <w:rPr>
                <w:rFonts w:ascii="Arial" w:eastAsiaTheme="minorEastAsia" w:hAnsi="Arial" w:cs="Arial"/>
                <w:szCs w:val="21"/>
              </w:rPr>
              <w:t>NH</w:t>
            </w:r>
            <w:r w:rsidRPr="0045508A">
              <w:rPr>
                <w:rFonts w:ascii="Arial" w:hAnsi="Arial" w:cs="Arial"/>
                <w:szCs w:val="21"/>
              </w:rPr>
              <w:t xml:space="preserve">), </w:t>
            </w:r>
          </w:p>
          <w:p w14:paraId="7A1A1444"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hAnsi="Arial" w:cs="Arial"/>
                <w:szCs w:val="21"/>
              </w:rPr>
              <w:t>10.34 (</w:t>
            </w:r>
            <w:r w:rsidRPr="0045508A">
              <w:rPr>
                <w:rFonts w:ascii="Arial" w:eastAsiaTheme="minorEastAsia" w:hAnsi="Arial" w:cs="Arial"/>
                <w:szCs w:val="21"/>
              </w:rPr>
              <w:t xml:space="preserve">1H, </w:t>
            </w:r>
            <w:r w:rsidRPr="0045508A">
              <w:rPr>
                <w:rFonts w:ascii="Arial" w:hAnsi="Arial" w:cs="Arial"/>
                <w:szCs w:val="21"/>
              </w:rPr>
              <w:t xml:space="preserve">s, </w:t>
            </w:r>
            <w:r w:rsidRPr="0045508A">
              <w:rPr>
                <w:rFonts w:ascii="Arial" w:eastAsiaTheme="minorEastAsia" w:hAnsi="Arial" w:cs="Arial"/>
                <w:szCs w:val="21"/>
              </w:rPr>
              <w:t>N</w:t>
            </w:r>
            <w:r w:rsidRPr="0045508A">
              <w:rPr>
                <w:rFonts w:ascii="Arial" w:hAnsi="Arial" w:cs="Arial"/>
                <w:szCs w:val="21"/>
              </w:rPr>
              <w:t>H</w:t>
            </w:r>
            <w:r w:rsidRPr="0045508A">
              <w:rPr>
                <w:rFonts w:ascii="Arial" w:eastAsiaTheme="minorEastAsia" w:hAnsi="Arial" w:cs="Arial"/>
                <w:szCs w:val="21"/>
              </w:rPr>
              <w:t>CO</w:t>
            </w:r>
            <w:r w:rsidRPr="0045508A">
              <w:rPr>
                <w:rFonts w:ascii="Arial" w:hAnsi="Arial" w:cs="Arial"/>
                <w:szCs w:val="21"/>
              </w:rPr>
              <w:t xml:space="preserve">), </w:t>
            </w:r>
          </w:p>
          <w:p w14:paraId="558874D4"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hAnsi="Arial" w:cs="Arial"/>
                <w:szCs w:val="21"/>
              </w:rPr>
              <w:t>8.40 (</w:t>
            </w:r>
            <w:r w:rsidRPr="0045508A">
              <w:rPr>
                <w:rFonts w:ascii="Arial" w:eastAsiaTheme="minorEastAsia" w:hAnsi="Arial" w:cs="Arial"/>
                <w:szCs w:val="21"/>
              </w:rPr>
              <w:t xml:space="preserve">1H, </w:t>
            </w:r>
            <w:r w:rsidRPr="0045508A">
              <w:rPr>
                <w:rFonts w:ascii="Arial" w:hAnsi="Arial" w:cs="Arial"/>
                <w:szCs w:val="21"/>
              </w:rPr>
              <w:t>d, H</w:t>
            </w:r>
            <w:r w:rsidRPr="0045508A">
              <w:rPr>
                <w:rFonts w:ascii="Arial" w:eastAsiaTheme="minorEastAsia" w:hAnsi="Arial" w:cs="Arial"/>
                <w:szCs w:val="21"/>
              </w:rPr>
              <w:t>-10</w:t>
            </w:r>
            <w:r w:rsidRPr="0045508A">
              <w:rPr>
                <w:rFonts w:ascii="Arial" w:hAnsi="Arial" w:cs="Arial"/>
                <w:szCs w:val="21"/>
              </w:rPr>
              <w:t xml:space="preserve">), </w:t>
            </w:r>
          </w:p>
          <w:p w14:paraId="6EF6DA3B"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hAnsi="Arial" w:cs="Arial"/>
                <w:szCs w:val="21"/>
              </w:rPr>
              <w:t>7.85 (</w:t>
            </w:r>
            <w:r w:rsidRPr="0045508A">
              <w:rPr>
                <w:rFonts w:ascii="Arial" w:eastAsiaTheme="minorEastAsia" w:hAnsi="Arial" w:cs="Arial"/>
                <w:szCs w:val="21"/>
              </w:rPr>
              <w:t xml:space="preserve">2H, </w:t>
            </w:r>
            <w:r w:rsidRPr="0045508A">
              <w:rPr>
                <w:rFonts w:ascii="Arial" w:hAnsi="Arial" w:cs="Arial"/>
                <w:szCs w:val="21"/>
              </w:rPr>
              <w:t>d, H</w:t>
            </w:r>
            <w:r w:rsidRPr="0045508A">
              <w:rPr>
                <w:rFonts w:ascii="Arial" w:eastAsiaTheme="minorEastAsia" w:hAnsi="Arial" w:cs="Arial"/>
                <w:szCs w:val="21"/>
              </w:rPr>
              <w:t>-3, H-5</w:t>
            </w:r>
            <w:r w:rsidRPr="0045508A">
              <w:rPr>
                <w:rFonts w:ascii="Arial" w:hAnsi="Arial" w:cs="Arial"/>
                <w:szCs w:val="21"/>
              </w:rPr>
              <w:t xml:space="preserve">), </w:t>
            </w:r>
          </w:p>
          <w:p w14:paraId="0F1EF4E2"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hAnsi="Arial" w:cs="Arial"/>
                <w:szCs w:val="21"/>
              </w:rPr>
              <w:t>7.74 (</w:t>
            </w:r>
            <w:r w:rsidRPr="0045508A">
              <w:rPr>
                <w:rFonts w:ascii="Arial" w:eastAsiaTheme="minorEastAsia" w:hAnsi="Arial" w:cs="Arial"/>
                <w:szCs w:val="21"/>
              </w:rPr>
              <w:t xml:space="preserve">2H, </w:t>
            </w:r>
            <w:r w:rsidRPr="0045508A">
              <w:rPr>
                <w:rFonts w:ascii="Arial" w:hAnsi="Arial" w:cs="Arial"/>
                <w:szCs w:val="21"/>
              </w:rPr>
              <w:t>d, H</w:t>
            </w:r>
            <w:r w:rsidRPr="0045508A">
              <w:rPr>
                <w:rFonts w:ascii="Arial" w:eastAsiaTheme="minorEastAsia" w:hAnsi="Arial" w:cs="Arial"/>
                <w:szCs w:val="21"/>
              </w:rPr>
              <w:t>-2, H-6</w:t>
            </w:r>
            <w:r w:rsidRPr="0045508A">
              <w:rPr>
                <w:rFonts w:ascii="Arial" w:hAnsi="Arial" w:cs="Arial"/>
                <w:szCs w:val="21"/>
              </w:rPr>
              <w:t xml:space="preserve">), </w:t>
            </w:r>
          </w:p>
          <w:p w14:paraId="31A547DC"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hAnsi="Arial" w:cs="Arial"/>
                <w:szCs w:val="21"/>
              </w:rPr>
              <w:t>6.32 (</w:t>
            </w:r>
            <w:r w:rsidRPr="0045508A">
              <w:rPr>
                <w:rFonts w:ascii="Arial" w:eastAsiaTheme="minorEastAsia" w:hAnsi="Arial" w:cs="Arial"/>
                <w:szCs w:val="21"/>
              </w:rPr>
              <w:t xml:space="preserve">1H, </w:t>
            </w:r>
            <w:r w:rsidRPr="0045508A">
              <w:rPr>
                <w:rFonts w:ascii="Arial" w:hAnsi="Arial" w:cs="Arial"/>
                <w:szCs w:val="21"/>
              </w:rPr>
              <w:t>d, H</w:t>
            </w:r>
            <w:r w:rsidRPr="0045508A">
              <w:rPr>
                <w:rFonts w:ascii="Arial" w:eastAsiaTheme="minorEastAsia" w:hAnsi="Arial" w:cs="Arial"/>
                <w:szCs w:val="21"/>
              </w:rPr>
              <w:t>-8</w:t>
            </w:r>
            <w:r w:rsidRPr="0045508A">
              <w:rPr>
                <w:rFonts w:ascii="Arial" w:hAnsi="Arial" w:cs="Arial"/>
                <w:szCs w:val="21"/>
              </w:rPr>
              <w:t>),</w:t>
            </w:r>
          </w:p>
          <w:p w14:paraId="2CC2A0E2"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hAnsi="Arial" w:cs="Arial"/>
                <w:szCs w:val="21"/>
              </w:rPr>
              <w:t>3.83 (</w:t>
            </w:r>
            <w:r w:rsidRPr="0045508A">
              <w:rPr>
                <w:rFonts w:ascii="Arial" w:eastAsiaTheme="minorEastAsia" w:hAnsi="Arial" w:cs="Arial"/>
                <w:szCs w:val="21"/>
              </w:rPr>
              <w:t xml:space="preserve">3H, </w:t>
            </w:r>
            <w:r w:rsidRPr="0045508A">
              <w:rPr>
                <w:rFonts w:ascii="Arial" w:hAnsi="Arial" w:cs="Arial"/>
                <w:szCs w:val="21"/>
              </w:rPr>
              <w:t>s, H</w:t>
            </w:r>
            <w:r w:rsidRPr="0045508A">
              <w:rPr>
                <w:rFonts w:ascii="Arial" w:eastAsiaTheme="minorEastAsia" w:hAnsi="Arial" w:cs="Arial"/>
                <w:szCs w:val="21"/>
              </w:rPr>
              <w:t>-11</w:t>
            </w:r>
            <w:r w:rsidRPr="0045508A">
              <w:rPr>
                <w:rFonts w:ascii="Arial" w:hAnsi="Arial" w:cs="Arial"/>
                <w:szCs w:val="21"/>
              </w:rPr>
              <w:t xml:space="preserve">), </w:t>
            </w:r>
          </w:p>
          <w:p w14:paraId="41A2CF66" w14:textId="77777777" w:rsidR="00001583" w:rsidRPr="0045508A" w:rsidRDefault="00001583" w:rsidP="000D226D">
            <w:pPr>
              <w:spacing w:after="240" w:line="276" w:lineRule="auto"/>
              <w:jc w:val="left"/>
              <w:rPr>
                <w:rFonts w:ascii="Arial" w:eastAsiaTheme="minorEastAsia" w:hAnsi="Arial" w:cs="Arial"/>
                <w:szCs w:val="21"/>
              </w:rPr>
            </w:pPr>
            <w:r w:rsidRPr="0045508A">
              <w:rPr>
                <w:rFonts w:ascii="Arial" w:hAnsi="Arial" w:cs="Arial"/>
                <w:szCs w:val="21"/>
              </w:rPr>
              <w:t>2.06 (</w:t>
            </w:r>
            <w:r w:rsidRPr="0045508A">
              <w:rPr>
                <w:rFonts w:ascii="Arial" w:eastAsiaTheme="minorEastAsia" w:hAnsi="Arial" w:cs="Arial"/>
                <w:szCs w:val="21"/>
              </w:rPr>
              <w:t xml:space="preserve">3H, </w:t>
            </w:r>
            <w:r w:rsidRPr="0045508A">
              <w:rPr>
                <w:rFonts w:ascii="Arial" w:hAnsi="Arial" w:cs="Arial"/>
                <w:szCs w:val="21"/>
              </w:rPr>
              <w:t>d, H</w:t>
            </w:r>
            <w:r w:rsidRPr="0045508A">
              <w:rPr>
                <w:rFonts w:ascii="Arial" w:eastAsiaTheme="minorEastAsia" w:hAnsi="Arial" w:cs="Arial"/>
                <w:szCs w:val="21"/>
              </w:rPr>
              <w:t>-13</w:t>
            </w:r>
            <w:r w:rsidRPr="0045508A">
              <w:rPr>
                <w:rFonts w:ascii="Arial" w:hAnsi="Arial" w:cs="Arial"/>
                <w:szCs w:val="21"/>
              </w:rPr>
              <w:t>)</w:t>
            </w:r>
            <w:r w:rsidRPr="0045508A">
              <w:rPr>
                <w:rFonts w:ascii="Arial" w:eastAsiaTheme="minorEastAsia" w:hAnsi="Arial" w:cs="Arial"/>
                <w:szCs w:val="21"/>
              </w:rPr>
              <w:t>.</w:t>
            </w:r>
          </w:p>
        </w:tc>
        <w:tc>
          <w:tcPr>
            <w:tcW w:w="2068" w:type="dxa"/>
            <w:vAlign w:val="center"/>
          </w:tcPr>
          <w:p w14:paraId="1DFB58F8" w14:textId="77777777" w:rsidR="00001583" w:rsidRPr="0045508A" w:rsidRDefault="00001583" w:rsidP="000D226D">
            <w:pPr>
              <w:spacing w:line="276" w:lineRule="auto"/>
              <w:jc w:val="center"/>
              <w:rPr>
                <w:rFonts w:ascii="Arial" w:eastAsia="宋体" w:hAnsi="Arial" w:cs="Arial"/>
                <w:szCs w:val="21"/>
              </w:rPr>
            </w:pPr>
            <w:r w:rsidRPr="0045508A">
              <w:rPr>
                <w:rFonts w:ascii="Arial" w:eastAsia="宋体" w:hAnsi="Arial" w:cs="Arial"/>
                <w:szCs w:val="21"/>
              </w:rPr>
              <w:t>/</w:t>
            </w:r>
          </w:p>
        </w:tc>
      </w:tr>
      <w:tr w:rsidR="00001583" w:rsidRPr="0045508A" w14:paraId="2FE48E27" w14:textId="77777777" w:rsidTr="000D226D">
        <w:trPr>
          <w:jc w:val="center"/>
        </w:trPr>
        <w:tc>
          <w:tcPr>
            <w:tcW w:w="1853" w:type="dxa"/>
          </w:tcPr>
          <w:p w14:paraId="26B70432" w14:textId="77777777" w:rsidR="00001583" w:rsidRPr="0045508A" w:rsidRDefault="00001583" w:rsidP="000D226D">
            <w:pPr>
              <w:spacing w:line="360" w:lineRule="auto"/>
              <w:jc w:val="center"/>
              <w:rPr>
                <w:rFonts w:ascii="Arial" w:eastAsiaTheme="minorEastAsia" w:hAnsi="Arial" w:cs="Arial"/>
                <w:noProof/>
              </w:rPr>
            </w:pPr>
            <w:r w:rsidRPr="0045508A">
              <w:rPr>
                <w:rFonts w:ascii="Arial" w:hAnsi="Arial" w:cs="Arial"/>
                <w:noProof/>
                <w:sz w:val="24"/>
              </w:rPr>
              <w:object w:dxaOrig="1791" w:dyaOrig="3281" w14:anchorId="2497EA13">
                <v:shape id="_x0000_i1030" type="#_x0000_t75" alt="" style="width:1in;height:126pt;mso-width-percent:0;mso-height-percent:0;mso-width-percent:0;mso-height-percent:0" o:ole="">
                  <v:imagedata r:id="rId17" o:title=""/>
                </v:shape>
                <o:OLEObject Type="Embed" ProgID="ChemDraw.Document.6.0" ShapeID="_x0000_i1030" DrawAspect="Content" ObjectID="_1696770881" r:id="rId18"/>
              </w:object>
            </w:r>
            <w:r w:rsidRPr="0045508A">
              <w:rPr>
                <w:rFonts w:ascii="Arial" w:eastAsiaTheme="minorEastAsia" w:hAnsi="Arial" w:cs="Arial"/>
              </w:rPr>
              <w:t>Unlabelled</w:t>
            </w:r>
            <w:r w:rsidRPr="0045508A">
              <w:rPr>
                <w:rFonts w:ascii="Arial" w:eastAsiaTheme="minorEastAsia" w:hAnsi="Arial" w:cs="Arial"/>
                <w:b/>
              </w:rPr>
              <w:t xml:space="preserve"> 7</w:t>
            </w:r>
          </w:p>
        </w:tc>
        <w:tc>
          <w:tcPr>
            <w:tcW w:w="2824" w:type="dxa"/>
          </w:tcPr>
          <w:p w14:paraId="5628A963" w14:textId="77777777" w:rsidR="00001583" w:rsidRPr="0045508A" w:rsidRDefault="00001583" w:rsidP="000D226D">
            <w:pPr>
              <w:autoSpaceDE w:val="0"/>
              <w:autoSpaceDN w:val="0"/>
              <w:adjustRightInd w:val="0"/>
              <w:spacing w:before="240" w:line="276" w:lineRule="auto"/>
              <w:jc w:val="left"/>
              <w:rPr>
                <w:rFonts w:ascii="Arial" w:eastAsia="宋体" w:hAnsi="Arial" w:cs="Arial"/>
              </w:rPr>
            </w:pPr>
            <w:r w:rsidRPr="0045508A">
              <w:rPr>
                <w:rFonts w:ascii="Arial" w:eastAsia="宋体" w:hAnsi="Arial" w:cs="Arial"/>
              </w:rPr>
              <w:t>[C</w:t>
            </w:r>
            <w:r w:rsidRPr="0045508A">
              <w:rPr>
                <w:rFonts w:ascii="Arial" w:eastAsia="宋体" w:hAnsi="Arial" w:cs="Arial"/>
                <w:vertAlign w:val="subscript"/>
              </w:rPr>
              <w:t>11</w:t>
            </w:r>
            <w:r w:rsidRPr="0045508A">
              <w:rPr>
                <w:rFonts w:ascii="Arial" w:eastAsia="宋体" w:hAnsi="Arial" w:cs="Arial"/>
              </w:rPr>
              <w:t>H</w:t>
            </w:r>
            <w:r w:rsidRPr="0045508A">
              <w:rPr>
                <w:rFonts w:ascii="Arial" w:eastAsia="宋体" w:hAnsi="Arial" w:cs="Arial"/>
                <w:vertAlign w:val="subscript"/>
              </w:rPr>
              <w:t>13</w:t>
            </w:r>
            <w:r w:rsidRPr="0045508A">
              <w:rPr>
                <w:rFonts w:ascii="Arial" w:eastAsia="宋体" w:hAnsi="Arial" w:cs="Arial"/>
              </w:rPr>
              <w:t>N</w:t>
            </w:r>
            <w:r w:rsidRPr="0045508A">
              <w:rPr>
                <w:rFonts w:ascii="Arial" w:eastAsia="宋体" w:hAnsi="Arial" w:cs="Arial"/>
                <w:vertAlign w:val="subscript"/>
              </w:rPr>
              <w:t>4</w:t>
            </w:r>
            <w:r w:rsidRPr="0045508A">
              <w:rPr>
                <w:rFonts w:ascii="Arial" w:eastAsia="宋体" w:hAnsi="Arial" w:cs="Arial"/>
              </w:rPr>
              <w:t>O</w:t>
            </w:r>
            <w:r w:rsidRPr="0045508A">
              <w:rPr>
                <w:rFonts w:ascii="Arial" w:eastAsia="宋体" w:hAnsi="Arial" w:cs="Arial"/>
                <w:vertAlign w:val="subscript"/>
              </w:rPr>
              <w:t>3</w:t>
            </w:r>
            <w:proofErr w:type="gramStart"/>
            <w:r w:rsidRPr="0045508A">
              <w:rPr>
                <w:rFonts w:ascii="Arial" w:eastAsia="宋体" w:hAnsi="Arial" w:cs="Arial"/>
              </w:rPr>
              <w:t>S]</w:t>
            </w:r>
            <w:r w:rsidRPr="0045508A">
              <w:rPr>
                <w:rFonts w:ascii="Arial" w:eastAsia="宋体" w:hAnsi="Arial" w:cs="Arial"/>
                <w:vertAlign w:val="superscript"/>
              </w:rPr>
              <w:t>+</w:t>
            </w:r>
            <w:proofErr w:type="gramEnd"/>
            <w:r w:rsidRPr="0045508A">
              <w:rPr>
                <w:rFonts w:ascii="Arial" w:eastAsia="宋体" w:hAnsi="Arial" w:cs="Arial"/>
              </w:rPr>
              <w:t>, [M+H]</w:t>
            </w:r>
            <w:r w:rsidRPr="0045508A">
              <w:rPr>
                <w:rFonts w:ascii="Arial" w:eastAsia="宋体" w:hAnsi="Arial" w:cs="Arial"/>
                <w:vertAlign w:val="superscript"/>
              </w:rPr>
              <w:t>+</w:t>
            </w:r>
            <w:r w:rsidRPr="0045508A">
              <w:rPr>
                <w:rFonts w:ascii="Arial" w:eastAsia="宋体" w:hAnsi="Arial" w:cs="Arial"/>
              </w:rPr>
              <w:t>,</w:t>
            </w:r>
          </w:p>
          <w:p w14:paraId="70F70FC8"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 xml:space="preserve">calculated: 281.0703, </w:t>
            </w:r>
          </w:p>
          <w:p w14:paraId="51255D2C"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found: 281.0703,</w:t>
            </w:r>
          </w:p>
          <w:p w14:paraId="21744205" w14:textId="77777777" w:rsidR="00001583" w:rsidRPr="0045508A" w:rsidRDefault="00001583" w:rsidP="000D226D">
            <w:pPr>
              <w:autoSpaceDE w:val="0"/>
              <w:autoSpaceDN w:val="0"/>
              <w:adjustRightInd w:val="0"/>
              <w:spacing w:line="276" w:lineRule="auto"/>
              <w:jc w:val="left"/>
              <w:rPr>
                <w:rFonts w:ascii="Arial" w:hAnsi="Arial" w:cs="Arial"/>
              </w:rPr>
            </w:pPr>
            <w:r w:rsidRPr="0045508A">
              <w:rPr>
                <w:rFonts w:ascii="Arial" w:hAnsi="Arial" w:cs="Arial"/>
              </w:rPr>
              <w:t>MS/MS:</w:t>
            </w:r>
          </w:p>
          <w:p w14:paraId="041575EA" w14:textId="77777777" w:rsidR="00001583" w:rsidRPr="0045508A" w:rsidRDefault="00001583" w:rsidP="000D226D">
            <w:pPr>
              <w:autoSpaceDE w:val="0"/>
              <w:autoSpaceDN w:val="0"/>
              <w:adjustRightInd w:val="0"/>
              <w:spacing w:line="276" w:lineRule="auto"/>
              <w:jc w:val="left"/>
              <w:rPr>
                <w:rFonts w:ascii="Arial" w:hAnsi="Arial" w:cs="Arial"/>
              </w:rPr>
            </w:pPr>
            <w:r w:rsidRPr="0045508A">
              <w:rPr>
                <w:rFonts w:ascii="Arial" w:hAnsi="Arial" w:cs="Arial"/>
              </w:rPr>
              <w:t>215.0920 [M−HSO</w:t>
            </w:r>
            <w:proofErr w:type="gramStart"/>
            <w:r w:rsidRPr="0045508A">
              <w:rPr>
                <w:rFonts w:ascii="Arial" w:hAnsi="Arial" w:cs="Arial"/>
                <w:vertAlign w:val="subscript"/>
              </w:rPr>
              <w:t>2</w:t>
            </w:r>
            <w:r w:rsidRPr="0045508A">
              <w:rPr>
                <w:rFonts w:ascii="Arial" w:hAnsi="Arial" w:cs="Arial"/>
              </w:rPr>
              <w:t>]</w:t>
            </w:r>
            <w:r w:rsidRPr="0045508A">
              <w:rPr>
                <w:rFonts w:ascii="Arial" w:hAnsi="Arial" w:cs="Arial"/>
                <w:vertAlign w:val="superscript"/>
              </w:rPr>
              <w:t>+</w:t>
            </w:r>
            <w:proofErr w:type="gramEnd"/>
            <w:r w:rsidRPr="0045508A">
              <w:rPr>
                <w:rFonts w:ascii="Arial" w:hAnsi="Arial" w:cs="Arial"/>
              </w:rPr>
              <w:t>,</w:t>
            </w:r>
          </w:p>
          <w:p w14:paraId="4659390C"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hAnsi="Arial" w:cs="Arial"/>
              </w:rPr>
              <w:t xml:space="preserve">156.0102 </w:t>
            </w:r>
            <w:r w:rsidRPr="0045508A">
              <w:rPr>
                <w:rFonts w:ascii="Arial" w:eastAsia="宋体" w:hAnsi="Arial" w:cs="Arial"/>
              </w:rPr>
              <w:t>[M−C</w:t>
            </w:r>
            <w:r w:rsidRPr="0045508A">
              <w:rPr>
                <w:rFonts w:ascii="Arial" w:eastAsia="宋体" w:hAnsi="Arial" w:cs="Arial"/>
                <w:vertAlign w:val="subscript"/>
              </w:rPr>
              <w:t>5</w:t>
            </w:r>
            <w:r w:rsidRPr="0045508A">
              <w:rPr>
                <w:rFonts w:ascii="Arial" w:eastAsia="宋体" w:hAnsi="Arial" w:cs="Arial"/>
              </w:rPr>
              <w:t>H</w:t>
            </w:r>
            <w:r w:rsidRPr="0045508A">
              <w:rPr>
                <w:rFonts w:ascii="Arial" w:eastAsia="宋体" w:hAnsi="Arial" w:cs="Arial"/>
                <w:vertAlign w:val="subscript"/>
              </w:rPr>
              <w:t>6</w:t>
            </w:r>
            <w:r w:rsidRPr="0045508A">
              <w:rPr>
                <w:rFonts w:ascii="Arial" w:eastAsia="宋体" w:hAnsi="Arial" w:cs="Arial"/>
              </w:rPr>
              <w:t>N</w:t>
            </w:r>
            <w:r w:rsidRPr="0045508A">
              <w:rPr>
                <w:rFonts w:ascii="Arial" w:eastAsia="宋体" w:hAnsi="Arial" w:cs="Arial"/>
                <w:vertAlign w:val="subscript"/>
              </w:rPr>
              <w:t>3</w:t>
            </w:r>
            <w:proofErr w:type="gramStart"/>
            <w:r w:rsidRPr="0045508A">
              <w:rPr>
                <w:rFonts w:ascii="Arial" w:eastAsia="宋体" w:hAnsi="Arial" w:cs="Arial"/>
              </w:rPr>
              <w:t>O]</w:t>
            </w:r>
            <w:r w:rsidRPr="0045508A">
              <w:rPr>
                <w:rFonts w:ascii="Arial" w:eastAsia="宋体" w:hAnsi="Arial" w:cs="Arial"/>
                <w:vertAlign w:val="superscript"/>
              </w:rPr>
              <w:t>+</w:t>
            </w:r>
            <w:proofErr w:type="gramEnd"/>
            <w:r w:rsidRPr="0045508A">
              <w:rPr>
                <w:rFonts w:ascii="Arial" w:eastAsia="宋体" w:hAnsi="Arial" w:cs="Arial"/>
              </w:rPr>
              <w:t xml:space="preserve">, </w:t>
            </w:r>
          </w:p>
          <w:p w14:paraId="67EE4D2F"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126.0662 [M−C</w:t>
            </w:r>
            <w:r w:rsidRPr="0045508A">
              <w:rPr>
                <w:rFonts w:ascii="Arial" w:eastAsia="宋体" w:hAnsi="Arial" w:cs="Arial"/>
                <w:vertAlign w:val="subscript"/>
              </w:rPr>
              <w:t>6</w:t>
            </w:r>
            <w:r w:rsidRPr="0045508A">
              <w:rPr>
                <w:rFonts w:ascii="Arial" w:eastAsia="宋体" w:hAnsi="Arial" w:cs="Arial"/>
              </w:rPr>
              <w:t>H</w:t>
            </w:r>
            <w:r w:rsidRPr="0045508A">
              <w:rPr>
                <w:rFonts w:ascii="Arial" w:eastAsia="宋体" w:hAnsi="Arial" w:cs="Arial"/>
                <w:vertAlign w:val="subscript"/>
              </w:rPr>
              <w:t>4</w:t>
            </w:r>
            <w:r w:rsidRPr="0045508A">
              <w:rPr>
                <w:rFonts w:ascii="Arial" w:eastAsia="宋体" w:hAnsi="Arial" w:cs="Arial"/>
              </w:rPr>
              <w:t>NO</w:t>
            </w:r>
            <w:r w:rsidRPr="0045508A">
              <w:rPr>
                <w:rFonts w:ascii="Arial" w:eastAsia="宋体" w:hAnsi="Arial" w:cs="Arial"/>
                <w:vertAlign w:val="subscript"/>
              </w:rPr>
              <w:t>2</w:t>
            </w:r>
            <w:proofErr w:type="gramStart"/>
            <w:r w:rsidRPr="0045508A">
              <w:rPr>
                <w:rFonts w:ascii="Arial" w:eastAsia="宋体" w:hAnsi="Arial" w:cs="Arial"/>
              </w:rPr>
              <w:t>S]</w:t>
            </w:r>
            <w:r w:rsidRPr="0045508A">
              <w:rPr>
                <w:rFonts w:ascii="Arial" w:eastAsia="宋体" w:hAnsi="Arial" w:cs="Arial"/>
                <w:vertAlign w:val="superscript"/>
              </w:rPr>
              <w:t>+</w:t>
            </w:r>
            <w:proofErr w:type="gramEnd"/>
            <w:r w:rsidRPr="0045508A">
              <w:rPr>
                <w:rFonts w:ascii="Arial" w:eastAsia="宋体" w:hAnsi="Arial" w:cs="Arial"/>
              </w:rPr>
              <w:t>,</w:t>
            </w:r>
          </w:p>
          <w:p w14:paraId="3C13FD62"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108.0442 [M−C</w:t>
            </w:r>
            <w:r w:rsidRPr="0045508A">
              <w:rPr>
                <w:rFonts w:ascii="Arial" w:eastAsia="宋体" w:hAnsi="Arial" w:cs="Arial"/>
                <w:vertAlign w:val="subscript"/>
              </w:rPr>
              <w:t>5</w:t>
            </w:r>
            <w:r w:rsidRPr="0045508A">
              <w:rPr>
                <w:rFonts w:ascii="Arial" w:eastAsia="宋体" w:hAnsi="Arial" w:cs="Arial"/>
              </w:rPr>
              <w:t>H</w:t>
            </w:r>
            <w:r w:rsidRPr="0045508A">
              <w:rPr>
                <w:rFonts w:ascii="Arial" w:eastAsia="宋体" w:hAnsi="Arial" w:cs="Arial"/>
                <w:vertAlign w:val="subscript"/>
              </w:rPr>
              <w:t>6</w:t>
            </w:r>
            <w:r w:rsidRPr="0045508A">
              <w:rPr>
                <w:rFonts w:ascii="Arial" w:eastAsia="宋体" w:hAnsi="Arial" w:cs="Arial"/>
              </w:rPr>
              <w:t>N</w:t>
            </w:r>
            <w:r w:rsidRPr="0045508A">
              <w:rPr>
                <w:rFonts w:ascii="Arial" w:eastAsia="宋体" w:hAnsi="Arial" w:cs="Arial"/>
                <w:vertAlign w:val="subscript"/>
              </w:rPr>
              <w:t>3</w:t>
            </w:r>
            <w:r w:rsidRPr="0045508A">
              <w:rPr>
                <w:rFonts w:ascii="Arial" w:eastAsia="宋体" w:hAnsi="Arial" w:cs="Arial"/>
              </w:rPr>
              <w:t>O</w:t>
            </w:r>
            <w:r w:rsidRPr="0045508A">
              <w:rPr>
                <w:rFonts w:ascii="Arial" w:eastAsia="宋体" w:hAnsi="Arial" w:cs="Arial"/>
                <w:vertAlign w:val="subscript"/>
              </w:rPr>
              <w:t>2</w:t>
            </w:r>
            <w:proofErr w:type="gramStart"/>
            <w:r w:rsidRPr="0045508A">
              <w:rPr>
                <w:rFonts w:ascii="Arial" w:eastAsia="宋体" w:hAnsi="Arial" w:cs="Arial"/>
              </w:rPr>
              <w:t>S]</w:t>
            </w:r>
            <w:r w:rsidRPr="0045508A">
              <w:rPr>
                <w:rFonts w:ascii="Arial" w:eastAsia="宋体" w:hAnsi="Arial" w:cs="Arial"/>
                <w:vertAlign w:val="superscript"/>
              </w:rPr>
              <w:t>+</w:t>
            </w:r>
            <w:proofErr w:type="gramEnd"/>
            <w:r w:rsidRPr="0045508A">
              <w:rPr>
                <w:rFonts w:ascii="Arial" w:eastAsia="宋体" w:hAnsi="Arial" w:cs="Arial"/>
              </w:rPr>
              <w:t>.</w:t>
            </w:r>
          </w:p>
        </w:tc>
        <w:tc>
          <w:tcPr>
            <w:tcW w:w="2693" w:type="dxa"/>
          </w:tcPr>
          <w:p w14:paraId="65EC755C" w14:textId="77777777" w:rsidR="00001583" w:rsidRPr="0045508A" w:rsidRDefault="00001583" w:rsidP="000D226D">
            <w:pPr>
              <w:spacing w:before="240" w:line="276" w:lineRule="auto"/>
              <w:jc w:val="left"/>
              <w:rPr>
                <w:rFonts w:ascii="Arial" w:eastAsiaTheme="minorEastAsia" w:hAnsi="Arial" w:cs="Arial"/>
                <w:szCs w:val="21"/>
              </w:rPr>
            </w:pPr>
            <w:r w:rsidRPr="0045508A">
              <w:rPr>
                <w:rFonts w:ascii="Arial" w:hAnsi="Arial" w:cs="Arial"/>
                <w:szCs w:val="21"/>
              </w:rPr>
              <w:t>11.36 (1H, s, NH),</w:t>
            </w:r>
          </w:p>
          <w:p w14:paraId="3B5F45AE"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hAnsi="Arial" w:cs="Arial"/>
                <w:szCs w:val="21"/>
              </w:rPr>
              <w:t>8.39 (1H, d, H-10),</w:t>
            </w:r>
          </w:p>
          <w:p w14:paraId="5100F655"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hAnsi="Arial" w:cs="Arial"/>
                <w:szCs w:val="21"/>
              </w:rPr>
              <w:t>7.54 (2H,</w:t>
            </w:r>
            <w:r w:rsidRPr="0045508A">
              <w:rPr>
                <w:rFonts w:ascii="Arial" w:eastAsiaTheme="minorEastAsia" w:hAnsi="Arial" w:cs="Arial"/>
                <w:szCs w:val="21"/>
              </w:rPr>
              <w:t xml:space="preserve"> </w:t>
            </w:r>
            <w:r w:rsidRPr="0045508A">
              <w:rPr>
                <w:rFonts w:ascii="Arial" w:hAnsi="Arial" w:cs="Arial"/>
                <w:szCs w:val="21"/>
              </w:rPr>
              <w:t>d, H-3,</w:t>
            </w:r>
            <w:r w:rsidRPr="0045508A">
              <w:rPr>
                <w:rFonts w:ascii="Arial" w:eastAsiaTheme="minorEastAsia" w:hAnsi="Arial" w:cs="Arial"/>
                <w:szCs w:val="21"/>
              </w:rPr>
              <w:t xml:space="preserve"> </w:t>
            </w:r>
            <w:r w:rsidRPr="0045508A">
              <w:rPr>
                <w:rFonts w:ascii="Arial" w:hAnsi="Arial" w:cs="Arial"/>
                <w:szCs w:val="21"/>
              </w:rPr>
              <w:t xml:space="preserve">H-5), </w:t>
            </w:r>
          </w:p>
          <w:p w14:paraId="2CF6F7B7"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hAnsi="Arial" w:cs="Arial"/>
                <w:szCs w:val="21"/>
              </w:rPr>
              <w:t>6.58 (2H, d, H-2,</w:t>
            </w:r>
            <w:r w:rsidRPr="0045508A">
              <w:rPr>
                <w:rFonts w:ascii="Arial" w:eastAsiaTheme="minorEastAsia" w:hAnsi="Arial" w:cs="Arial"/>
                <w:szCs w:val="21"/>
              </w:rPr>
              <w:t xml:space="preserve"> </w:t>
            </w:r>
            <w:r w:rsidRPr="0045508A">
              <w:rPr>
                <w:rFonts w:ascii="Arial" w:hAnsi="Arial" w:cs="Arial"/>
                <w:szCs w:val="21"/>
              </w:rPr>
              <w:t xml:space="preserve">H-6), </w:t>
            </w:r>
          </w:p>
          <w:p w14:paraId="198A0358"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hAnsi="Arial" w:cs="Arial"/>
                <w:szCs w:val="21"/>
              </w:rPr>
              <w:t xml:space="preserve">6.30 (1H, d, H-8), </w:t>
            </w:r>
          </w:p>
          <w:p w14:paraId="5EAF14F8" w14:textId="77777777" w:rsidR="00001583" w:rsidRPr="0045508A" w:rsidRDefault="00001583" w:rsidP="000D226D">
            <w:pPr>
              <w:spacing w:line="276" w:lineRule="auto"/>
              <w:jc w:val="left"/>
              <w:rPr>
                <w:rFonts w:ascii="Arial" w:hAnsi="Arial" w:cs="Arial"/>
                <w:szCs w:val="21"/>
              </w:rPr>
            </w:pPr>
            <w:r w:rsidRPr="0045508A">
              <w:rPr>
                <w:rFonts w:ascii="Arial" w:hAnsi="Arial" w:cs="Arial"/>
                <w:szCs w:val="21"/>
              </w:rPr>
              <w:t>6.10 (2H, s, NH</w:t>
            </w:r>
            <w:r w:rsidRPr="0045508A">
              <w:rPr>
                <w:rFonts w:ascii="Arial" w:hAnsi="Arial" w:cs="Arial"/>
                <w:szCs w:val="21"/>
                <w:vertAlign w:val="subscript"/>
              </w:rPr>
              <w:t>2</w:t>
            </w:r>
            <w:r w:rsidRPr="0045508A">
              <w:rPr>
                <w:rFonts w:ascii="Arial" w:hAnsi="Arial" w:cs="Arial"/>
                <w:szCs w:val="21"/>
              </w:rPr>
              <w:t xml:space="preserve">), </w:t>
            </w:r>
          </w:p>
          <w:p w14:paraId="7DC44B4D"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hAnsi="Arial" w:cs="Arial"/>
                <w:szCs w:val="21"/>
              </w:rPr>
              <w:t>3.82 (3H, s, H-11)</w:t>
            </w:r>
            <w:r w:rsidRPr="0045508A">
              <w:rPr>
                <w:rFonts w:ascii="Arial" w:eastAsiaTheme="minorEastAsia" w:hAnsi="Arial" w:cs="Arial"/>
                <w:szCs w:val="21"/>
              </w:rPr>
              <w:t>.</w:t>
            </w:r>
          </w:p>
          <w:p w14:paraId="6E89C7AD" w14:textId="77777777" w:rsidR="00001583" w:rsidRPr="0045508A" w:rsidRDefault="00001583" w:rsidP="000D226D">
            <w:pPr>
              <w:spacing w:line="360" w:lineRule="auto"/>
              <w:jc w:val="left"/>
              <w:rPr>
                <w:rFonts w:ascii="Arial" w:hAnsi="Arial" w:cs="Arial"/>
                <w:szCs w:val="21"/>
              </w:rPr>
            </w:pPr>
          </w:p>
        </w:tc>
        <w:tc>
          <w:tcPr>
            <w:tcW w:w="2068" w:type="dxa"/>
          </w:tcPr>
          <w:p w14:paraId="36BE17AF" w14:textId="77777777" w:rsidR="00001583" w:rsidRPr="0045508A" w:rsidRDefault="00001583" w:rsidP="000D226D">
            <w:pPr>
              <w:spacing w:line="276" w:lineRule="auto"/>
              <w:rPr>
                <w:rFonts w:ascii="Arial" w:eastAsia="宋体" w:hAnsi="Arial" w:cs="Arial"/>
                <w:szCs w:val="21"/>
              </w:rPr>
            </w:pPr>
          </w:p>
          <w:p w14:paraId="359F5457" w14:textId="77777777" w:rsidR="00001583" w:rsidRPr="0045508A" w:rsidRDefault="00001583" w:rsidP="000D226D">
            <w:pPr>
              <w:spacing w:line="276" w:lineRule="auto"/>
              <w:rPr>
                <w:rFonts w:ascii="Arial" w:eastAsia="宋体" w:hAnsi="Arial" w:cs="Arial"/>
                <w:szCs w:val="21"/>
              </w:rPr>
            </w:pPr>
            <w:r w:rsidRPr="0045508A">
              <w:rPr>
                <w:rFonts w:ascii="Arial" w:eastAsia="宋体" w:hAnsi="Arial" w:cs="Arial"/>
                <w:szCs w:val="21"/>
              </w:rPr>
              <w:t>169.85 (C-9), 158.83 (C-7), 157.52 (C-10), 153.41 (C-1), 129.29 (C-3, C-5), 124.16 (C-4), 112.62 (C-2, C-6), 90.69 (C-8), 53.94 (C-11).</w:t>
            </w:r>
          </w:p>
          <w:p w14:paraId="3C735730" w14:textId="77777777" w:rsidR="00001583" w:rsidRPr="0045508A" w:rsidRDefault="00001583" w:rsidP="000D226D">
            <w:pPr>
              <w:spacing w:line="276" w:lineRule="auto"/>
              <w:rPr>
                <w:rFonts w:ascii="Arial" w:eastAsia="宋体" w:hAnsi="Arial" w:cs="Arial"/>
                <w:szCs w:val="21"/>
              </w:rPr>
            </w:pPr>
          </w:p>
        </w:tc>
      </w:tr>
      <w:tr w:rsidR="00001583" w:rsidRPr="0045508A" w14:paraId="4F5EFB86" w14:textId="77777777" w:rsidTr="000D226D">
        <w:trPr>
          <w:jc w:val="center"/>
        </w:trPr>
        <w:tc>
          <w:tcPr>
            <w:tcW w:w="1853" w:type="dxa"/>
          </w:tcPr>
          <w:p w14:paraId="6E2E2D1B" w14:textId="77777777" w:rsidR="00001583" w:rsidRPr="0045508A" w:rsidRDefault="00001583" w:rsidP="000D226D">
            <w:pPr>
              <w:spacing w:before="240" w:line="276" w:lineRule="auto"/>
              <w:jc w:val="left"/>
              <w:rPr>
                <w:rFonts w:ascii="Arial" w:hAnsi="Arial" w:cs="Arial"/>
              </w:rPr>
            </w:pPr>
            <w:r w:rsidRPr="0045508A">
              <w:rPr>
                <w:rFonts w:ascii="Arial" w:hAnsi="Arial" w:cs="Arial"/>
                <w:noProof/>
                <w:sz w:val="24"/>
              </w:rPr>
              <w:object w:dxaOrig="1613" w:dyaOrig="2299" w14:anchorId="72FB90D9">
                <v:shape id="_x0000_i1031" type="#_x0000_t75" alt="" style="width:1in;height:102pt;mso-width-percent:0;mso-height-percent:0;mso-width-percent:0;mso-height-percent:0" o:ole="">
                  <v:imagedata r:id="rId19" o:title=""/>
                </v:shape>
                <o:OLEObject Type="Embed" ProgID="ChemDraw.Document.6.0" ShapeID="_x0000_i1031" DrawAspect="Content" ObjectID="_1696770882" r:id="rId20"/>
              </w:object>
            </w:r>
          </w:p>
          <w:p w14:paraId="7C8554D3" w14:textId="77777777" w:rsidR="00001583" w:rsidRPr="0045508A" w:rsidRDefault="00001583" w:rsidP="000D226D">
            <w:pPr>
              <w:spacing w:line="276" w:lineRule="auto"/>
              <w:jc w:val="left"/>
              <w:rPr>
                <w:rFonts w:ascii="Arial" w:eastAsiaTheme="minorEastAsia" w:hAnsi="Arial" w:cs="Arial"/>
                <w:b/>
                <w:bCs/>
                <w:szCs w:val="21"/>
              </w:rPr>
            </w:pPr>
            <w:r w:rsidRPr="0045508A">
              <w:rPr>
                <w:rFonts w:ascii="Arial" w:hAnsi="Arial" w:cs="Arial"/>
                <w:szCs w:val="21"/>
              </w:rPr>
              <w:t>Unlabelled</w:t>
            </w:r>
            <w:r w:rsidRPr="0045508A">
              <w:rPr>
                <w:rFonts w:ascii="Arial" w:hAnsi="Arial" w:cs="Arial"/>
                <w:b/>
                <w:bCs/>
                <w:szCs w:val="21"/>
              </w:rPr>
              <w:t xml:space="preserve"> </w:t>
            </w:r>
            <w:r w:rsidRPr="0045508A">
              <w:rPr>
                <w:rFonts w:ascii="Arial" w:eastAsiaTheme="minorEastAsia" w:hAnsi="Arial" w:cs="Arial"/>
                <w:b/>
                <w:bCs/>
                <w:szCs w:val="21"/>
              </w:rPr>
              <w:t>8</w:t>
            </w:r>
          </w:p>
        </w:tc>
        <w:tc>
          <w:tcPr>
            <w:tcW w:w="2824" w:type="dxa"/>
          </w:tcPr>
          <w:p w14:paraId="221411C6" w14:textId="77777777" w:rsidR="00001583" w:rsidRPr="0045508A" w:rsidRDefault="00001583" w:rsidP="000D226D">
            <w:pPr>
              <w:autoSpaceDE w:val="0"/>
              <w:autoSpaceDN w:val="0"/>
              <w:adjustRightInd w:val="0"/>
              <w:spacing w:before="240" w:line="276" w:lineRule="auto"/>
              <w:jc w:val="left"/>
              <w:rPr>
                <w:rFonts w:ascii="Arial" w:eastAsia="宋体" w:hAnsi="Arial" w:cs="Arial"/>
              </w:rPr>
            </w:pPr>
            <w:r w:rsidRPr="0045508A">
              <w:rPr>
                <w:rFonts w:ascii="Arial" w:eastAsia="宋体" w:hAnsi="Arial" w:cs="Arial"/>
              </w:rPr>
              <w:t>[C</w:t>
            </w:r>
            <w:r w:rsidRPr="0045508A">
              <w:rPr>
                <w:rFonts w:ascii="Arial" w:eastAsia="宋体" w:hAnsi="Arial" w:cs="Arial"/>
                <w:vertAlign w:val="subscript"/>
              </w:rPr>
              <w:t>8</w:t>
            </w:r>
            <w:r w:rsidRPr="0045508A">
              <w:rPr>
                <w:rFonts w:ascii="Arial" w:eastAsia="宋体" w:hAnsi="Arial" w:cs="Arial"/>
              </w:rPr>
              <w:t>H</w:t>
            </w:r>
            <w:r w:rsidRPr="0045508A">
              <w:rPr>
                <w:rFonts w:ascii="Arial" w:eastAsia="宋体" w:hAnsi="Arial" w:cs="Arial"/>
                <w:vertAlign w:val="subscript"/>
              </w:rPr>
              <w:t>10</w:t>
            </w:r>
            <w:r w:rsidRPr="0045508A">
              <w:rPr>
                <w:rFonts w:ascii="Arial" w:eastAsia="宋体" w:hAnsi="Arial" w:cs="Arial"/>
              </w:rPr>
              <w:t>N</w:t>
            </w:r>
            <w:r w:rsidRPr="0045508A">
              <w:rPr>
                <w:rFonts w:ascii="Arial" w:eastAsia="宋体" w:hAnsi="Arial" w:cs="Arial"/>
                <w:vertAlign w:val="subscript"/>
              </w:rPr>
              <w:t>2</w:t>
            </w:r>
            <w:r w:rsidRPr="0045508A">
              <w:rPr>
                <w:rFonts w:ascii="Arial" w:eastAsia="宋体" w:hAnsi="Arial" w:cs="Arial"/>
              </w:rPr>
              <w:t>O</w:t>
            </w:r>
            <w:r w:rsidRPr="0045508A">
              <w:rPr>
                <w:rFonts w:ascii="Arial" w:eastAsia="宋体" w:hAnsi="Arial" w:cs="Arial"/>
                <w:vertAlign w:val="subscript"/>
              </w:rPr>
              <w:t>3</w:t>
            </w:r>
            <w:r w:rsidRPr="0045508A">
              <w:rPr>
                <w:rFonts w:ascii="Arial" w:eastAsia="宋体" w:hAnsi="Arial" w:cs="Arial"/>
              </w:rPr>
              <w:t>S]</w:t>
            </w:r>
            <w:r w:rsidRPr="0045508A">
              <w:rPr>
                <w:rFonts w:ascii="Arial" w:eastAsia="宋体" w:hAnsi="Arial" w:cs="Arial"/>
                <w:vertAlign w:val="superscript"/>
              </w:rPr>
              <w:sym w:font="Symbol" w:char="F02D"/>
            </w:r>
            <w:r w:rsidRPr="0045508A">
              <w:rPr>
                <w:rFonts w:ascii="Arial" w:eastAsia="宋体" w:hAnsi="Arial" w:cs="Arial"/>
              </w:rPr>
              <w:t>, [M−H]</w:t>
            </w:r>
            <w:r w:rsidRPr="0045508A">
              <w:rPr>
                <w:rFonts w:ascii="Arial" w:eastAsia="宋体" w:hAnsi="Arial" w:cs="Arial"/>
                <w:vertAlign w:val="superscript"/>
              </w:rPr>
              <w:sym w:font="Symbol" w:char="F02D"/>
            </w:r>
            <w:r w:rsidRPr="0045508A">
              <w:rPr>
                <w:rFonts w:ascii="Arial" w:eastAsia="宋体" w:hAnsi="Arial" w:cs="Arial"/>
              </w:rPr>
              <w:t>,</w:t>
            </w:r>
          </w:p>
          <w:p w14:paraId="76FA9ACA"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calculated: 213.0339,</w:t>
            </w:r>
          </w:p>
          <w:p w14:paraId="07112AA0"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 xml:space="preserve">found: 231.0345, </w:t>
            </w:r>
          </w:p>
          <w:p w14:paraId="389CFDB0"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MS/MS: 171.0236 [M−C</w:t>
            </w:r>
            <w:r w:rsidRPr="0045508A">
              <w:rPr>
                <w:rFonts w:ascii="Arial" w:eastAsia="宋体" w:hAnsi="Arial" w:cs="Arial"/>
                <w:vertAlign w:val="subscript"/>
              </w:rPr>
              <w:t>2</w:t>
            </w:r>
            <w:r w:rsidRPr="0045508A">
              <w:rPr>
                <w:rFonts w:ascii="Arial" w:eastAsia="宋体" w:hAnsi="Arial" w:cs="Arial"/>
              </w:rPr>
              <w:t>H</w:t>
            </w:r>
            <w:r w:rsidRPr="0045508A">
              <w:rPr>
                <w:rFonts w:ascii="Arial" w:eastAsia="宋体" w:hAnsi="Arial" w:cs="Arial"/>
                <w:vertAlign w:val="subscript"/>
              </w:rPr>
              <w:t>3</w:t>
            </w:r>
            <w:r w:rsidRPr="0045508A">
              <w:rPr>
                <w:rFonts w:ascii="Arial" w:eastAsia="宋体" w:hAnsi="Arial" w:cs="Arial"/>
              </w:rPr>
              <w:t>O]</w:t>
            </w:r>
            <w:r w:rsidRPr="0045508A">
              <w:rPr>
                <w:rFonts w:ascii="Arial" w:eastAsia="宋体" w:hAnsi="Arial" w:cs="Arial"/>
                <w:vertAlign w:val="superscript"/>
              </w:rPr>
              <w:sym w:font="Symbol" w:char="F02D"/>
            </w:r>
            <w:r w:rsidRPr="0045508A">
              <w:rPr>
                <w:rFonts w:ascii="Arial" w:eastAsia="宋体" w:hAnsi="Arial" w:cs="Arial"/>
              </w:rPr>
              <w:t>, 134.0611 [M−H</w:t>
            </w:r>
            <w:r w:rsidRPr="0045508A">
              <w:rPr>
                <w:rFonts w:ascii="Arial" w:eastAsia="宋体" w:hAnsi="Arial" w:cs="Arial"/>
                <w:vertAlign w:val="subscript"/>
              </w:rPr>
              <w:t>2</w:t>
            </w:r>
            <w:r w:rsidRPr="0045508A">
              <w:rPr>
                <w:rFonts w:ascii="Arial" w:eastAsia="宋体" w:hAnsi="Arial" w:cs="Arial"/>
              </w:rPr>
              <w:t>NO</w:t>
            </w:r>
            <w:r w:rsidRPr="0045508A">
              <w:rPr>
                <w:rFonts w:ascii="Arial" w:eastAsia="宋体" w:hAnsi="Arial" w:cs="Arial"/>
                <w:vertAlign w:val="subscript"/>
              </w:rPr>
              <w:t>2</w:t>
            </w:r>
            <w:r w:rsidRPr="0045508A">
              <w:rPr>
                <w:rFonts w:ascii="Arial" w:eastAsia="宋体" w:hAnsi="Arial" w:cs="Arial"/>
              </w:rPr>
              <w:t>S]</w:t>
            </w:r>
            <w:r w:rsidRPr="0045508A">
              <w:rPr>
                <w:rFonts w:ascii="Arial" w:eastAsia="宋体" w:hAnsi="Arial" w:cs="Arial"/>
                <w:vertAlign w:val="superscript"/>
              </w:rPr>
              <w:sym w:font="Symbol" w:char="F02D"/>
            </w:r>
            <w:r w:rsidRPr="0045508A">
              <w:rPr>
                <w:rFonts w:ascii="Arial" w:eastAsia="宋体" w:hAnsi="Arial" w:cs="Arial"/>
              </w:rPr>
              <w:t>, 92.0515 [M−C</w:t>
            </w:r>
            <w:r w:rsidRPr="0045508A">
              <w:rPr>
                <w:rFonts w:ascii="Arial" w:eastAsia="宋体" w:hAnsi="Arial" w:cs="Arial"/>
                <w:vertAlign w:val="subscript"/>
              </w:rPr>
              <w:t>2</w:t>
            </w:r>
            <w:r w:rsidRPr="0045508A">
              <w:rPr>
                <w:rFonts w:ascii="Arial" w:eastAsia="宋体" w:hAnsi="Arial" w:cs="Arial"/>
              </w:rPr>
              <w:t>H</w:t>
            </w:r>
            <w:r w:rsidRPr="0045508A">
              <w:rPr>
                <w:rFonts w:ascii="Arial" w:eastAsia="宋体" w:hAnsi="Arial" w:cs="Arial"/>
                <w:vertAlign w:val="subscript"/>
              </w:rPr>
              <w:t>4</w:t>
            </w:r>
            <w:r w:rsidRPr="0045508A">
              <w:rPr>
                <w:rFonts w:ascii="Arial" w:eastAsia="宋体" w:hAnsi="Arial" w:cs="Arial"/>
              </w:rPr>
              <w:t>NO</w:t>
            </w:r>
            <w:r w:rsidRPr="0045508A">
              <w:rPr>
                <w:rFonts w:ascii="Arial" w:eastAsia="宋体" w:hAnsi="Arial" w:cs="Arial"/>
                <w:vertAlign w:val="subscript"/>
              </w:rPr>
              <w:t>3</w:t>
            </w:r>
            <w:r w:rsidRPr="0045508A">
              <w:rPr>
                <w:rFonts w:ascii="Arial" w:eastAsia="宋体" w:hAnsi="Arial" w:cs="Arial"/>
              </w:rPr>
              <w:t>S]</w:t>
            </w:r>
            <w:r w:rsidRPr="0045508A">
              <w:rPr>
                <w:rFonts w:ascii="Arial" w:eastAsia="宋体" w:hAnsi="Arial" w:cs="Arial"/>
                <w:vertAlign w:val="superscript"/>
              </w:rPr>
              <w:sym w:font="Symbol" w:char="F02D"/>
            </w:r>
            <w:r w:rsidRPr="0045508A">
              <w:rPr>
                <w:rFonts w:ascii="Arial" w:eastAsia="宋体" w:hAnsi="Arial" w:cs="Arial"/>
              </w:rPr>
              <w:t>.</w:t>
            </w:r>
          </w:p>
        </w:tc>
        <w:tc>
          <w:tcPr>
            <w:tcW w:w="2693" w:type="dxa"/>
          </w:tcPr>
          <w:p w14:paraId="79BD204D" w14:textId="77777777" w:rsidR="00001583" w:rsidRPr="0045508A" w:rsidRDefault="00001583" w:rsidP="000D226D">
            <w:pPr>
              <w:spacing w:before="240" w:line="276" w:lineRule="auto"/>
              <w:jc w:val="left"/>
              <w:rPr>
                <w:rFonts w:ascii="Arial" w:eastAsiaTheme="minorEastAsia" w:hAnsi="Arial" w:cs="Arial"/>
                <w:szCs w:val="21"/>
              </w:rPr>
            </w:pPr>
            <w:r w:rsidRPr="0045508A">
              <w:rPr>
                <w:rFonts w:ascii="Arial" w:eastAsiaTheme="minorEastAsia" w:hAnsi="Arial" w:cs="Arial"/>
                <w:szCs w:val="21"/>
              </w:rPr>
              <w:t xml:space="preserve">10.27 (1H, s, NH), </w:t>
            </w:r>
          </w:p>
          <w:p w14:paraId="678D223B"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eastAsiaTheme="minorEastAsia" w:hAnsi="Arial" w:cs="Arial"/>
                <w:szCs w:val="21"/>
              </w:rPr>
              <w:t xml:space="preserve">7.81–7.64 (4H, m, H-2, H-3, H-5, H-6), </w:t>
            </w:r>
          </w:p>
          <w:p w14:paraId="2C671FCE"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eastAsiaTheme="minorEastAsia" w:hAnsi="Arial" w:cs="Arial"/>
                <w:szCs w:val="21"/>
              </w:rPr>
              <w:t>7.24 (2H, s, NH</w:t>
            </w:r>
            <w:r w:rsidRPr="0045508A">
              <w:rPr>
                <w:rFonts w:ascii="Arial" w:eastAsiaTheme="minorEastAsia" w:hAnsi="Arial" w:cs="Arial"/>
                <w:szCs w:val="21"/>
                <w:vertAlign w:val="subscript"/>
              </w:rPr>
              <w:t>2</w:t>
            </w:r>
            <w:r w:rsidRPr="0045508A">
              <w:rPr>
                <w:rFonts w:ascii="Arial" w:eastAsiaTheme="minorEastAsia" w:hAnsi="Arial" w:cs="Arial"/>
                <w:szCs w:val="21"/>
              </w:rPr>
              <w:t>),</w:t>
            </w:r>
          </w:p>
          <w:p w14:paraId="0B3BEAAB"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eastAsiaTheme="minorEastAsia" w:hAnsi="Arial" w:cs="Arial"/>
                <w:szCs w:val="21"/>
              </w:rPr>
              <w:t>2.08 (3H, d, H-8).</w:t>
            </w:r>
          </w:p>
        </w:tc>
        <w:tc>
          <w:tcPr>
            <w:tcW w:w="2068" w:type="dxa"/>
            <w:vAlign w:val="center"/>
          </w:tcPr>
          <w:p w14:paraId="14A66AE1" w14:textId="77777777" w:rsidR="00001583" w:rsidRPr="0045508A" w:rsidRDefault="00001583" w:rsidP="000D226D">
            <w:pPr>
              <w:spacing w:before="240" w:line="276" w:lineRule="auto"/>
              <w:jc w:val="center"/>
              <w:rPr>
                <w:rFonts w:ascii="Arial" w:eastAsia="宋体" w:hAnsi="Arial" w:cs="Arial"/>
                <w:szCs w:val="21"/>
              </w:rPr>
            </w:pPr>
            <w:r w:rsidRPr="0045508A">
              <w:rPr>
                <w:rFonts w:ascii="Arial" w:eastAsia="宋体" w:hAnsi="Arial" w:cs="Arial"/>
                <w:szCs w:val="21"/>
              </w:rPr>
              <w:t>/</w:t>
            </w:r>
          </w:p>
        </w:tc>
      </w:tr>
      <w:tr w:rsidR="00001583" w:rsidRPr="0045508A" w14:paraId="05E1265D" w14:textId="77777777" w:rsidTr="000D226D">
        <w:trPr>
          <w:jc w:val="center"/>
        </w:trPr>
        <w:tc>
          <w:tcPr>
            <w:tcW w:w="1853" w:type="dxa"/>
          </w:tcPr>
          <w:p w14:paraId="09E42FF4" w14:textId="77777777" w:rsidR="00001583" w:rsidRPr="0045508A" w:rsidRDefault="00001583" w:rsidP="000D226D">
            <w:pPr>
              <w:spacing w:before="240" w:line="360" w:lineRule="auto"/>
              <w:jc w:val="center"/>
              <w:rPr>
                <w:rFonts w:ascii="Arial" w:eastAsiaTheme="minorEastAsia" w:hAnsi="Arial" w:cs="Arial"/>
                <w:szCs w:val="21"/>
              </w:rPr>
            </w:pPr>
            <w:r w:rsidRPr="0045508A">
              <w:rPr>
                <w:rFonts w:ascii="Arial" w:hAnsi="Arial" w:cs="Arial"/>
                <w:noProof/>
                <w:sz w:val="24"/>
              </w:rPr>
              <w:object w:dxaOrig="1735" w:dyaOrig="3523" w14:anchorId="37F0CCA5">
                <v:shape id="_x0000_i1032" type="#_x0000_t75" alt="" style="width:66pt;height:138pt;mso-width-percent:0;mso-height-percent:0;mso-width-percent:0;mso-height-percent:0" o:ole="">
                  <v:imagedata r:id="rId21" o:title=""/>
                </v:shape>
                <o:OLEObject Type="Embed" ProgID="ChemDraw.Document.6.0" ShapeID="_x0000_i1032" DrawAspect="Content" ObjectID="_1696770883" r:id="rId22"/>
              </w:object>
            </w:r>
          </w:p>
          <w:p w14:paraId="1210692D" w14:textId="77777777" w:rsidR="00001583" w:rsidRPr="0045508A" w:rsidRDefault="00001583" w:rsidP="000D226D">
            <w:pPr>
              <w:spacing w:line="276" w:lineRule="auto"/>
              <w:rPr>
                <w:rFonts w:ascii="Arial" w:eastAsiaTheme="minorEastAsia" w:hAnsi="Arial" w:cs="Arial"/>
                <w:b/>
                <w:szCs w:val="21"/>
              </w:rPr>
            </w:pPr>
            <w:r w:rsidRPr="0045508A">
              <w:rPr>
                <w:rFonts w:ascii="Arial" w:eastAsiaTheme="minorEastAsia" w:hAnsi="Arial" w:cs="Arial"/>
                <w:szCs w:val="21"/>
              </w:rPr>
              <w:t xml:space="preserve">Unlabelled </w:t>
            </w:r>
            <w:r w:rsidRPr="0045508A">
              <w:rPr>
                <w:rFonts w:ascii="Arial" w:eastAsiaTheme="minorEastAsia" w:hAnsi="Arial" w:cs="Arial"/>
                <w:b/>
                <w:szCs w:val="21"/>
              </w:rPr>
              <w:t>9</w:t>
            </w:r>
          </w:p>
          <w:p w14:paraId="1A9FAC68" w14:textId="77777777" w:rsidR="00001583" w:rsidRPr="0045508A" w:rsidRDefault="00001583" w:rsidP="000D226D">
            <w:pPr>
              <w:spacing w:line="276" w:lineRule="auto"/>
              <w:rPr>
                <w:rFonts w:ascii="Arial" w:eastAsiaTheme="minorEastAsia" w:hAnsi="Arial" w:cs="Arial"/>
                <w:bCs/>
                <w:szCs w:val="21"/>
              </w:rPr>
            </w:pPr>
          </w:p>
        </w:tc>
        <w:tc>
          <w:tcPr>
            <w:tcW w:w="2824" w:type="dxa"/>
          </w:tcPr>
          <w:p w14:paraId="7AA5C913" w14:textId="77777777" w:rsidR="00001583" w:rsidRPr="0045508A" w:rsidRDefault="00001583" w:rsidP="000D226D">
            <w:pPr>
              <w:spacing w:before="240" w:line="360" w:lineRule="auto"/>
              <w:jc w:val="left"/>
              <w:rPr>
                <w:rFonts w:ascii="Arial" w:eastAsia="宋体" w:hAnsi="Arial" w:cs="Arial"/>
                <w:szCs w:val="21"/>
              </w:rPr>
            </w:pPr>
            <w:r w:rsidRPr="0045508A">
              <w:rPr>
                <w:rFonts w:ascii="Arial" w:eastAsia="宋体" w:hAnsi="Arial" w:cs="Arial"/>
                <w:szCs w:val="21"/>
              </w:rPr>
              <w:t>[C</w:t>
            </w:r>
            <w:r w:rsidRPr="0045508A">
              <w:rPr>
                <w:rFonts w:ascii="Arial" w:eastAsia="宋体" w:hAnsi="Arial" w:cs="Arial"/>
                <w:szCs w:val="21"/>
                <w:vertAlign w:val="subscript"/>
              </w:rPr>
              <w:t>12</w:t>
            </w:r>
            <w:r w:rsidRPr="0045508A">
              <w:rPr>
                <w:rFonts w:ascii="Arial" w:eastAsia="宋体" w:hAnsi="Arial" w:cs="Arial"/>
                <w:szCs w:val="21"/>
              </w:rPr>
              <w:t>H</w:t>
            </w:r>
            <w:r w:rsidRPr="0045508A">
              <w:rPr>
                <w:rFonts w:ascii="Arial" w:eastAsia="宋体" w:hAnsi="Arial" w:cs="Arial"/>
                <w:szCs w:val="21"/>
                <w:vertAlign w:val="subscript"/>
              </w:rPr>
              <w:t>12</w:t>
            </w:r>
            <w:r w:rsidRPr="0045508A">
              <w:rPr>
                <w:rFonts w:ascii="Arial" w:eastAsia="宋体" w:hAnsi="Arial" w:cs="Arial"/>
                <w:szCs w:val="21"/>
              </w:rPr>
              <w:t>N</w:t>
            </w:r>
            <w:r w:rsidRPr="0045508A">
              <w:rPr>
                <w:rFonts w:ascii="Arial" w:eastAsia="宋体" w:hAnsi="Arial" w:cs="Arial"/>
                <w:szCs w:val="21"/>
                <w:vertAlign w:val="subscript"/>
              </w:rPr>
              <w:t>4</w:t>
            </w:r>
            <w:r w:rsidRPr="0045508A">
              <w:rPr>
                <w:rFonts w:ascii="Arial" w:eastAsia="宋体" w:hAnsi="Arial" w:cs="Arial"/>
                <w:szCs w:val="21"/>
              </w:rPr>
              <w:t>O</w:t>
            </w:r>
            <w:r w:rsidRPr="0045508A">
              <w:rPr>
                <w:rFonts w:ascii="Arial" w:eastAsia="宋体" w:hAnsi="Arial" w:cs="Arial"/>
                <w:szCs w:val="21"/>
                <w:vertAlign w:val="subscript"/>
              </w:rPr>
              <w:t>3</w:t>
            </w:r>
            <w:r w:rsidRPr="0045508A">
              <w:rPr>
                <w:rFonts w:ascii="Arial" w:eastAsia="宋体" w:hAnsi="Arial" w:cs="Arial"/>
                <w:szCs w:val="21"/>
              </w:rPr>
              <w:t>S]</w:t>
            </w:r>
            <w:r w:rsidRPr="0045508A">
              <w:rPr>
                <w:rFonts w:ascii="Arial" w:eastAsia="宋体" w:hAnsi="Arial" w:cs="Arial"/>
                <w:szCs w:val="21"/>
                <w:vertAlign w:val="superscript"/>
              </w:rPr>
              <w:sym w:font="Symbol" w:char="F02D"/>
            </w:r>
            <w:r w:rsidRPr="0045508A">
              <w:rPr>
                <w:rFonts w:ascii="Arial" w:eastAsia="宋体" w:hAnsi="Arial" w:cs="Arial"/>
                <w:szCs w:val="21"/>
              </w:rPr>
              <w:t>, [M−H]</w:t>
            </w:r>
            <w:r w:rsidRPr="0045508A">
              <w:rPr>
                <w:rFonts w:ascii="Arial" w:eastAsia="宋体" w:hAnsi="Arial" w:cs="Arial"/>
                <w:szCs w:val="21"/>
                <w:vertAlign w:val="superscript"/>
              </w:rPr>
              <w:sym w:font="Symbol" w:char="F02D"/>
            </w:r>
            <w:r w:rsidRPr="0045508A">
              <w:rPr>
                <w:rFonts w:ascii="Arial" w:eastAsia="宋体" w:hAnsi="Arial" w:cs="Arial"/>
                <w:szCs w:val="21"/>
              </w:rPr>
              <w:t xml:space="preserve">, </w:t>
            </w:r>
          </w:p>
          <w:p w14:paraId="451FE00E"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 xml:space="preserve">calculated: 291.0557, </w:t>
            </w:r>
          </w:p>
          <w:p w14:paraId="72E34031"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found: 291.0593,</w:t>
            </w:r>
          </w:p>
          <w:p w14:paraId="1322801B" w14:textId="77777777" w:rsidR="00001583" w:rsidRPr="0045508A" w:rsidRDefault="00001583" w:rsidP="000D226D">
            <w:pPr>
              <w:spacing w:line="360" w:lineRule="auto"/>
              <w:jc w:val="left"/>
              <w:rPr>
                <w:rFonts w:ascii="Arial" w:hAnsi="Arial" w:cs="Arial"/>
                <w:szCs w:val="21"/>
              </w:rPr>
            </w:pPr>
            <w:r w:rsidRPr="0045508A">
              <w:rPr>
                <w:rFonts w:ascii="Arial" w:hAnsi="Arial" w:cs="Arial"/>
                <w:szCs w:val="21"/>
              </w:rPr>
              <w:t xml:space="preserve">MS/MS: </w:t>
            </w:r>
          </w:p>
          <w:p w14:paraId="2D99394B" w14:textId="77777777" w:rsidR="00001583" w:rsidRPr="0045508A" w:rsidRDefault="00001583" w:rsidP="000D226D">
            <w:pPr>
              <w:spacing w:line="360" w:lineRule="auto"/>
              <w:jc w:val="left"/>
              <w:rPr>
                <w:rFonts w:ascii="Arial" w:eastAsia="宋体" w:hAnsi="Arial" w:cs="Arial"/>
                <w:szCs w:val="21"/>
              </w:rPr>
            </w:pPr>
            <w:r w:rsidRPr="0045508A">
              <w:rPr>
                <w:rFonts w:ascii="Arial" w:hAnsi="Arial" w:cs="Arial"/>
                <w:szCs w:val="21"/>
              </w:rPr>
              <w:t xml:space="preserve">227.0960 </w:t>
            </w:r>
            <w:r w:rsidRPr="0045508A">
              <w:rPr>
                <w:rFonts w:ascii="Arial" w:eastAsia="宋体" w:hAnsi="Arial" w:cs="Arial"/>
                <w:szCs w:val="21"/>
              </w:rPr>
              <w:t>[M−C</w:t>
            </w:r>
            <w:r w:rsidRPr="0045508A">
              <w:rPr>
                <w:rFonts w:ascii="Arial" w:eastAsia="宋体" w:hAnsi="Arial" w:cs="Arial"/>
                <w:szCs w:val="21"/>
                <w:vertAlign w:val="subscript"/>
              </w:rPr>
              <w:t>3</w:t>
            </w:r>
            <w:r w:rsidRPr="0045508A">
              <w:rPr>
                <w:rFonts w:ascii="Arial" w:eastAsia="宋体" w:hAnsi="Arial" w:cs="Arial"/>
                <w:szCs w:val="21"/>
              </w:rPr>
              <w:t>HN</w:t>
            </w:r>
            <w:r w:rsidRPr="0045508A">
              <w:rPr>
                <w:rFonts w:ascii="Arial" w:eastAsia="宋体" w:hAnsi="Arial" w:cs="Arial"/>
                <w:szCs w:val="21"/>
                <w:vertAlign w:val="subscript"/>
              </w:rPr>
              <w:t>2</w:t>
            </w:r>
            <w:r w:rsidRPr="0045508A">
              <w:rPr>
                <w:rFonts w:ascii="Arial" w:eastAsia="宋体" w:hAnsi="Arial" w:cs="Arial"/>
                <w:szCs w:val="21"/>
              </w:rPr>
              <w:t>]</w:t>
            </w:r>
            <w:r w:rsidRPr="0045508A">
              <w:rPr>
                <w:rFonts w:ascii="Arial" w:eastAsia="宋体" w:hAnsi="Arial" w:cs="Arial"/>
                <w:szCs w:val="21"/>
                <w:vertAlign w:val="superscript"/>
              </w:rPr>
              <w:sym w:font="Symbol" w:char="F02D"/>
            </w:r>
            <w:r w:rsidRPr="0045508A">
              <w:rPr>
                <w:rFonts w:ascii="Arial" w:eastAsia="宋体" w:hAnsi="Arial" w:cs="Arial"/>
                <w:szCs w:val="21"/>
              </w:rPr>
              <w:t xml:space="preserve">, </w:t>
            </w:r>
          </w:p>
          <w:p w14:paraId="6A37AF89"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184.0765 [M−C</w:t>
            </w:r>
            <w:r w:rsidRPr="0045508A">
              <w:rPr>
                <w:rFonts w:ascii="Arial" w:eastAsia="宋体" w:hAnsi="Arial" w:cs="Arial"/>
                <w:szCs w:val="21"/>
                <w:vertAlign w:val="subscript"/>
              </w:rPr>
              <w:t>5</w:t>
            </w:r>
            <w:r w:rsidRPr="0045508A">
              <w:rPr>
                <w:rFonts w:ascii="Arial" w:eastAsia="宋体" w:hAnsi="Arial" w:cs="Arial"/>
                <w:szCs w:val="21"/>
              </w:rPr>
              <w:t>H</w:t>
            </w:r>
            <w:r w:rsidRPr="0045508A">
              <w:rPr>
                <w:rFonts w:ascii="Arial" w:eastAsia="宋体" w:hAnsi="Arial" w:cs="Arial"/>
                <w:szCs w:val="21"/>
                <w:vertAlign w:val="subscript"/>
              </w:rPr>
              <w:t>4</w:t>
            </w:r>
            <w:r w:rsidRPr="0045508A">
              <w:rPr>
                <w:rFonts w:ascii="Arial" w:eastAsia="宋体" w:hAnsi="Arial" w:cs="Arial"/>
                <w:szCs w:val="21"/>
              </w:rPr>
              <w:t>N</w:t>
            </w:r>
            <w:r w:rsidRPr="0045508A">
              <w:rPr>
                <w:rFonts w:ascii="Arial" w:eastAsia="宋体" w:hAnsi="Arial" w:cs="Arial"/>
                <w:szCs w:val="21"/>
                <w:vertAlign w:val="subscript"/>
              </w:rPr>
              <w:t>2</w:t>
            </w:r>
            <w:r w:rsidRPr="0045508A">
              <w:rPr>
                <w:rFonts w:ascii="Arial" w:eastAsia="宋体" w:hAnsi="Arial" w:cs="Arial"/>
                <w:szCs w:val="21"/>
              </w:rPr>
              <w:t>O]</w:t>
            </w:r>
            <w:r w:rsidRPr="0045508A">
              <w:rPr>
                <w:rFonts w:ascii="Arial" w:eastAsia="宋体" w:hAnsi="Arial" w:cs="Arial"/>
                <w:szCs w:val="21"/>
                <w:vertAlign w:val="superscript"/>
              </w:rPr>
              <w:sym w:font="Symbol" w:char="F02D"/>
            </w:r>
            <w:r w:rsidRPr="0045508A">
              <w:rPr>
                <w:rFonts w:ascii="Arial" w:eastAsia="宋体" w:hAnsi="Arial" w:cs="Arial"/>
                <w:szCs w:val="21"/>
              </w:rPr>
              <w:t xml:space="preserve">, </w:t>
            </w:r>
          </w:p>
          <w:p w14:paraId="75560AEF" w14:textId="77777777" w:rsidR="00001583" w:rsidRPr="0045508A" w:rsidRDefault="00001583" w:rsidP="000D226D">
            <w:pPr>
              <w:spacing w:line="360" w:lineRule="auto"/>
              <w:jc w:val="left"/>
              <w:rPr>
                <w:rFonts w:ascii="Arial" w:eastAsia="宋体" w:hAnsi="Arial" w:cs="Arial"/>
                <w:szCs w:val="21"/>
              </w:rPr>
            </w:pPr>
            <w:r w:rsidRPr="0045508A">
              <w:rPr>
                <w:rFonts w:ascii="Arial" w:eastAsia="宋体" w:hAnsi="Arial" w:cs="Arial"/>
                <w:szCs w:val="21"/>
              </w:rPr>
              <w:t>134.0620 [M−C</w:t>
            </w:r>
            <w:r w:rsidRPr="0045508A">
              <w:rPr>
                <w:rFonts w:ascii="Arial" w:eastAsia="宋体" w:hAnsi="Arial" w:cs="Arial"/>
                <w:szCs w:val="21"/>
                <w:vertAlign w:val="subscript"/>
              </w:rPr>
              <w:t>4</w:t>
            </w:r>
            <w:r w:rsidRPr="0045508A">
              <w:rPr>
                <w:rFonts w:ascii="Arial" w:eastAsia="宋体" w:hAnsi="Arial" w:cs="Arial"/>
                <w:szCs w:val="21"/>
              </w:rPr>
              <w:t>H</w:t>
            </w:r>
            <w:r w:rsidRPr="0045508A">
              <w:rPr>
                <w:rFonts w:ascii="Arial" w:eastAsia="宋体" w:hAnsi="Arial" w:cs="Arial"/>
                <w:szCs w:val="21"/>
                <w:vertAlign w:val="subscript"/>
              </w:rPr>
              <w:t>4</w:t>
            </w:r>
            <w:r w:rsidRPr="0045508A">
              <w:rPr>
                <w:rFonts w:ascii="Arial" w:eastAsia="宋体" w:hAnsi="Arial" w:cs="Arial"/>
                <w:szCs w:val="21"/>
              </w:rPr>
              <w:t>N</w:t>
            </w:r>
            <w:r w:rsidRPr="0045508A">
              <w:rPr>
                <w:rFonts w:ascii="Arial" w:eastAsia="宋体" w:hAnsi="Arial" w:cs="Arial"/>
                <w:szCs w:val="21"/>
                <w:vertAlign w:val="subscript"/>
              </w:rPr>
              <w:t>3</w:t>
            </w:r>
            <w:r w:rsidRPr="0045508A">
              <w:rPr>
                <w:rFonts w:ascii="Arial" w:eastAsia="宋体" w:hAnsi="Arial" w:cs="Arial"/>
                <w:szCs w:val="21"/>
              </w:rPr>
              <w:t>O</w:t>
            </w:r>
            <w:r w:rsidRPr="0045508A">
              <w:rPr>
                <w:rFonts w:ascii="Arial" w:eastAsia="宋体" w:hAnsi="Arial" w:cs="Arial"/>
                <w:szCs w:val="21"/>
                <w:vertAlign w:val="subscript"/>
              </w:rPr>
              <w:t>2</w:t>
            </w:r>
            <w:r w:rsidRPr="0045508A">
              <w:rPr>
                <w:rFonts w:ascii="Arial" w:eastAsia="宋体" w:hAnsi="Arial" w:cs="Arial"/>
                <w:szCs w:val="21"/>
              </w:rPr>
              <w:t>S]</w:t>
            </w:r>
            <w:r w:rsidRPr="0045508A">
              <w:rPr>
                <w:rFonts w:ascii="Arial" w:eastAsia="宋体" w:hAnsi="Arial" w:cs="Arial"/>
                <w:szCs w:val="21"/>
                <w:vertAlign w:val="superscript"/>
              </w:rPr>
              <w:sym w:font="Symbol" w:char="F02D"/>
            </w:r>
            <w:r w:rsidRPr="0045508A">
              <w:rPr>
                <w:rFonts w:ascii="Arial" w:eastAsia="宋体" w:hAnsi="Arial" w:cs="Arial"/>
                <w:szCs w:val="21"/>
              </w:rPr>
              <w:t>,</w:t>
            </w:r>
          </w:p>
          <w:p w14:paraId="00EE6FCF" w14:textId="77777777" w:rsidR="00001583" w:rsidRPr="0045508A" w:rsidRDefault="00001583" w:rsidP="000D226D">
            <w:pPr>
              <w:autoSpaceDE w:val="0"/>
              <w:autoSpaceDN w:val="0"/>
              <w:adjustRightInd w:val="0"/>
              <w:spacing w:after="240" w:line="276" w:lineRule="auto"/>
              <w:jc w:val="left"/>
              <w:rPr>
                <w:rFonts w:ascii="Arial" w:eastAsia="宋体" w:hAnsi="Arial" w:cs="Arial"/>
              </w:rPr>
            </w:pPr>
            <w:r w:rsidRPr="0045508A">
              <w:rPr>
                <w:rFonts w:ascii="Arial" w:eastAsia="宋体" w:hAnsi="Arial" w:cs="Arial"/>
                <w:szCs w:val="21"/>
              </w:rPr>
              <w:t>92.0262 [M−C</w:t>
            </w:r>
            <w:r w:rsidRPr="0045508A">
              <w:rPr>
                <w:rFonts w:ascii="Arial" w:eastAsia="宋体" w:hAnsi="Arial" w:cs="Arial"/>
                <w:szCs w:val="21"/>
                <w:vertAlign w:val="subscript"/>
              </w:rPr>
              <w:t>6</w:t>
            </w:r>
            <w:r w:rsidRPr="0045508A">
              <w:rPr>
                <w:rFonts w:ascii="Arial" w:eastAsia="宋体" w:hAnsi="Arial" w:cs="Arial"/>
                <w:szCs w:val="21"/>
              </w:rPr>
              <w:t>H</w:t>
            </w:r>
            <w:r w:rsidRPr="0045508A">
              <w:rPr>
                <w:rFonts w:ascii="Arial" w:eastAsia="宋体" w:hAnsi="Arial" w:cs="Arial"/>
                <w:szCs w:val="21"/>
                <w:vertAlign w:val="subscript"/>
              </w:rPr>
              <w:t>6</w:t>
            </w:r>
            <w:r w:rsidRPr="0045508A">
              <w:rPr>
                <w:rFonts w:ascii="Arial" w:eastAsia="宋体" w:hAnsi="Arial" w:cs="Arial"/>
                <w:szCs w:val="21"/>
              </w:rPr>
              <w:t>N</w:t>
            </w:r>
            <w:r w:rsidRPr="0045508A">
              <w:rPr>
                <w:rFonts w:ascii="Arial" w:eastAsia="宋体" w:hAnsi="Arial" w:cs="Arial"/>
                <w:szCs w:val="21"/>
                <w:vertAlign w:val="subscript"/>
              </w:rPr>
              <w:t>3</w:t>
            </w:r>
            <w:r w:rsidRPr="0045508A">
              <w:rPr>
                <w:rFonts w:ascii="Arial" w:eastAsia="宋体" w:hAnsi="Arial" w:cs="Arial"/>
                <w:szCs w:val="21"/>
              </w:rPr>
              <w:t>O</w:t>
            </w:r>
            <w:r w:rsidRPr="0045508A">
              <w:rPr>
                <w:rFonts w:ascii="Arial" w:eastAsia="宋体" w:hAnsi="Arial" w:cs="Arial"/>
                <w:szCs w:val="21"/>
                <w:vertAlign w:val="subscript"/>
              </w:rPr>
              <w:t>3</w:t>
            </w:r>
            <w:r w:rsidRPr="0045508A">
              <w:rPr>
                <w:rFonts w:ascii="Arial" w:eastAsia="宋体" w:hAnsi="Arial" w:cs="Arial"/>
                <w:szCs w:val="21"/>
              </w:rPr>
              <w:t>S]</w:t>
            </w:r>
            <w:r w:rsidRPr="0045508A">
              <w:rPr>
                <w:rFonts w:ascii="Arial" w:eastAsia="宋体" w:hAnsi="Arial" w:cs="Arial"/>
                <w:szCs w:val="21"/>
                <w:vertAlign w:val="superscript"/>
              </w:rPr>
              <w:sym w:font="Symbol" w:char="F02D"/>
            </w:r>
            <w:r w:rsidRPr="0045508A">
              <w:rPr>
                <w:rFonts w:ascii="Arial" w:eastAsia="宋体" w:hAnsi="Arial" w:cs="Arial"/>
                <w:szCs w:val="21"/>
              </w:rPr>
              <w:t>.</w:t>
            </w:r>
          </w:p>
        </w:tc>
        <w:tc>
          <w:tcPr>
            <w:tcW w:w="2693" w:type="dxa"/>
          </w:tcPr>
          <w:p w14:paraId="56440AC6" w14:textId="77777777" w:rsidR="00001583" w:rsidRPr="0045508A" w:rsidRDefault="00001583" w:rsidP="000D226D">
            <w:pPr>
              <w:spacing w:before="240" w:line="360" w:lineRule="auto"/>
              <w:jc w:val="left"/>
              <w:rPr>
                <w:rFonts w:ascii="Arial" w:eastAsiaTheme="minorEastAsia" w:hAnsi="Arial" w:cs="Arial"/>
                <w:szCs w:val="21"/>
              </w:rPr>
            </w:pPr>
            <w:r w:rsidRPr="0045508A">
              <w:rPr>
                <w:rFonts w:ascii="Arial" w:eastAsiaTheme="minorEastAsia" w:hAnsi="Arial" w:cs="Arial"/>
                <w:szCs w:val="21"/>
              </w:rPr>
              <w:t>11.68 (1H, s, SO</w:t>
            </w:r>
            <w:r w:rsidRPr="0045508A">
              <w:rPr>
                <w:rFonts w:ascii="Arial" w:eastAsiaTheme="minorEastAsia" w:hAnsi="Arial" w:cs="Arial"/>
                <w:szCs w:val="21"/>
                <w:vertAlign w:val="subscript"/>
              </w:rPr>
              <w:t>2</w:t>
            </w:r>
            <w:r w:rsidRPr="0045508A">
              <w:rPr>
                <w:rFonts w:ascii="Arial" w:eastAsiaTheme="minorEastAsia" w:hAnsi="Arial" w:cs="Arial"/>
                <w:szCs w:val="21"/>
              </w:rPr>
              <w:t xml:space="preserve">NH), </w:t>
            </w:r>
          </w:p>
          <w:p w14:paraId="0B5E3F13" w14:textId="77777777" w:rsidR="00001583" w:rsidRPr="0045508A" w:rsidRDefault="00001583" w:rsidP="000D226D">
            <w:pPr>
              <w:spacing w:line="360" w:lineRule="auto"/>
              <w:jc w:val="left"/>
              <w:rPr>
                <w:rFonts w:ascii="Arial" w:eastAsiaTheme="minorEastAsia" w:hAnsi="Arial" w:cs="Arial"/>
                <w:szCs w:val="21"/>
              </w:rPr>
            </w:pPr>
            <w:r w:rsidRPr="0045508A">
              <w:rPr>
                <w:rFonts w:ascii="Arial" w:eastAsiaTheme="minorEastAsia" w:hAnsi="Arial" w:cs="Arial"/>
                <w:szCs w:val="21"/>
              </w:rPr>
              <w:t xml:space="preserve">10.32 (1H, s, NHCO), </w:t>
            </w:r>
          </w:p>
          <w:p w14:paraId="39A6857C" w14:textId="77777777" w:rsidR="00001583" w:rsidRPr="0045508A" w:rsidRDefault="00001583" w:rsidP="000D226D">
            <w:pPr>
              <w:spacing w:line="360" w:lineRule="auto"/>
              <w:jc w:val="left"/>
              <w:rPr>
                <w:rFonts w:ascii="Arial" w:eastAsiaTheme="minorEastAsia" w:hAnsi="Arial" w:cs="Arial"/>
                <w:szCs w:val="21"/>
                <w:lang w:val="de-DE"/>
              </w:rPr>
            </w:pPr>
            <w:r w:rsidRPr="0045508A">
              <w:rPr>
                <w:rFonts w:ascii="Arial" w:eastAsiaTheme="minorEastAsia" w:hAnsi="Arial" w:cs="Arial"/>
                <w:szCs w:val="21"/>
                <w:lang w:val="de-DE"/>
              </w:rPr>
              <w:t xml:space="preserve">8.49 (2H, d, H-8, H-10), </w:t>
            </w:r>
          </w:p>
          <w:p w14:paraId="445BA7C2" w14:textId="77777777" w:rsidR="00001583" w:rsidRPr="0045508A" w:rsidRDefault="00001583" w:rsidP="000D226D">
            <w:pPr>
              <w:spacing w:line="360" w:lineRule="auto"/>
              <w:jc w:val="left"/>
              <w:rPr>
                <w:rFonts w:ascii="Arial" w:eastAsiaTheme="minorEastAsia" w:hAnsi="Arial" w:cs="Arial"/>
                <w:szCs w:val="21"/>
                <w:lang w:val="de-DE"/>
              </w:rPr>
            </w:pPr>
            <w:r w:rsidRPr="0045508A">
              <w:rPr>
                <w:rFonts w:ascii="Arial" w:eastAsiaTheme="minorEastAsia" w:hAnsi="Arial" w:cs="Arial"/>
                <w:szCs w:val="21"/>
                <w:lang w:val="de-DE"/>
              </w:rPr>
              <w:t xml:space="preserve">7.91 (2H, d, H-3, H-5), </w:t>
            </w:r>
          </w:p>
          <w:p w14:paraId="0B3FA2C8" w14:textId="77777777" w:rsidR="00001583" w:rsidRPr="0045508A" w:rsidRDefault="00001583" w:rsidP="000D226D">
            <w:pPr>
              <w:spacing w:line="360" w:lineRule="auto"/>
              <w:jc w:val="left"/>
              <w:rPr>
                <w:rFonts w:ascii="Arial" w:eastAsiaTheme="minorEastAsia" w:hAnsi="Arial" w:cs="Arial"/>
                <w:szCs w:val="21"/>
                <w:lang w:val="de-DE"/>
              </w:rPr>
            </w:pPr>
            <w:r w:rsidRPr="0045508A">
              <w:rPr>
                <w:rFonts w:ascii="Arial" w:eastAsiaTheme="minorEastAsia" w:hAnsi="Arial" w:cs="Arial"/>
                <w:szCs w:val="21"/>
                <w:lang w:val="de-DE"/>
              </w:rPr>
              <w:t xml:space="preserve">7.73 (2H, d, H-2, H-6), </w:t>
            </w:r>
          </w:p>
          <w:p w14:paraId="23549C50" w14:textId="77777777" w:rsidR="00001583" w:rsidRPr="0045508A" w:rsidRDefault="00001583" w:rsidP="000D226D">
            <w:pPr>
              <w:spacing w:line="360" w:lineRule="auto"/>
              <w:jc w:val="left"/>
              <w:rPr>
                <w:rFonts w:ascii="Arial" w:eastAsiaTheme="minorEastAsia" w:hAnsi="Arial" w:cs="Arial"/>
                <w:szCs w:val="21"/>
                <w:lang w:val="de-DE"/>
              </w:rPr>
            </w:pPr>
            <w:r w:rsidRPr="0045508A">
              <w:rPr>
                <w:rFonts w:ascii="Arial" w:eastAsiaTheme="minorEastAsia" w:hAnsi="Arial" w:cs="Arial"/>
                <w:szCs w:val="21"/>
                <w:lang w:val="de-DE"/>
              </w:rPr>
              <w:t xml:space="preserve">7.03 (1H, t, H-9), </w:t>
            </w:r>
          </w:p>
          <w:p w14:paraId="7FFD71BD" w14:textId="77777777" w:rsidR="00001583" w:rsidRPr="0045508A" w:rsidRDefault="00001583" w:rsidP="000D226D">
            <w:pPr>
              <w:spacing w:after="240" w:line="276" w:lineRule="auto"/>
              <w:jc w:val="left"/>
              <w:rPr>
                <w:rFonts w:ascii="Arial" w:eastAsiaTheme="minorEastAsia" w:hAnsi="Arial" w:cs="Arial"/>
                <w:szCs w:val="21"/>
              </w:rPr>
            </w:pPr>
            <w:r w:rsidRPr="0045508A">
              <w:rPr>
                <w:rFonts w:ascii="Arial" w:eastAsiaTheme="minorEastAsia" w:hAnsi="Arial" w:cs="Arial"/>
                <w:szCs w:val="21"/>
              </w:rPr>
              <w:t>2.06 (3H, d, H-13).</w:t>
            </w:r>
          </w:p>
        </w:tc>
        <w:tc>
          <w:tcPr>
            <w:tcW w:w="2068" w:type="dxa"/>
            <w:vAlign w:val="center"/>
          </w:tcPr>
          <w:p w14:paraId="39016735" w14:textId="77777777" w:rsidR="00001583" w:rsidRPr="0045508A" w:rsidRDefault="00001583" w:rsidP="000D226D">
            <w:pPr>
              <w:spacing w:before="240" w:line="276" w:lineRule="auto"/>
              <w:jc w:val="center"/>
              <w:rPr>
                <w:rFonts w:ascii="Arial" w:eastAsia="宋体" w:hAnsi="Arial" w:cs="Arial"/>
                <w:szCs w:val="21"/>
              </w:rPr>
            </w:pPr>
            <w:r w:rsidRPr="0045508A">
              <w:rPr>
                <w:rFonts w:ascii="Arial" w:eastAsia="宋体" w:hAnsi="Arial" w:cs="Arial"/>
                <w:szCs w:val="21"/>
              </w:rPr>
              <w:t>/</w:t>
            </w:r>
          </w:p>
        </w:tc>
      </w:tr>
      <w:tr w:rsidR="00001583" w:rsidRPr="0045508A" w14:paraId="16C0D3E0" w14:textId="77777777" w:rsidTr="000D226D">
        <w:trPr>
          <w:jc w:val="center"/>
        </w:trPr>
        <w:tc>
          <w:tcPr>
            <w:tcW w:w="1853" w:type="dxa"/>
          </w:tcPr>
          <w:p w14:paraId="2989638D" w14:textId="77777777" w:rsidR="00001583" w:rsidRPr="0045508A" w:rsidRDefault="00001583" w:rsidP="000D226D">
            <w:pPr>
              <w:spacing w:before="240" w:line="276" w:lineRule="auto"/>
              <w:rPr>
                <w:rFonts w:ascii="Arial" w:eastAsiaTheme="minorEastAsia" w:hAnsi="Arial" w:cs="Arial"/>
              </w:rPr>
            </w:pPr>
            <w:r w:rsidRPr="0045508A">
              <w:rPr>
                <w:rFonts w:ascii="Arial" w:hAnsi="Arial" w:cs="Arial"/>
                <w:noProof/>
                <w:sz w:val="24"/>
              </w:rPr>
              <w:object w:dxaOrig="1176" w:dyaOrig="3226" w14:anchorId="2BE79A81">
                <v:shape id="_x0000_i1033" type="#_x0000_t75" alt="" style="width:48pt;height:132pt;mso-width-percent:0;mso-height-percent:0;mso-width-percent:0;mso-height-percent:0" o:ole="">
                  <v:imagedata r:id="rId23" o:title=""/>
                </v:shape>
                <o:OLEObject Type="Embed" ProgID="ChemDraw.Document.6.0" ShapeID="_x0000_i1033" DrawAspect="Content" ObjectID="_1696770884" r:id="rId24"/>
              </w:object>
            </w:r>
            <w:r w:rsidRPr="0045508A">
              <w:rPr>
                <w:rFonts w:ascii="Arial" w:eastAsiaTheme="minorEastAsia" w:hAnsi="Arial" w:cs="Arial"/>
              </w:rPr>
              <w:t>Unlabelled</w:t>
            </w:r>
            <w:r w:rsidRPr="0045508A">
              <w:rPr>
                <w:rFonts w:ascii="Arial" w:eastAsiaTheme="minorEastAsia" w:hAnsi="Arial" w:cs="Arial"/>
                <w:b/>
              </w:rPr>
              <w:t xml:space="preserve"> 10</w:t>
            </w:r>
          </w:p>
        </w:tc>
        <w:tc>
          <w:tcPr>
            <w:tcW w:w="2824" w:type="dxa"/>
          </w:tcPr>
          <w:p w14:paraId="16BCE0AE" w14:textId="77777777" w:rsidR="00001583" w:rsidRPr="0045508A" w:rsidRDefault="00001583" w:rsidP="000D226D">
            <w:pPr>
              <w:autoSpaceDE w:val="0"/>
              <w:autoSpaceDN w:val="0"/>
              <w:adjustRightInd w:val="0"/>
              <w:spacing w:before="240" w:line="276" w:lineRule="auto"/>
              <w:jc w:val="left"/>
              <w:rPr>
                <w:rFonts w:ascii="Arial" w:eastAsia="宋体" w:hAnsi="Arial" w:cs="Arial"/>
              </w:rPr>
            </w:pPr>
            <w:r w:rsidRPr="0045508A">
              <w:rPr>
                <w:rFonts w:ascii="Arial" w:eastAsia="宋体" w:hAnsi="Arial" w:cs="Arial"/>
              </w:rPr>
              <w:t>[C</w:t>
            </w:r>
            <w:r w:rsidRPr="0045508A">
              <w:rPr>
                <w:rFonts w:ascii="Arial" w:eastAsia="宋体" w:hAnsi="Arial" w:cs="Arial"/>
                <w:vertAlign w:val="subscript"/>
              </w:rPr>
              <w:t>10</w:t>
            </w:r>
            <w:r w:rsidRPr="0045508A">
              <w:rPr>
                <w:rFonts w:ascii="Arial" w:eastAsia="宋体" w:hAnsi="Arial" w:cs="Arial"/>
              </w:rPr>
              <w:t>H</w:t>
            </w:r>
            <w:r w:rsidRPr="0045508A">
              <w:rPr>
                <w:rFonts w:ascii="Arial" w:eastAsia="宋体" w:hAnsi="Arial" w:cs="Arial"/>
                <w:vertAlign w:val="subscript"/>
              </w:rPr>
              <w:t>11</w:t>
            </w:r>
            <w:r w:rsidRPr="0045508A">
              <w:rPr>
                <w:rFonts w:ascii="Arial" w:eastAsia="宋体" w:hAnsi="Arial" w:cs="Arial"/>
              </w:rPr>
              <w:t>N</w:t>
            </w:r>
            <w:r w:rsidRPr="0045508A">
              <w:rPr>
                <w:rFonts w:ascii="Arial" w:eastAsia="宋体" w:hAnsi="Arial" w:cs="Arial"/>
                <w:vertAlign w:val="subscript"/>
              </w:rPr>
              <w:t>4</w:t>
            </w:r>
            <w:r w:rsidRPr="0045508A">
              <w:rPr>
                <w:rFonts w:ascii="Arial" w:eastAsia="宋体" w:hAnsi="Arial" w:cs="Arial"/>
              </w:rPr>
              <w:t>O</w:t>
            </w:r>
            <w:r w:rsidRPr="0045508A">
              <w:rPr>
                <w:rFonts w:ascii="Arial" w:eastAsia="宋体" w:hAnsi="Arial" w:cs="Arial"/>
                <w:vertAlign w:val="subscript"/>
              </w:rPr>
              <w:t>2</w:t>
            </w:r>
            <w:proofErr w:type="gramStart"/>
            <w:r w:rsidRPr="0045508A">
              <w:rPr>
                <w:rFonts w:ascii="Arial" w:eastAsia="宋体" w:hAnsi="Arial" w:cs="Arial"/>
              </w:rPr>
              <w:t>S]</w:t>
            </w:r>
            <w:r w:rsidRPr="0045508A">
              <w:rPr>
                <w:rFonts w:ascii="Arial" w:eastAsia="宋体" w:hAnsi="Arial" w:cs="Arial"/>
                <w:vertAlign w:val="superscript"/>
              </w:rPr>
              <w:t>+</w:t>
            </w:r>
            <w:proofErr w:type="gramEnd"/>
            <w:r w:rsidRPr="0045508A">
              <w:rPr>
                <w:rFonts w:ascii="Arial" w:eastAsia="宋体" w:hAnsi="Arial" w:cs="Arial"/>
              </w:rPr>
              <w:t>, [M+H]</w:t>
            </w:r>
            <w:r w:rsidRPr="0045508A">
              <w:rPr>
                <w:rFonts w:ascii="Arial" w:eastAsia="宋体" w:hAnsi="Arial" w:cs="Arial"/>
                <w:vertAlign w:val="superscript"/>
              </w:rPr>
              <w:t>+</w:t>
            </w:r>
            <w:r w:rsidRPr="0045508A">
              <w:rPr>
                <w:rFonts w:ascii="Arial" w:eastAsia="宋体" w:hAnsi="Arial" w:cs="Arial"/>
              </w:rPr>
              <w:t>,</w:t>
            </w:r>
          </w:p>
          <w:p w14:paraId="67043F7C"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calculated: 251.0597,</w:t>
            </w:r>
          </w:p>
          <w:p w14:paraId="290474CE"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found: 251.0584,</w:t>
            </w:r>
          </w:p>
          <w:p w14:paraId="2B01C6DF"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hAnsi="Arial" w:cs="Arial"/>
              </w:rPr>
              <w:t>MS</w:t>
            </w:r>
            <w:r w:rsidRPr="0045508A">
              <w:rPr>
                <w:rFonts w:ascii="Arial" w:eastAsia="宋体" w:hAnsi="Arial" w:cs="Arial"/>
              </w:rPr>
              <w:t xml:space="preserve">/MS: </w:t>
            </w:r>
          </w:p>
          <w:p w14:paraId="7E373026"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156.0112 [M−C</w:t>
            </w:r>
            <w:r w:rsidRPr="0045508A">
              <w:rPr>
                <w:rFonts w:ascii="Arial" w:eastAsia="宋体" w:hAnsi="Arial" w:cs="Arial"/>
                <w:vertAlign w:val="subscript"/>
              </w:rPr>
              <w:t>4</w:t>
            </w:r>
            <w:r w:rsidRPr="0045508A">
              <w:rPr>
                <w:rFonts w:ascii="Arial" w:eastAsia="宋体" w:hAnsi="Arial" w:cs="Arial"/>
              </w:rPr>
              <w:t>H</w:t>
            </w:r>
            <w:r w:rsidRPr="0045508A">
              <w:rPr>
                <w:rFonts w:ascii="Arial" w:eastAsia="宋体" w:hAnsi="Arial" w:cs="Arial"/>
                <w:vertAlign w:val="subscript"/>
              </w:rPr>
              <w:t>4</w:t>
            </w:r>
            <w:r w:rsidRPr="0045508A">
              <w:rPr>
                <w:rFonts w:ascii="Arial" w:eastAsia="宋体" w:hAnsi="Arial" w:cs="Arial"/>
              </w:rPr>
              <w:t>N</w:t>
            </w:r>
            <w:proofErr w:type="gramStart"/>
            <w:r w:rsidRPr="0045508A">
              <w:rPr>
                <w:rFonts w:ascii="Arial" w:eastAsia="宋体" w:hAnsi="Arial" w:cs="Arial"/>
                <w:vertAlign w:val="subscript"/>
              </w:rPr>
              <w:t>3</w:t>
            </w:r>
            <w:r w:rsidRPr="0045508A">
              <w:rPr>
                <w:rFonts w:ascii="Arial" w:eastAsia="宋体" w:hAnsi="Arial" w:cs="Arial"/>
              </w:rPr>
              <w:t>]</w:t>
            </w:r>
            <w:r w:rsidRPr="0045508A">
              <w:rPr>
                <w:rFonts w:ascii="Arial" w:eastAsia="宋体" w:hAnsi="Arial" w:cs="Arial"/>
                <w:vertAlign w:val="superscript"/>
              </w:rPr>
              <w:t>+</w:t>
            </w:r>
            <w:proofErr w:type="gramEnd"/>
            <w:r w:rsidRPr="0045508A">
              <w:rPr>
                <w:rFonts w:ascii="Arial" w:eastAsia="宋体" w:hAnsi="Arial" w:cs="Arial"/>
              </w:rPr>
              <w:t xml:space="preserve">, </w:t>
            </w:r>
          </w:p>
          <w:p w14:paraId="263F2B86" w14:textId="77777777" w:rsidR="00001583" w:rsidRPr="0045508A" w:rsidRDefault="00001583" w:rsidP="000D226D">
            <w:pPr>
              <w:autoSpaceDE w:val="0"/>
              <w:autoSpaceDN w:val="0"/>
              <w:adjustRightInd w:val="0"/>
              <w:spacing w:line="276" w:lineRule="auto"/>
              <w:jc w:val="left"/>
              <w:rPr>
                <w:rFonts w:ascii="Arial" w:eastAsia="宋体" w:hAnsi="Arial" w:cs="Arial"/>
              </w:rPr>
            </w:pPr>
            <w:r w:rsidRPr="0045508A">
              <w:rPr>
                <w:rFonts w:ascii="Arial" w:eastAsia="宋体" w:hAnsi="Arial" w:cs="Arial"/>
              </w:rPr>
              <w:t>108.0442 [M−C</w:t>
            </w:r>
            <w:r w:rsidRPr="0045508A">
              <w:rPr>
                <w:rFonts w:ascii="Arial" w:eastAsia="宋体" w:hAnsi="Arial" w:cs="Arial"/>
                <w:vertAlign w:val="subscript"/>
              </w:rPr>
              <w:t>4</w:t>
            </w:r>
            <w:r w:rsidRPr="0045508A">
              <w:rPr>
                <w:rFonts w:ascii="Arial" w:eastAsia="宋体" w:hAnsi="Arial" w:cs="Arial"/>
              </w:rPr>
              <w:t>H</w:t>
            </w:r>
            <w:r w:rsidRPr="0045508A">
              <w:rPr>
                <w:rFonts w:ascii="Arial" w:eastAsia="宋体" w:hAnsi="Arial" w:cs="Arial"/>
                <w:vertAlign w:val="subscript"/>
              </w:rPr>
              <w:t>4</w:t>
            </w:r>
            <w:r w:rsidRPr="0045508A">
              <w:rPr>
                <w:rFonts w:ascii="Arial" w:eastAsia="宋体" w:hAnsi="Arial" w:cs="Arial"/>
              </w:rPr>
              <w:t>N</w:t>
            </w:r>
            <w:r w:rsidRPr="0045508A">
              <w:rPr>
                <w:rFonts w:ascii="Arial" w:eastAsia="宋体" w:hAnsi="Arial" w:cs="Arial"/>
                <w:vertAlign w:val="subscript"/>
              </w:rPr>
              <w:t>3</w:t>
            </w:r>
            <w:proofErr w:type="gramStart"/>
            <w:r w:rsidRPr="0045508A">
              <w:rPr>
                <w:rFonts w:ascii="Arial" w:eastAsia="宋体" w:hAnsi="Arial" w:cs="Arial"/>
              </w:rPr>
              <w:t>OS]</w:t>
            </w:r>
            <w:r w:rsidRPr="0045508A">
              <w:rPr>
                <w:rFonts w:ascii="Arial" w:eastAsia="宋体" w:hAnsi="Arial" w:cs="Arial"/>
                <w:vertAlign w:val="superscript"/>
              </w:rPr>
              <w:t>+</w:t>
            </w:r>
            <w:proofErr w:type="gramEnd"/>
            <w:r w:rsidRPr="0045508A">
              <w:rPr>
                <w:rFonts w:ascii="Arial" w:eastAsia="宋体" w:hAnsi="Arial" w:cs="Arial"/>
              </w:rPr>
              <w:t>,  92.0502 [M−C</w:t>
            </w:r>
            <w:r w:rsidRPr="0045508A">
              <w:rPr>
                <w:rFonts w:ascii="Arial" w:eastAsia="宋体" w:hAnsi="Arial" w:cs="Arial"/>
                <w:vertAlign w:val="subscript"/>
              </w:rPr>
              <w:t>4</w:t>
            </w:r>
            <w:r w:rsidRPr="0045508A">
              <w:rPr>
                <w:rFonts w:ascii="Arial" w:eastAsia="宋体" w:hAnsi="Arial" w:cs="Arial"/>
              </w:rPr>
              <w:t>H</w:t>
            </w:r>
            <w:r w:rsidRPr="0045508A">
              <w:rPr>
                <w:rFonts w:ascii="Arial" w:eastAsia="宋体" w:hAnsi="Arial" w:cs="Arial"/>
                <w:vertAlign w:val="subscript"/>
              </w:rPr>
              <w:t>4</w:t>
            </w:r>
            <w:r w:rsidRPr="0045508A">
              <w:rPr>
                <w:rFonts w:ascii="Arial" w:eastAsia="宋体" w:hAnsi="Arial" w:cs="Arial"/>
              </w:rPr>
              <w:t>N</w:t>
            </w:r>
            <w:r w:rsidRPr="0045508A">
              <w:rPr>
                <w:rFonts w:ascii="Arial" w:eastAsia="宋体" w:hAnsi="Arial" w:cs="Arial"/>
                <w:vertAlign w:val="subscript"/>
              </w:rPr>
              <w:t>3</w:t>
            </w:r>
            <w:r w:rsidRPr="0045508A">
              <w:rPr>
                <w:rFonts w:ascii="Arial" w:eastAsia="宋体" w:hAnsi="Arial" w:cs="Arial"/>
              </w:rPr>
              <w:t>O</w:t>
            </w:r>
            <w:r w:rsidRPr="0045508A">
              <w:rPr>
                <w:rFonts w:ascii="Arial" w:eastAsia="宋体" w:hAnsi="Arial" w:cs="Arial"/>
                <w:vertAlign w:val="subscript"/>
              </w:rPr>
              <w:t>2</w:t>
            </w:r>
            <w:r w:rsidRPr="0045508A">
              <w:rPr>
                <w:rFonts w:ascii="Arial" w:eastAsia="宋体" w:hAnsi="Arial" w:cs="Arial"/>
              </w:rPr>
              <w:t>S]</w:t>
            </w:r>
            <w:r w:rsidRPr="0045508A">
              <w:rPr>
                <w:rFonts w:ascii="Arial" w:eastAsia="宋体" w:hAnsi="Arial" w:cs="Arial"/>
                <w:vertAlign w:val="superscript"/>
              </w:rPr>
              <w:t>+</w:t>
            </w:r>
            <w:r w:rsidRPr="0045508A">
              <w:rPr>
                <w:rFonts w:ascii="Arial" w:eastAsia="宋体" w:hAnsi="Arial" w:cs="Arial"/>
              </w:rPr>
              <w:t>.</w:t>
            </w:r>
          </w:p>
          <w:p w14:paraId="6075881F" w14:textId="77777777" w:rsidR="00001583" w:rsidRPr="0045508A" w:rsidRDefault="00001583" w:rsidP="000D226D">
            <w:pPr>
              <w:spacing w:line="276" w:lineRule="auto"/>
              <w:jc w:val="left"/>
              <w:rPr>
                <w:rFonts w:ascii="Arial" w:eastAsiaTheme="minorEastAsia" w:hAnsi="Arial" w:cs="Arial"/>
                <w:szCs w:val="21"/>
              </w:rPr>
            </w:pPr>
          </w:p>
        </w:tc>
        <w:tc>
          <w:tcPr>
            <w:tcW w:w="2693" w:type="dxa"/>
          </w:tcPr>
          <w:p w14:paraId="17F4024D" w14:textId="77777777" w:rsidR="00001583" w:rsidRPr="0045508A" w:rsidRDefault="00001583" w:rsidP="000D226D">
            <w:pPr>
              <w:spacing w:before="240" w:line="276" w:lineRule="auto"/>
              <w:jc w:val="left"/>
              <w:rPr>
                <w:rFonts w:ascii="Arial" w:eastAsiaTheme="minorEastAsia" w:hAnsi="Arial" w:cs="Arial"/>
                <w:szCs w:val="21"/>
              </w:rPr>
            </w:pPr>
            <w:r w:rsidRPr="0045508A">
              <w:rPr>
                <w:rFonts w:ascii="Arial" w:eastAsiaTheme="minorEastAsia" w:hAnsi="Arial" w:cs="Arial"/>
                <w:szCs w:val="21"/>
              </w:rPr>
              <w:t>11.27 (1H, s, NH),</w:t>
            </w:r>
          </w:p>
          <w:p w14:paraId="0709132D"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eastAsiaTheme="minorEastAsia" w:hAnsi="Arial" w:cs="Arial"/>
                <w:szCs w:val="21"/>
              </w:rPr>
              <w:t>8.48 (2H, d, H-8, H-10), 7.69</w:t>
            </w:r>
            <w:r w:rsidRPr="0045508A">
              <w:rPr>
                <w:rFonts w:ascii="Arial" w:hAnsi="Arial" w:cs="Arial"/>
                <w:szCs w:val="21"/>
              </w:rPr>
              <w:t>–</w:t>
            </w:r>
            <w:r w:rsidRPr="0045508A">
              <w:rPr>
                <w:rFonts w:ascii="Arial" w:eastAsiaTheme="minorEastAsia" w:hAnsi="Arial" w:cs="Arial"/>
                <w:szCs w:val="21"/>
              </w:rPr>
              <w:t xml:space="preserve">7.55 (2H, H-3, H-5), 7.00 (1H, t, H-9), </w:t>
            </w:r>
          </w:p>
          <w:p w14:paraId="0231589A" w14:textId="77777777" w:rsidR="00001583" w:rsidRPr="0045508A" w:rsidRDefault="00001583" w:rsidP="000D226D">
            <w:pPr>
              <w:spacing w:line="276" w:lineRule="auto"/>
              <w:jc w:val="left"/>
              <w:rPr>
                <w:rFonts w:ascii="Arial" w:eastAsiaTheme="minorEastAsia" w:hAnsi="Arial" w:cs="Arial"/>
                <w:szCs w:val="21"/>
              </w:rPr>
            </w:pPr>
            <w:r w:rsidRPr="0045508A">
              <w:rPr>
                <w:rFonts w:ascii="Arial" w:eastAsiaTheme="minorEastAsia" w:hAnsi="Arial" w:cs="Arial"/>
                <w:szCs w:val="21"/>
              </w:rPr>
              <w:t>6.63-6.47 (2H, m, H-2, H-6), 6.01 (2H, s, NH</w:t>
            </w:r>
            <w:r w:rsidRPr="0045508A">
              <w:rPr>
                <w:rFonts w:ascii="Arial" w:eastAsiaTheme="minorEastAsia" w:hAnsi="Arial" w:cs="Arial"/>
                <w:szCs w:val="21"/>
                <w:vertAlign w:val="subscript"/>
              </w:rPr>
              <w:t>2</w:t>
            </w:r>
            <w:r w:rsidRPr="0045508A">
              <w:rPr>
                <w:rFonts w:ascii="Arial" w:eastAsiaTheme="minorEastAsia" w:hAnsi="Arial" w:cs="Arial"/>
                <w:szCs w:val="21"/>
              </w:rPr>
              <w:t>).</w:t>
            </w:r>
          </w:p>
        </w:tc>
        <w:tc>
          <w:tcPr>
            <w:tcW w:w="2068" w:type="dxa"/>
          </w:tcPr>
          <w:p w14:paraId="3A20C8B6" w14:textId="77777777" w:rsidR="00001583" w:rsidRPr="0045508A" w:rsidRDefault="00001583" w:rsidP="000D226D">
            <w:pPr>
              <w:spacing w:before="240" w:line="276" w:lineRule="auto"/>
              <w:jc w:val="left"/>
              <w:rPr>
                <w:rFonts w:ascii="Arial" w:eastAsiaTheme="minorEastAsia" w:hAnsi="Arial" w:cs="Arial"/>
                <w:vertAlign w:val="superscript"/>
              </w:rPr>
            </w:pPr>
            <w:r w:rsidRPr="0045508A">
              <w:rPr>
                <w:rFonts w:ascii="Arial" w:eastAsia="宋体" w:hAnsi="Arial" w:cs="Arial"/>
                <w:szCs w:val="21"/>
              </w:rPr>
              <w:t>158.37 (C-7), 157.31 (C-8, C-10), 153.17 (C-1), 130.02 (C-3, C-5), 124.97 (C-4), 115.64 (C-9), 112.35 (C-2, C-6).</w:t>
            </w:r>
          </w:p>
        </w:tc>
      </w:tr>
    </w:tbl>
    <w:p w14:paraId="7E8CF61D" w14:textId="77777777" w:rsidR="00001583" w:rsidRPr="0045508A" w:rsidRDefault="00001583" w:rsidP="00001583">
      <w:pPr>
        <w:spacing w:before="240" w:line="360" w:lineRule="auto"/>
        <w:rPr>
          <w:rFonts w:ascii="Arial" w:eastAsiaTheme="minorEastAsia" w:hAnsi="Arial" w:cs="Arial"/>
          <w:szCs w:val="32"/>
        </w:rPr>
      </w:pPr>
      <w:r w:rsidRPr="0045508A">
        <w:rPr>
          <w:rFonts w:ascii="Arial" w:eastAsiaTheme="minorEastAsia" w:hAnsi="Arial" w:cs="Arial"/>
          <w:szCs w:val="32"/>
          <w:vertAlign w:val="superscript"/>
        </w:rPr>
        <w:t>a</w:t>
      </w:r>
      <w:r w:rsidRPr="0045508A">
        <w:rPr>
          <w:rFonts w:ascii="Arial" w:eastAsiaTheme="minorEastAsia" w:hAnsi="Arial" w:cs="Arial"/>
          <w:szCs w:val="32"/>
        </w:rPr>
        <w:t xml:space="preserve"> Positions of the numbered C-atoms are given in the corresponding structures.</w:t>
      </w:r>
    </w:p>
    <w:p w14:paraId="214B7C03" w14:textId="5718A236" w:rsidR="00731147" w:rsidRPr="0045508A" w:rsidRDefault="00001583" w:rsidP="000479CA">
      <w:pPr>
        <w:tabs>
          <w:tab w:val="left" w:pos="3660"/>
          <w:tab w:val="left" w:pos="5520"/>
        </w:tabs>
        <w:jc w:val="left"/>
        <w:rPr>
          <w:rFonts w:ascii="Arial" w:eastAsia="等线" w:hAnsi="Arial" w:cs="Arial"/>
          <w:sz w:val="21"/>
          <w:szCs w:val="21"/>
        </w:rPr>
      </w:pPr>
      <w:r w:rsidRPr="0045508A">
        <w:rPr>
          <w:rFonts w:ascii="Arial" w:eastAsiaTheme="minorEastAsia" w:hAnsi="Arial" w:cs="Arial"/>
          <w:szCs w:val="32"/>
          <w:vertAlign w:val="superscript"/>
        </w:rPr>
        <w:t xml:space="preserve">b </w:t>
      </w:r>
      <w:r w:rsidRPr="0045508A">
        <w:rPr>
          <w:rFonts w:ascii="Arial" w:eastAsiaTheme="minorEastAsia" w:hAnsi="Arial" w:cs="Arial"/>
          <w:szCs w:val="32"/>
        </w:rPr>
        <w:t xml:space="preserve">“/” indicates that </w:t>
      </w:r>
      <w:r w:rsidRPr="0045508A">
        <w:rPr>
          <w:rFonts w:ascii="Arial" w:eastAsiaTheme="minorEastAsia" w:hAnsi="Arial" w:cs="Arial"/>
          <w:szCs w:val="32"/>
          <w:vertAlign w:val="superscript"/>
        </w:rPr>
        <w:t>13</w:t>
      </w:r>
      <w:r w:rsidRPr="0045508A">
        <w:rPr>
          <w:rFonts w:ascii="Arial" w:eastAsiaTheme="minorEastAsia" w:hAnsi="Arial" w:cs="Arial"/>
          <w:szCs w:val="32"/>
        </w:rPr>
        <w:t>C NMR analysis was not performed.</w:t>
      </w:r>
    </w:p>
    <w:sectPr w:rsidR="00731147" w:rsidRPr="0045508A" w:rsidSect="00D25DBB">
      <w:footerReference w:type="default" r:id="rId25"/>
      <w:pgSz w:w="11906" w:h="16838"/>
      <w:pgMar w:top="1440" w:right="1800" w:bottom="1440" w:left="1800" w:header="851" w:footer="614"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B9E688" w14:textId="77777777" w:rsidR="0033507C" w:rsidRDefault="0033507C" w:rsidP="00001583">
      <w:pPr>
        <w:spacing w:line="240" w:lineRule="auto"/>
      </w:pPr>
      <w:r>
        <w:separator/>
      </w:r>
    </w:p>
  </w:endnote>
  <w:endnote w:type="continuationSeparator" w:id="0">
    <w:p w14:paraId="589CDCD3" w14:textId="77777777" w:rsidR="0033507C" w:rsidRDefault="0033507C" w:rsidP="000015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E5821" w14:textId="77777777" w:rsidR="007C7023" w:rsidRDefault="00EF55B4" w:rsidP="00EA712E">
    <w:pPr>
      <w:pStyle w:val="a5"/>
      <w:tabs>
        <w:tab w:val="left" w:pos="6225"/>
      </w:tabs>
    </w:pPr>
    <w:r>
      <w:tab/>
    </w:r>
    <w:sdt>
      <w:sdtPr>
        <w:id w:val="-1617596239"/>
        <w:docPartObj>
          <w:docPartGallery w:val="Page Numbers (Bottom of Page)"/>
          <w:docPartUnique/>
        </w:docPartObj>
      </w:sdtPr>
      <w:sdtEndPr/>
      <w:sdtContent>
        <w:r>
          <w:fldChar w:fldCharType="begin"/>
        </w:r>
        <w:r>
          <w:instrText>PAGE   \* MERGEFORMAT</w:instrText>
        </w:r>
        <w:r>
          <w:fldChar w:fldCharType="separate"/>
        </w:r>
        <w:r w:rsidRPr="00B740A6">
          <w:rPr>
            <w:noProof/>
            <w:lang w:val="zh-CN"/>
          </w:rPr>
          <w:t>26</w:t>
        </w:r>
        <w:r>
          <w:fldChar w:fldCharType="end"/>
        </w:r>
      </w:sdtContent>
    </w:sdt>
    <w:r>
      <w:tab/>
    </w:r>
  </w:p>
  <w:p w14:paraId="47B7F282" w14:textId="77777777" w:rsidR="007C7023" w:rsidRPr="00D92F36" w:rsidRDefault="0033507C">
    <w:pPr>
      <w:pStyle w:val="a5"/>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182EB" w14:textId="77777777" w:rsidR="0033507C" w:rsidRDefault="0033507C" w:rsidP="00001583">
      <w:pPr>
        <w:spacing w:line="240" w:lineRule="auto"/>
      </w:pPr>
      <w:r>
        <w:separator/>
      </w:r>
    </w:p>
  </w:footnote>
  <w:footnote w:type="continuationSeparator" w:id="0">
    <w:p w14:paraId="7981D364" w14:textId="77777777" w:rsidR="0033507C" w:rsidRDefault="0033507C" w:rsidP="0000158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46F8B"/>
    <w:multiLevelType w:val="hybridMultilevel"/>
    <w:tmpl w:val="D41819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9CD3B45"/>
    <w:multiLevelType w:val="hybridMultilevel"/>
    <w:tmpl w:val="F564B8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8881ACC"/>
    <w:multiLevelType w:val="hybridMultilevel"/>
    <w:tmpl w:val="669CD3E4"/>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7F66FD2"/>
    <w:multiLevelType w:val="hybridMultilevel"/>
    <w:tmpl w:val="21ECC59A"/>
    <w:lvl w:ilvl="0" w:tplc="60E49E66">
      <w:start w:val="1"/>
      <w:numFmt w:val="decimal"/>
      <w:lvlText w:val="%1）"/>
      <w:lvlJc w:val="left"/>
      <w:pPr>
        <w:ind w:left="360" w:hanging="360"/>
      </w:pPr>
      <w:rPr>
        <w:rFonts w:ascii="Times New Roman" w:eastAsia="Times New Roman" w:hAnsi="Times New Roman" w:cstheme="minorBid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D60F99"/>
    <w:multiLevelType w:val="hybridMultilevel"/>
    <w:tmpl w:val="CCFC6252"/>
    <w:lvl w:ilvl="0" w:tplc="8F3ED5A6">
      <w:start w:val="1"/>
      <w:numFmt w:val="decimal"/>
      <w:lvlText w:val="%1）"/>
      <w:lvlJc w:val="left"/>
      <w:pPr>
        <w:ind w:left="360" w:hanging="360"/>
      </w:pPr>
      <w:rPr>
        <w:rFonts w:ascii="Times New Roman" w:eastAsia="Times New Roman" w:hAnsi="Times New Roman" w:cstheme="minorBidi"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67FF5FD6"/>
    <w:multiLevelType w:val="hybridMultilevel"/>
    <w:tmpl w:val="DDDE416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7FF47D22"/>
    <w:multiLevelType w:val="hybridMultilevel"/>
    <w:tmpl w:val="9B023160"/>
    <w:lvl w:ilvl="0" w:tplc="94BC6A8A">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6"/>
  </w:num>
  <w:num w:numId="4">
    <w:abstractNumId w:val="2"/>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5B3"/>
    <w:rsid w:val="00001583"/>
    <w:rsid w:val="00016B55"/>
    <w:rsid w:val="000479CA"/>
    <w:rsid w:val="00057E1E"/>
    <w:rsid w:val="000F455E"/>
    <w:rsid w:val="001052C6"/>
    <w:rsid w:val="00116B93"/>
    <w:rsid w:val="001E0E91"/>
    <w:rsid w:val="001E262C"/>
    <w:rsid w:val="001E44CF"/>
    <w:rsid w:val="00246175"/>
    <w:rsid w:val="0033507C"/>
    <w:rsid w:val="00340234"/>
    <w:rsid w:val="00406792"/>
    <w:rsid w:val="00435E82"/>
    <w:rsid w:val="0044475C"/>
    <w:rsid w:val="004537E9"/>
    <w:rsid w:val="0045508A"/>
    <w:rsid w:val="00731147"/>
    <w:rsid w:val="00747688"/>
    <w:rsid w:val="00753524"/>
    <w:rsid w:val="00817270"/>
    <w:rsid w:val="008656BB"/>
    <w:rsid w:val="00926582"/>
    <w:rsid w:val="00937029"/>
    <w:rsid w:val="009A2E6A"/>
    <w:rsid w:val="009B307F"/>
    <w:rsid w:val="009C20E5"/>
    <w:rsid w:val="009E5AA7"/>
    <w:rsid w:val="00A25757"/>
    <w:rsid w:val="00AB0676"/>
    <w:rsid w:val="00B67A04"/>
    <w:rsid w:val="00BA0A4A"/>
    <w:rsid w:val="00C37E9B"/>
    <w:rsid w:val="00C95B71"/>
    <w:rsid w:val="00E00103"/>
    <w:rsid w:val="00E045B3"/>
    <w:rsid w:val="00E524D5"/>
    <w:rsid w:val="00EF55B4"/>
    <w:rsid w:val="00F31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A2D6DD"/>
  <w15:chartTrackingRefBased/>
  <w15:docId w15:val="{F1682CE2-8CF4-4427-AD55-C41BEE72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宋体" w:hAnsi="Arial" w:cs="Arial"/>
        <w:kern w:val="2"/>
        <w:sz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0A4A"/>
    <w:pPr>
      <w:widowControl w:val="0"/>
      <w:spacing w:line="480" w:lineRule="auto"/>
      <w:jc w:val="both"/>
    </w:pPr>
    <w:rPr>
      <w:rFonts w:ascii="Times New Roman" w:eastAsia="Times New Roman" w:hAnsi="Times New Roman" w:cstheme="minorBidi"/>
      <w:szCs w:val="24"/>
    </w:rPr>
  </w:style>
  <w:style w:type="paragraph" w:styleId="1">
    <w:name w:val="heading 1"/>
    <w:basedOn w:val="a"/>
    <w:next w:val="a"/>
    <w:link w:val="10"/>
    <w:uiPriority w:val="9"/>
    <w:qFormat/>
    <w:rsid w:val="00001583"/>
    <w:pPr>
      <w:keepNext/>
      <w:keepLines/>
      <w:outlineLvl w:val="0"/>
    </w:pPr>
    <w:rPr>
      <w:b/>
      <w:bCs/>
      <w:kern w:val="24"/>
    </w:rPr>
  </w:style>
  <w:style w:type="paragraph" w:styleId="2">
    <w:name w:val="heading 2"/>
    <w:basedOn w:val="a"/>
    <w:next w:val="a"/>
    <w:link w:val="20"/>
    <w:uiPriority w:val="9"/>
    <w:unhideWhenUsed/>
    <w:qFormat/>
    <w:rsid w:val="00001583"/>
    <w:pPr>
      <w:keepNext/>
      <w:keepLines/>
      <w:outlineLvl w:val="1"/>
    </w:pPr>
    <w:rPr>
      <w:rFonts w:cstheme="majorBidi"/>
      <w:b/>
      <w:bCs/>
    </w:rPr>
  </w:style>
  <w:style w:type="paragraph" w:styleId="3">
    <w:name w:val="heading 3"/>
    <w:basedOn w:val="a"/>
    <w:next w:val="a"/>
    <w:link w:val="30"/>
    <w:uiPriority w:val="9"/>
    <w:unhideWhenUsed/>
    <w:qFormat/>
    <w:rsid w:val="00001583"/>
    <w:pPr>
      <w:keepNext/>
      <w:keepLines/>
      <w:outlineLvl w:val="2"/>
    </w:pPr>
    <w:rPr>
      <w:b/>
      <w:bCs/>
    </w:rPr>
  </w:style>
  <w:style w:type="paragraph" w:styleId="4">
    <w:name w:val="heading 4"/>
    <w:basedOn w:val="a"/>
    <w:next w:val="a"/>
    <w:link w:val="40"/>
    <w:uiPriority w:val="9"/>
    <w:unhideWhenUsed/>
    <w:qFormat/>
    <w:rsid w:val="00001583"/>
    <w:pPr>
      <w:keepNext/>
      <w:keepLines/>
      <w:outlineLvl w:val="3"/>
    </w:pPr>
    <w:rPr>
      <w:rFonts w:cstheme="majorBidi"/>
      <w:bCs/>
    </w:rPr>
  </w:style>
  <w:style w:type="paragraph" w:styleId="5">
    <w:name w:val="heading 5"/>
    <w:aliases w:val="题目"/>
    <w:basedOn w:val="a"/>
    <w:next w:val="a"/>
    <w:link w:val="50"/>
    <w:uiPriority w:val="9"/>
    <w:semiHidden/>
    <w:unhideWhenUsed/>
    <w:qFormat/>
    <w:rsid w:val="00001583"/>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158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01583"/>
    <w:rPr>
      <w:sz w:val="18"/>
      <w:szCs w:val="18"/>
    </w:rPr>
  </w:style>
  <w:style w:type="paragraph" w:styleId="a5">
    <w:name w:val="footer"/>
    <w:basedOn w:val="a"/>
    <w:link w:val="a6"/>
    <w:uiPriority w:val="99"/>
    <w:unhideWhenUsed/>
    <w:rsid w:val="00001583"/>
    <w:pPr>
      <w:tabs>
        <w:tab w:val="center" w:pos="4153"/>
        <w:tab w:val="right" w:pos="8306"/>
      </w:tabs>
      <w:snapToGrid w:val="0"/>
      <w:jc w:val="left"/>
    </w:pPr>
    <w:rPr>
      <w:sz w:val="18"/>
      <w:szCs w:val="18"/>
    </w:rPr>
  </w:style>
  <w:style w:type="character" w:customStyle="1" w:styleId="a6">
    <w:name w:val="页脚 字符"/>
    <w:basedOn w:val="a0"/>
    <w:link w:val="a5"/>
    <w:uiPriority w:val="99"/>
    <w:rsid w:val="00001583"/>
    <w:rPr>
      <w:sz w:val="18"/>
      <w:szCs w:val="18"/>
    </w:rPr>
  </w:style>
  <w:style w:type="character" w:customStyle="1" w:styleId="10">
    <w:name w:val="标题 1 字符"/>
    <w:basedOn w:val="a0"/>
    <w:link w:val="1"/>
    <w:uiPriority w:val="9"/>
    <w:rsid w:val="00001583"/>
    <w:rPr>
      <w:rFonts w:ascii="Times New Roman" w:eastAsia="Times New Roman" w:hAnsi="Times New Roman" w:cstheme="minorBidi"/>
      <w:b/>
      <w:bCs/>
      <w:kern w:val="24"/>
      <w:szCs w:val="24"/>
    </w:rPr>
  </w:style>
  <w:style w:type="character" w:customStyle="1" w:styleId="20">
    <w:name w:val="标题 2 字符"/>
    <w:basedOn w:val="a0"/>
    <w:link w:val="2"/>
    <w:uiPriority w:val="9"/>
    <w:rsid w:val="00001583"/>
    <w:rPr>
      <w:rFonts w:ascii="Times New Roman" w:eastAsia="Times New Roman" w:hAnsi="Times New Roman" w:cstheme="majorBidi"/>
      <w:b/>
      <w:bCs/>
      <w:szCs w:val="24"/>
    </w:rPr>
  </w:style>
  <w:style w:type="character" w:customStyle="1" w:styleId="30">
    <w:name w:val="标题 3 字符"/>
    <w:basedOn w:val="a0"/>
    <w:link w:val="3"/>
    <w:uiPriority w:val="9"/>
    <w:rsid w:val="00001583"/>
    <w:rPr>
      <w:rFonts w:ascii="Times New Roman" w:eastAsia="Times New Roman" w:hAnsi="Times New Roman" w:cstheme="minorBidi"/>
      <w:b/>
      <w:bCs/>
      <w:szCs w:val="24"/>
    </w:rPr>
  </w:style>
  <w:style w:type="character" w:customStyle="1" w:styleId="40">
    <w:name w:val="标题 4 字符"/>
    <w:basedOn w:val="a0"/>
    <w:link w:val="4"/>
    <w:uiPriority w:val="9"/>
    <w:rsid w:val="00001583"/>
    <w:rPr>
      <w:rFonts w:ascii="Times New Roman" w:eastAsia="Times New Roman" w:hAnsi="Times New Roman" w:cstheme="majorBidi"/>
      <w:bCs/>
      <w:szCs w:val="24"/>
    </w:rPr>
  </w:style>
  <w:style w:type="character" w:customStyle="1" w:styleId="50">
    <w:name w:val="标题 5 字符"/>
    <w:aliases w:val="题目 字符"/>
    <w:basedOn w:val="a0"/>
    <w:link w:val="5"/>
    <w:uiPriority w:val="9"/>
    <w:semiHidden/>
    <w:rsid w:val="00001583"/>
    <w:rPr>
      <w:rFonts w:ascii="Times New Roman" w:eastAsia="Times New Roman" w:hAnsi="Times New Roman" w:cstheme="minorBidi"/>
      <w:b/>
      <w:bCs/>
      <w:sz w:val="28"/>
      <w:szCs w:val="28"/>
    </w:rPr>
  </w:style>
  <w:style w:type="character" w:styleId="a7">
    <w:name w:val="annotation reference"/>
    <w:basedOn w:val="a0"/>
    <w:uiPriority w:val="99"/>
    <w:semiHidden/>
    <w:unhideWhenUsed/>
    <w:rsid w:val="00001583"/>
    <w:rPr>
      <w:sz w:val="21"/>
      <w:szCs w:val="21"/>
    </w:rPr>
  </w:style>
  <w:style w:type="paragraph" w:styleId="a8">
    <w:name w:val="annotation text"/>
    <w:basedOn w:val="a"/>
    <w:link w:val="a9"/>
    <w:uiPriority w:val="99"/>
    <w:unhideWhenUsed/>
    <w:rsid w:val="00001583"/>
    <w:pPr>
      <w:jc w:val="left"/>
    </w:pPr>
  </w:style>
  <w:style w:type="character" w:customStyle="1" w:styleId="a9">
    <w:name w:val="批注文字 字符"/>
    <w:basedOn w:val="a0"/>
    <w:link w:val="a8"/>
    <w:uiPriority w:val="99"/>
    <w:rsid w:val="00001583"/>
    <w:rPr>
      <w:rFonts w:ascii="Times New Roman" w:eastAsia="Times New Roman" w:hAnsi="Times New Roman" w:cstheme="minorBidi"/>
      <w:szCs w:val="24"/>
    </w:rPr>
  </w:style>
  <w:style w:type="paragraph" w:styleId="aa">
    <w:name w:val="Balloon Text"/>
    <w:basedOn w:val="a"/>
    <w:link w:val="ab"/>
    <w:uiPriority w:val="99"/>
    <w:semiHidden/>
    <w:unhideWhenUsed/>
    <w:rsid w:val="00001583"/>
    <w:rPr>
      <w:sz w:val="18"/>
      <w:szCs w:val="18"/>
    </w:rPr>
  </w:style>
  <w:style w:type="character" w:customStyle="1" w:styleId="ab">
    <w:name w:val="批注框文本 字符"/>
    <w:basedOn w:val="a0"/>
    <w:link w:val="aa"/>
    <w:uiPriority w:val="99"/>
    <w:semiHidden/>
    <w:rsid w:val="00001583"/>
    <w:rPr>
      <w:rFonts w:ascii="Times New Roman" w:eastAsia="Times New Roman" w:hAnsi="Times New Roman" w:cstheme="minorBidi"/>
      <w:sz w:val="18"/>
      <w:szCs w:val="18"/>
    </w:rPr>
  </w:style>
  <w:style w:type="paragraph" w:styleId="ac">
    <w:name w:val="annotation subject"/>
    <w:basedOn w:val="a8"/>
    <w:next w:val="a8"/>
    <w:link w:val="ad"/>
    <w:uiPriority w:val="99"/>
    <w:semiHidden/>
    <w:unhideWhenUsed/>
    <w:rsid w:val="00001583"/>
    <w:rPr>
      <w:b/>
      <w:bCs/>
    </w:rPr>
  </w:style>
  <w:style w:type="character" w:customStyle="1" w:styleId="ad">
    <w:name w:val="批注主题 字符"/>
    <w:basedOn w:val="a9"/>
    <w:link w:val="ac"/>
    <w:uiPriority w:val="99"/>
    <w:semiHidden/>
    <w:rsid w:val="00001583"/>
    <w:rPr>
      <w:rFonts w:ascii="Times New Roman" w:eastAsia="Times New Roman" w:hAnsi="Times New Roman" w:cstheme="minorBidi"/>
      <w:b/>
      <w:bCs/>
      <w:szCs w:val="24"/>
    </w:rPr>
  </w:style>
  <w:style w:type="character" w:styleId="ae">
    <w:name w:val="line number"/>
    <w:basedOn w:val="a0"/>
    <w:uiPriority w:val="99"/>
    <w:semiHidden/>
    <w:unhideWhenUsed/>
    <w:rsid w:val="00001583"/>
  </w:style>
  <w:style w:type="character" w:customStyle="1" w:styleId="apple-converted-space">
    <w:name w:val="apple-converted-space"/>
    <w:basedOn w:val="a0"/>
    <w:rsid w:val="00001583"/>
  </w:style>
  <w:style w:type="paragraph" w:customStyle="1" w:styleId="EndNoteBibliographyTitle">
    <w:name w:val="EndNote Bibliography Title"/>
    <w:basedOn w:val="a"/>
    <w:link w:val="EndNoteBibliographyTitleChar"/>
    <w:rsid w:val="00001583"/>
    <w:pPr>
      <w:jc w:val="center"/>
    </w:pPr>
    <w:rPr>
      <w:rFonts w:cs="Times New Roman"/>
      <w:noProof/>
    </w:rPr>
  </w:style>
  <w:style w:type="character" w:customStyle="1" w:styleId="EndNoteBibliographyTitleChar">
    <w:name w:val="EndNote Bibliography Title Char"/>
    <w:basedOn w:val="a0"/>
    <w:link w:val="EndNoteBibliographyTitle"/>
    <w:rsid w:val="00001583"/>
    <w:rPr>
      <w:rFonts w:ascii="Times New Roman" w:eastAsia="Times New Roman" w:hAnsi="Times New Roman" w:cs="Times New Roman"/>
      <w:noProof/>
      <w:szCs w:val="24"/>
    </w:rPr>
  </w:style>
  <w:style w:type="paragraph" w:customStyle="1" w:styleId="EndNoteBibliography">
    <w:name w:val="EndNote Bibliography"/>
    <w:basedOn w:val="a"/>
    <w:link w:val="EndNoteBibliographyChar"/>
    <w:rsid w:val="00001583"/>
    <w:pPr>
      <w:spacing w:line="360" w:lineRule="auto"/>
    </w:pPr>
    <w:rPr>
      <w:rFonts w:cs="Times New Roman"/>
      <w:noProof/>
    </w:rPr>
  </w:style>
  <w:style w:type="character" w:customStyle="1" w:styleId="EndNoteBibliographyChar">
    <w:name w:val="EndNote Bibliography Char"/>
    <w:basedOn w:val="a0"/>
    <w:link w:val="EndNoteBibliography"/>
    <w:rsid w:val="00001583"/>
    <w:rPr>
      <w:rFonts w:ascii="Times New Roman" w:eastAsia="Times New Roman" w:hAnsi="Times New Roman" w:cs="Times New Roman"/>
      <w:noProof/>
      <w:szCs w:val="24"/>
    </w:rPr>
  </w:style>
  <w:style w:type="character" w:styleId="af">
    <w:name w:val="Hyperlink"/>
    <w:basedOn w:val="a0"/>
    <w:uiPriority w:val="99"/>
    <w:unhideWhenUsed/>
    <w:rsid w:val="00001583"/>
    <w:rPr>
      <w:color w:val="0563C1" w:themeColor="hyperlink"/>
      <w:u w:val="single"/>
    </w:rPr>
  </w:style>
  <w:style w:type="paragraph" w:customStyle="1" w:styleId="Default">
    <w:name w:val="Default"/>
    <w:rsid w:val="00001583"/>
    <w:pPr>
      <w:widowControl w:val="0"/>
      <w:autoSpaceDE w:val="0"/>
      <w:autoSpaceDN w:val="0"/>
      <w:adjustRightInd w:val="0"/>
    </w:pPr>
    <w:rPr>
      <w:rFonts w:ascii="Times New Roman" w:eastAsiaTheme="minorEastAsia" w:hAnsi="Times New Roman" w:cs="Times New Roman"/>
      <w:color w:val="000000"/>
      <w:kern w:val="0"/>
      <w:szCs w:val="24"/>
    </w:rPr>
  </w:style>
  <w:style w:type="paragraph" w:styleId="af0">
    <w:name w:val="List Paragraph"/>
    <w:basedOn w:val="a"/>
    <w:uiPriority w:val="34"/>
    <w:qFormat/>
    <w:rsid w:val="00001583"/>
    <w:pPr>
      <w:ind w:firstLineChars="200" w:firstLine="420"/>
    </w:pPr>
  </w:style>
  <w:style w:type="table" w:styleId="af1">
    <w:name w:val="Table Grid"/>
    <w:basedOn w:val="a1"/>
    <w:uiPriority w:val="39"/>
    <w:rsid w:val="00001583"/>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001583"/>
    <w:rPr>
      <w:rFonts w:ascii="Times New Roman" w:eastAsia="Times New Roman" w:hAnsi="Times New Roman" w:cstheme="minorBidi"/>
      <w:szCs w:val="22"/>
    </w:rPr>
  </w:style>
  <w:style w:type="paragraph" w:styleId="af3">
    <w:name w:val="No Spacing"/>
    <w:uiPriority w:val="1"/>
    <w:qFormat/>
    <w:rsid w:val="00001583"/>
    <w:pPr>
      <w:widowControl w:val="0"/>
      <w:jc w:val="both"/>
    </w:pPr>
    <w:rPr>
      <w:rFonts w:ascii="Times New Roman" w:eastAsia="Times New Roman" w:hAnsi="Times New Roman" w:cstheme="minorBidi"/>
      <w:szCs w:val="22"/>
    </w:rPr>
  </w:style>
  <w:style w:type="table" w:customStyle="1" w:styleId="11">
    <w:name w:val="网格型1"/>
    <w:basedOn w:val="a1"/>
    <w:next w:val="af1"/>
    <w:uiPriority w:val="59"/>
    <w:rsid w:val="00001583"/>
    <w:rPr>
      <w:rFonts w:ascii="Calibri" w:eastAsia="Times New Roman" w:hAnsi="Calibri" w:cs="Times New Roman"/>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rmal (Web)"/>
    <w:basedOn w:val="a"/>
    <w:uiPriority w:val="99"/>
    <w:semiHidden/>
    <w:unhideWhenUsed/>
    <w:rsid w:val="00001583"/>
    <w:pPr>
      <w:widowControl/>
      <w:spacing w:before="100" w:beforeAutospacing="1" w:after="100" w:afterAutospacing="1" w:line="240" w:lineRule="auto"/>
      <w:jc w:val="left"/>
    </w:pPr>
    <w:rPr>
      <w:rFonts w:ascii="宋体" w:eastAsia="宋体" w:hAnsi="宋体" w:cs="宋体"/>
      <w:kern w:val="0"/>
    </w:rPr>
  </w:style>
  <w:style w:type="character" w:customStyle="1" w:styleId="12">
    <w:name w:val="未处理的提及1"/>
    <w:basedOn w:val="a0"/>
    <w:uiPriority w:val="99"/>
    <w:semiHidden/>
    <w:unhideWhenUsed/>
    <w:rsid w:val="00001583"/>
    <w:rPr>
      <w:color w:val="605E5C"/>
      <w:shd w:val="clear" w:color="auto" w:fill="E1DFDD"/>
    </w:rPr>
  </w:style>
  <w:style w:type="numbering" w:customStyle="1" w:styleId="13">
    <w:name w:val="无列表1"/>
    <w:next w:val="a2"/>
    <w:uiPriority w:val="99"/>
    <w:semiHidden/>
    <w:unhideWhenUsed/>
    <w:rsid w:val="00001583"/>
  </w:style>
  <w:style w:type="table" w:customStyle="1" w:styleId="21">
    <w:name w:val="网格型2"/>
    <w:basedOn w:val="a1"/>
    <w:next w:val="af1"/>
    <w:uiPriority w:val="39"/>
    <w:rsid w:val="00001583"/>
    <w:rPr>
      <w:rFonts w:ascii="Calibri" w:eastAsia="Times New Roman" w:hAnsi="Calibri" w:cs="Times New Roman"/>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next w:val="af1"/>
    <w:uiPriority w:val="59"/>
    <w:rsid w:val="00001583"/>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标题1"/>
    <w:basedOn w:val="a"/>
    <w:next w:val="a"/>
    <w:uiPriority w:val="10"/>
    <w:qFormat/>
    <w:rsid w:val="00001583"/>
    <w:pPr>
      <w:spacing w:before="120" w:after="120" w:line="240" w:lineRule="auto"/>
      <w:jc w:val="left"/>
      <w:outlineLvl w:val="0"/>
    </w:pPr>
    <w:rPr>
      <w:rFonts w:eastAsia="宋体" w:cs="Times New Roman"/>
      <w:b/>
      <w:bCs/>
      <w:szCs w:val="32"/>
    </w:rPr>
  </w:style>
  <w:style w:type="table" w:customStyle="1" w:styleId="120">
    <w:name w:val="网格型12"/>
    <w:basedOn w:val="a1"/>
    <w:next w:val="af1"/>
    <w:uiPriority w:val="59"/>
    <w:rsid w:val="00001583"/>
    <w:rPr>
      <w:rFonts w:asciiTheme="minorHAnsi" w:eastAsiaTheme="minorEastAsia"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未处理的提及2"/>
    <w:basedOn w:val="a0"/>
    <w:uiPriority w:val="99"/>
    <w:semiHidden/>
    <w:unhideWhenUsed/>
    <w:rsid w:val="00001583"/>
    <w:rPr>
      <w:color w:val="605E5C"/>
      <w:shd w:val="clear" w:color="auto" w:fill="E1DFDD"/>
    </w:rPr>
  </w:style>
  <w:style w:type="character" w:styleId="af5">
    <w:name w:val="Unresolved Mention"/>
    <w:basedOn w:val="a0"/>
    <w:uiPriority w:val="99"/>
    <w:semiHidden/>
    <w:unhideWhenUsed/>
    <w:rsid w:val="000015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oleObject" Target="embeddings/oleObject9.bin"/><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10</Pages>
  <Words>1578</Words>
  <Characters>8996</Characters>
  <Application>Microsoft Office Word</Application>
  <DocSecurity>0</DocSecurity>
  <Lines>74</Lines>
  <Paragraphs>21</Paragraphs>
  <ScaleCrop>false</ScaleCrop>
  <Company/>
  <LinksUpToDate>false</LinksUpToDate>
  <CharactersWithSpaces>10553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WX</dc:creator>
  <cp:keywords/>
  <dc:description/>
  <cp:lastModifiedBy>WX</cp:lastModifiedBy>
  <cp:revision>41</cp:revision>
  <dcterms:created xsi:type="dcterms:W3CDTF">2021-04-09T19:23:00Z</dcterms:created>
  <dcterms:modified xsi:type="dcterms:W3CDTF">2021-10-26T08:28:00Z</dcterms:modified>
</cp:coreProperties>
</file>