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B4533B" w14:textId="676C6E93" w:rsidR="00E95803" w:rsidRDefault="00504AC4">
      <w:r w:rsidRPr="00F05B38">
        <w:rPr>
          <w:noProof/>
        </w:rPr>
        <w:drawing>
          <wp:inline distT="0" distB="0" distL="114300" distR="114300" wp14:anchorId="39BFE78E" wp14:editId="1223186B">
            <wp:extent cx="2638425" cy="1466850"/>
            <wp:effectExtent l="0" t="0" r="9525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DAF5F6" w14:textId="425F745E" w:rsidR="00504AC4" w:rsidRDefault="00504AC4">
      <w:r w:rsidRPr="00343123">
        <w:rPr>
          <w:noProof/>
          <w:highlight w:val="green"/>
        </w:rPr>
        <w:drawing>
          <wp:inline distT="0" distB="0" distL="114300" distR="114300" wp14:anchorId="6FD1A6B4" wp14:editId="58F54B30">
            <wp:extent cx="2876550" cy="7048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00034" w14:textId="5BB151D5" w:rsidR="00504AC4" w:rsidRDefault="00504AC4"/>
    <w:p w14:paraId="3C9D42ED" w14:textId="781D632C" w:rsidR="00504AC4" w:rsidRDefault="00504AC4"/>
    <w:p w14:paraId="1A729077" w14:textId="381CD3E9" w:rsidR="00504AC4" w:rsidRDefault="00504AC4"/>
    <w:p w14:paraId="44FA71B4" w14:textId="25AAC690" w:rsidR="00504AC4" w:rsidRDefault="00504AC4">
      <w:r w:rsidRPr="00F05B38">
        <w:rPr>
          <w:noProof/>
        </w:rPr>
        <w:drawing>
          <wp:inline distT="0" distB="0" distL="114300" distR="114300" wp14:anchorId="3E25D229" wp14:editId="4BFC35DA">
            <wp:extent cx="2438400" cy="12382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EADF82" w14:textId="77777777" w:rsidR="00504AC4" w:rsidRPr="00343123" w:rsidRDefault="00504AC4" w:rsidP="00504AC4">
      <w:pPr>
        <w:rPr>
          <w:highlight w:val="green"/>
        </w:rPr>
      </w:pPr>
      <w:r w:rsidRPr="00343123">
        <w:rPr>
          <w:position w:val="-24"/>
          <w:highlight w:val="green"/>
        </w:rPr>
        <w:object w:dxaOrig="6200" w:dyaOrig="620" w14:anchorId="3DD9E31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9.75pt;height:30.75pt" o:ole="">
            <v:imagedata r:id="rId7" o:title=""/>
          </v:shape>
          <o:OLEObject Type="Embed" ProgID="Equation.KSEE3" ShapeID="_x0000_i1025" DrawAspect="Content" ObjectID="_1644224355" r:id="rId8"/>
        </w:object>
      </w:r>
    </w:p>
    <w:p w14:paraId="268D37D9" w14:textId="77777777" w:rsidR="00504AC4" w:rsidRPr="00343123" w:rsidRDefault="00504AC4" w:rsidP="00504AC4">
      <w:pPr>
        <w:rPr>
          <w:highlight w:val="green"/>
        </w:rPr>
      </w:pPr>
      <w:r w:rsidRPr="00343123">
        <w:rPr>
          <w:position w:val="-24"/>
          <w:highlight w:val="green"/>
        </w:rPr>
        <w:object w:dxaOrig="1920" w:dyaOrig="620" w14:anchorId="6AE9FF0F">
          <v:shape id="_x0000_i1026" type="#_x0000_t75" style="width:96pt;height:30.75pt" o:ole="">
            <v:imagedata r:id="rId9" o:title=""/>
          </v:shape>
          <o:OLEObject Type="Embed" ProgID="Equation.KSEE3" ShapeID="_x0000_i1026" DrawAspect="Content" ObjectID="_1644224356" r:id="rId10"/>
        </w:object>
      </w:r>
    </w:p>
    <w:p w14:paraId="2390380A" w14:textId="77777777" w:rsidR="00504AC4" w:rsidRDefault="00504AC4">
      <w:bookmarkStart w:id="0" w:name="_GoBack"/>
      <w:bookmarkEnd w:id="0"/>
    </w:p>
    <w:sectPr w:rsidR="00504A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AC4"/>
    <w:rsid w:val="00504AC4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51BBAA"/>
  <w15:chartTrackingRefBased/>
  <w15:docId w15:val="{F5F75880-1E4D-4591-A430-EEFE58519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oleObject" Target="embeddings/oleObject2.bin"/><Relationship Id="rId4" Type="http://schemas.openxmlformats.org/officeDocument/2006/relationships/image" Target="media/image1.png"/><Relationship Id="rId9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2020-02-26T17:11:00Z</dcterms:created>
  <dcterms:modified xsi:type="dcterms:W3CDTF">2020-02-26T17:13:00Z</dcterms:modified>
</cp:coreProperties>
</file>